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17D" w:rsidRPr="00581798" w:rsidRDefault="00C85482" w:rsidP="00C85482">
      <w:pPr>
        <w:widowControl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bookmarkStart w:id="0" w:name="_GoBack"/>
      <w:bookmarkEnd w:id="0"/>
    </w:p>
    <w:p w:rsidR="0054717D" w:rsidRDefault="0054717D" w:rsidP="0054717D">
      <w:pPr>
        <w:widowControl w:val="0"/>
        <w:spacing w:after="0" w:line="240" w:lineRule="auto"/>
        <w:jc w:val="center"/>
        <w:rPr>
          <w:rFonts w:ascii="Times New Roman" w:hAnsi="Times New Roman" w:cs="Times New Roman"/>
          <w:b/>
          <w:bCs/>
          <w:sz w:val="28"/>
          <w:szCs w:val="28"/>
        </w:rPr>
      </w:pPr>
      <w:r w:rsidRPr="00581798">
        <w:rPr>
          <w:rFonts w:ascii="Times New Roman" w:hAnsi="Times New Roman" w:cs="Times New Roman"/>
          <w:b/>
          <w:bCs/>
          <w:sz w:val="28"/>
          <w:szCs w:val="28"/>
        </w:rPr>
        <w:t>АДМИНИСТРАТИВНЫЙ РЕГЛАМЕНТ</w:t>
      </w:r>
      <w:r>
        <w:rPr>
          <w:rFonts w:ascii="Times New Roman" w:hAnsi="Times New Roman" w:cs="Times New Roman"/>
          <w:b/>
          <w:bCs/>
          <w:sz w:val="28"/>
          <w:szCs w:val="28"/>
        </w:rPr>
        <w:t xml:space="preserve"> </w:t>
      </w:r>
    </w:p>
    <w:p w:rsidR="0054717D" w:rsidRPr="00581798" w:rsidRDefault="0033590B" w:rsidP="0054717D">
      <w:pPr>
        <w:widowControl w:val="0"/>
        <w:spacing w:after="0" w:line="240" w:lineRule="auto"/>
        <w:jc w:val="center"/>
        <w:rPr>
          <w:rFonts w:ascii="Times New Roman" w:hAnsi="Times New Roman" w:cs="Times New Roman"/>
          <w:sz w:val="28"/>
          <w:szCs w:val="28"/>
        </w:rPr>
      </w:pPr>
      <w:r w:rsidRPr="00581798">
        <w:rPr>
          <w:rFonts w:ascii="Times New Roman" w:hAnsi="Times New Roman" w:cs="Times New Roman"/>
          <w:sz w:val="28"/>
          <w:szCs w:val="28"/>
        </w:rPr>
        <w:t xml:space="preserve"> </w:t>
      </w:r>
      <w:r w:rsidR="0054717D" w:rsidRPr="00581798">
        <w:rPr>
          <w:rFonts w:ascii="Times New Roman" w:hAnsi="Times New Roman" w:cs="Times New Roman"/>
          <w:sz w:val="28"/>
          <w:szCs w:val="28"/>
        </w:rPr>
        <w:t>«</w:t>
      </w:r>
      <w:r w:rsidR="0054717D" w:rsidRPr="00581798">
        <w:rPr>
          <w:rFonts w:ascii="Times New Roman" w:hAnsi="Times New Roman" w:cs="Times New Roman"/>
          <w:b/>
          <w:bCs/>
          <w:color w:val="000000"/>
          <w:sz w:val="28"/>
          <w:szCs w:val="28"/>
        </w:rPr>
        <w:t>Предоставление зем</w:t>
      </w:r>
      <w:r w:rsidR="0054717D">
        <w:rPr>
          <w:rFonts w:ascii="Times New Roman" w:hAnsi="Times New Roman" w:cs="Times New Roman"/>
          <w:b/>
          <w:bCs/>
          <w:color w:val="000000"/>
          <w:sz w:val="28"/>
          <w:szCs w:val="28"/>
        </w:rPr>
        <w:t xml:space="preserve">ельных участков, находящихся в </w:t>
      </w:r>
      <w:r w:rsidR="0054717D" w:rsidRPr="00581798">
        <w:rPr>
          <w:rFonts w:ascii="Times New Roman" w:hAnsi="Times New Roman" w:cs="Times New Roman"/>
          <w:b/>
          <w:bCs/>
          <w:color w:val="000000"/>
          <w:sz w:val="28"/>
          <w:szCs w:val="28"/>
        </w:rPr>
        <w:t xml:space="preserve"> муниципальной собственности, </w:t>
      </w:r>
      <w:r w:rsidR="0054717D">
        <w:rPr>
          <w:rFonts w:ascii="Times New Roman" w:hAnsi="Times New Roman" w:cs="Times New Roman"/>
          <w:b/>
          <w:bCs/>
          <w:color w:val="000000"/>
          <w:sz w:val="28"/>
          <w:szCs w:val="28"/>
        </w:rPr>
        <w:t>на территории сельского поселения в безвозмездное пользование</w:t>
      </w:r>
      <w:r w:rsidR="0054717D" w:rsidRPr="00581798">
        <w:rPr>
          <w:rFonts w:ascii="Times New Roman" w:hAnsi="Times New Roman" w:cs="Times New Roman"/>
          <w:sz w:val="28"/>
          <w:szCs w:val="28"/>
        </w:rPr>
        <w:t>»</w:t>
      </w:r>
    </w:p>
    <w:p w:rsidR="0054717D" w:rsidRPr="00581798" w:rsidRDefault="0054717D" w:rsidP="0054717D">
      <w:pPr>
        <w:widowControl w:val="0"/>
        <w:spacing w:after="0" w:line="240" w:lineRule="auto"/>
        <w:jc w:val="center"/>
        <w:rPr>
          <w:rFonts w:ascii="Times New Roman" w:hAnsi="Times New Roman" w:cs="Times New Roman"/>
          <w:b/>
          <w:bCs/>
          <w:sz w:val="28"/>
          <w:szCs w:val="28"/>
        </w:rPr>
      </w:pPr>
    </w:p>
    <w:p w:rsidR="0054717D" w:rsidRPr="00581798" w:rsidRDefault="0054717D" w:rsidP="0054717D">
      <w:pPr>
        <w:widowControl w:val="0"/>
        <w:spacing w:after="0" w:line="240" w:lineRule="auto"/>
        <w:jc w:val="center"/>
        <w:rPr>
          <w:rFonts w:ascii="Times New Roman" w:hAnsi="Times New Roman" w:cs="Times New Roman"/>
          <w:b/>
          <w:bCs/>
          <w:sz w:val="28"/>
          <w:szCs w:val="28"/>
        </w:rPr>
      </w:pPr>
      <w:r w:rsidRPr="00581798">
        <w:rPr>
          <w:rFonts w:ascii="Times New Roman" w:hAnsi="Times New Roman" w:cs="Times New Roman"/>
          <w:b/>
          <w:bCs/>
          <w:sz w:val="28"/>
          <w:szCs w:val="28"/>
        </w:rPr>
        <w:t>I. Общие положения</w:t>
      </w:r>
    </w:p>
    <w:p w:rsidR="0054717D" w:rsidRPr="00581798" w:rsidRDefault="0054717D" w:rsidP="0054717D">
      <w:pPr>
        <w:widowControl w:val="0"/>
        <w:spacing w:after="0" w:line="240" w:lineRule="auto"/>
        <w:jc w:val="both"/>
        <w:rPr>
          <w:rFonts w:ascii="Times New Roman" w:hAnsi="Times New Roman" w:cs="Times New Roman"/>
          <w:sz w:val="28"/>
          <w:szCs w:val="28"/>
        </w:rPr>
      </w:pPr>
    </w:p>
    <w:p w:rsidR="0054717D" w:rsidRPr="00581798" w:rsidRDefault="0054717D" w:rsidP="0054717D">
      <w:pPr>
        <w:widowControl w:val="0"/>
        <w:spacing w:after="0" w:line="240" w:lineRule="auto"/>
        <w:ind w:firstLine="709"/>
        <w:jc w:val="both"/>
        <w:rPr>
          <w:rFonts w:ascii="Times New Roman" w:hAnsi="Times New Roman" w:cs="Times New Roman"/>
          <w:b/>
          <w:bCs/>
          <w:sz w:val="28"/>
          <w:szCs w:val="28"/>
        </w:rPr>
      </w:pPr>
      <w:r w:rsidRPr="00581798">
        <w:rPr>
          <w:rFonts w:ascii="Times New Roman" w:hAnsi="Times New Roman" w:cs="Times New Roman"/>
          <w:b/>
          <w:bCs/>
          <w:sz w:val="28"/>
          <w:szCs w:val="28"/>
        </w:rPr>
        <w:t>1.1. Предмет регулирования административного регламента</w:t>
      </w:r>
    </w:p>
    <w:p w:rsidR="0054717D" w:rsidRPr="00581798" w:rsidRDefault="0054717D" w:rsidP="0054717D">
      <w:pPr>
        <w:widowControl w:val="0"/>
        <w:spacing w:after="0" w:line="240" w:lineRule="auto"/>
        <w:jc w:val="both"/>
        <w:rPr>
          <w:rFonts w:ascii="Times New Roman" w:hAnsi="Times New Roman" w:cs="Times New Roman"/>
          <w:sz w:val="28"/>
          <w:szCs w:val="28"/>
        </w:rPr>
      </w:pPr>
      <w:r w:rsidRPr="00581798">
        <w:rPr>
          <w:rFonts w:ascii="Times New Roman" w:hAnsi="Times New Roman" w:cs="Times New Roman"/>
          <w:sz w:val="28"/>
          <w:szCs w:val="28"/>
        </w:rPr>
        <w:t xml:space="preserve">          Настоящий административный регламент предоставления муниципальной услуги «</w:t>
      </w:r>
      <w:r w:rsidRPr="00882B8C">
        <w:rPr>
          <w:rFonts w:ascii="Times New Roman" w:hAnsi="Times New Roman" w:cs="Times New Roman"/>
          <w:bCs/>
          <w:color w:val="000000"/>
          <w:sz w:val="28"/>
          <w:szCs w:val="28"/>
        </w:rPr>
        <w:t xml:space="preserve">Предоставление земельных участков, находящихся в  муниципальной собственности, на территории сельского поселения в </w:t>
      </w:r>
      <w:r>
        <w:rPr>
          <w:rFonts w:ascii="Times New Roman" w:hAnsi="Times New Roman" w:cs="Times New Roman"/>
          <w:bCs/>
          <w:color w:val="000000"/>
          <w:sz w:val="28"/>
          <w:szCs w:val="28"/>
        </w:rPr>
        <w:t xml:space="preserve">безвозмездное </w:t>
      </w:r>
      <w:r w:rsidRPr="00882B8C">
        <w:rPr>
          <w:rFonts w:ascii="Times New Roman" w:hAnsi="Times New Roman" w:cs="Times New Roman"/>
          <w:bCs/>
          <w:color w:val="000000"/>
          <w:sz w:val="28"/>
          <w:szCs w:val="28"/>
        </w:rPr>
        <w:t>пользование</w:t>
      </w:r>
      <w:r w:rsidRPr="00581798">
        <w:rPr>
          <w:rFonts w:ascii="Times New Roman" w:hAnsi="Times New Roman" w:cs="Times New Roman"/>
          <w:sz w:val="28"/>
          <w:szCs w:val="28"/>
        </w:rPr>
        <w:t xml:space="preserve">» </w:t>
      </w:r>
      <w:r w:rsidRPr="00BF22EB">
        <w:rPr>
          <w:rFonts w:ascii="Times New Roman" w:hAnsi="Times New Roman" w:cs="Times New Roman"/>
          <w:sz w:val="28"/>
          <w:szCs w:val="28"/>
        </w:rPr>
        <w:t>(далее – Регламент)</w:t>
      </w:r>
      <w:r w:rsidRPr="00581798">
        <w:rPr>
          <w:rFonts w:ascii="Times New Roman" w:hAnsi="Times New Roman" w:cs="Times New Roman"/>
          <w:sz w:val="28"/>
          <w:szCs w:val="28"/>
        </w:rPr>
        <w:t xml:space="preserve"> разработан в целях повышения качества предоставления и доступности услуги и определяет: </w:t>
      </w:r>
      <w:r w:rsidRPr="00581798">
        <w:rPr>
          <w:rFonts w:ascii="Times New Roman" w:hAnsi="Times New Roman" w:cs="Times New Roman"/>
          <w:sz w:val="28"/>
          <w:szCs w:val="28"/>
          <w:lang w:eastAsia="en-US"/>
        </w:rPr>
        <w:t xml:space="preserve">стандарт предоставления муниципальной услуги; состав, </w:t>
      </w:r>
      <w:r w:rsidRPr="00581798">
        <w:rPr>
          <w:rFonts w:ascii="Times New Roman" w:hAnsi="Times New Roman" w:cs="Times New Roman"/>
          <w:sz w:val="28"/>
          <w:szCs w:val="28"/>
        </w:rPr>
        <w:t xml:space="preserve">последовательность и сроки выполнения административных процедур (действий); формы контроля за исполнением административного регламента; досудебный (внесудебный) порядок обжалования решений и действий </w:t>
      </w:r>
      <w:r w:rsidRPr="00BF22EB">
        <w:rPr>
          <w:rFonts w:ascii="Times New Roman" w:hAnsi="Times New Roman" w:cs="Times New Roman"/>
          <w:sz w:val="28"/>
          <w:szCs w:val="28"/>
        </w:rPr>
        <w:t>(бездействия)</w:t>
      </w:r>
      <w:r>
        <w:rPr>
          <w:rFonts w:ascii="Times New Roman" w:hAnsi="Times New Roman" w:cs="Times New Roman"/>
          <w:color w:val="FF0000"/>
          <w:sz w:val="28"/>
          <w:szCs w:val="28"/>
        </w:rPr>
        <w:t xml:space="preserve"> </w:t>
      </w:r>
      <w:r w:rsidRPr="00581798">
        <w:rPr>
          <w:rFonts w:ascii="Times New Roman" w:hAnsi="Times New Roman" w:cs="Times New Roman"/>
          <w:sz w:val="28"/>
          <w:szCs w:val="28"/>
        </w:rPr>
        <w:t>должностных лиц, предоставляющих муниципальную услугу.</w:t>
      </w:r>
    </w:p>
    <w:p w:rsidR="0054717D" w:rsidRPr="00581798" w:rsidRDefault="0054717D" w:rsidP="0054717D">
      <w:pPr>
        <w:widowControl w:val="0"/>
        <w:spacing w:after="0" w:line="240" w:lineRule="auto"/>
        <w:ind w:firstLine="720"/>
        <w:jc w:val="both"/>
        <w:rPr>
          <w:rFonts w:ascii="Times New Roman" w:hAnsi="Times New Roman" w:cs="Times New Roman"/>
          <w:sz w:val="28"/>
          <w:szCs w:val="28"/>
        </w:rPr>
      </w:pPr>
      <w:r w:rsidRPr="00581798">
        <w:rPr>
          <w:rFonts w:ascii="Times New Roman" w:hAnsi="Times New Roman" w:cs="Times New Roman"/>
          <w:sz w:val="28"/>
          <w:szCs w:val="28"/>
        </w:rPr>
        <w:t xml:space="preserve">Предметом регулирования настоящего административного регламента являются отношения, возникающие в связи с </w:t>
      </w:r>
      <w:r w:rsidRPr="00581798">
        <w:rPr>
          <w:rFonts w:ascii="Times New Roman" w:hAnsi="Times New Roman" w:cs="Times New Roman"/>
          <w:color w:val="1D1D1D"/>
          <w:sz w:val="28"/>
          <w:szCs w:val="28"/>
          <w:shd w:val="clear" w:color="auto" w:fill="FFFFFF"/>
        </w:rPr>
        <w:t>предоставлением муниципальной услуги.</w:t>
      </w:r>
    </w:p>
    <w:p w:rsidR="0054717D" w:rsidRPr="00581798" w:rsidRDefault="0054717D" w:rsidP="0054717D">
      <w:pPr>
        <w:widowControl w:val="0"/>
        <w:spacing w:after="0" w:line="240" w:lineRule="auto"/>
        <w:ind w:firstLine="709"/>
        <w:jc w:val="both"/>
        <w:rPr>
          <w:rFonts w:ascii="Times New Roman" w:hAnsi="Times New Roman" w:cs="Times New Roman"/>
          <w:b/>
          <w:bCs/>
          <w:sz w:val="28"/>
          <w:szCs w:val="28"/>
        </w:rPr>
      </w:pPr>
      <w:r w:rsidRPr="00581798">
        <w:rPr>
          <w:rFonts w:ascii="Times New Roman" w:hAnsi="Times New Roman" w:cs="Times New Roman"/>
          <w:b/>
          <w:bCs/>
          <w:sz w:val="28"/>
          <w:szCs w:val="28"/>
        </w:rPr>
        <w:t>1.2. Круг заявителей</w:t>
      </w:r>
    </w:p>
    <w:p w:rsidR="0054717D" w:rsidRPr="00581798" w:rsidRDefault="0054717D" w:rsidP="0054717D">
      <w:pPr>
        <w:widowControl w:val="0"/>
        <w:spacing w:after="0" w:line="240" w:lineRule="auto"/>
        <w:ind w:firstLine="720"/>
        <w:jc w:val="both"/>
        <w:rPr>
          <w:rFonts w:ascii="Times New Roman" w:hAnsi="Times New Roman" w:cs="Times New Roman"/>
          <w:sz w:val="28"/>
          <w:szCs w:val="28"/>
          <w:lang w:eastAsia="ar-SA"/>
        </w:rPr>
      </w:pPr>
      <w:r w:rsidRPr="00581798">
        <w:rPr>
          <w:rFonts w:ascii="Times New Roman" w:hAnsi="Times New Roman" w:cs="Times New Roman"/>
          <w:sz w:val="28"/>
          <w:szCs w:val="28"/>
        </w:rPr>
        <w:t xml:space="preserve">Заявителями, обращающимися за предоставлением услуги, являются физические </w:t>
      </w:r>
      <w:r w:rsidRPr="00581798">
        <w:rPr>
          <w:rFonts w:ascii="Times New Roman" w:hAnsi="Times New Roman" w:cs="Times New Roman"/>
          <w:sz w:val="28"/>
          <w:szCs w:val="28"/>
          <w:lang w:eastAsia="ar-SA"/>
        </w:rPr>
        <w:t xml:space="preserve">и юридические лица, либо их законные представители (далее - заявители), обратившиеся в </w:t>
      </w:r>
      <w:r w:rsidRPr="00581798">
        <w:rPr>
          <w:rFonts w:ascii="Times New Roman" w:hAnsi="Times New Roman" w:cs="Times New Roman"/>
          <w:sz w:val="28"/>
          <w:szCs w:val="28"/>
        </w:rPr>
        <w:t xml:space="preserve">администрацию </w:t>
      </w:r>
      <w:r w:rsidR="0033590B">
        <w:rPr>
          <w:rFonts w:ascii="Times New Roman" w:hAnsi="Times New Roman" w:cs="Times New Roman"/>
          <w:sz w:val="28"/>
          <w:szCs w:val="28"/>
        </w:rPr>
        <w:t>Наумовского</w:t>
      </w:r>
      <w:r w:rsidRPr="00581798">
        <w:rPr>
          <w:rFonts w:ascii="Times New Roman" w:hAnsi="Times New Roman" w:cs="Times New Roman"/>
          <w:sz w:val="28"/>
          <w:szCs w:val="28"/>
        </w:rPr>
        <w:t xml:space="preserve"> сельсовета </w:t>
      </w:r>
      <w:r>
        <w:rPr>
          <w:rFonts w:ascii="Times New Roman" w:hAnsi="Times New Roman" w:cs="Times New Roman"/>
          <w:sz w:val="28"/>
          <w:szCs w:val="28"/>
        </w:rPr>
        <w:t>Конышевского</w:t>
      </w:r>
      <w:r w:rsidRPr="00581798">
        <w:rPr>
          <w:rFonts w:ascii="Times New Roman" w:hAnsi="Times New Roman" w:cs="Times New Roman"/>
          <w:sz w:val="28"/>
          <w:szCs w:val="28"/>
        </w:rPr>
        <w:t xml:space="preserve"> района Курской области (далее – администрация сельсовета) </w:t>
      </w:r>
      <w:r w:rsidRPr="00581798">
        <w:rPr>
          <w:rFonts w:ascii="Times New Roman" w:hAnsi="Times New Roman" w:cs="Times New Roman"/>
          <w:sz w:val="28"/>
          <w:szCs w:val="28"/>
          <w:lang w:eastAsia="ar-SA"/>
        </w:rPr>
        <w:t>с запросом о предоставлении муниципальной услуги.</w:t>
      </w:r>
    </w:p>
    <w:p w:rsidR="0054717D" w:rsidRPr="00581798" w:rsidRDefault="0054717D" w:rsidP="0054717D">
      <w:pPr>
        <w:widowControl w:val="0"/>
        <w:spacing w:after="0" w:line="240" w:lineRule="auto"/>
        <w:ind w:firstLine="720"/>
        <w:jc w:val="both"/>
        <w:rPr>
          <w:rFonts w:ascii="Times New Roman" w:hAnsi="Times New Roman" w:cs="Times New Roman"/>
          <w:b/>
          <w:bCs/>
          <w:sz w:val="28"/>
          <w:szCs w:val="28"/>
        </w:rPr>
      </w:pPr>
      <w:r w:rsidRPr="00581798">
        <w:rPr>
          <w:rFonts w:ascii="Times New Roman" w:hAnsi="Times New Roman" w:cs="Times New Roman"/>
          <w:b/>
          <w:bCs/>
          <w:sz w:val="28"/>
          <w:szCs w:val="28"/>
        </w:rPr>
        <w:t xml:space="preserve">1.3. Требования к порядку информирования о </w:t>
      </w:r>
      <w:r w:rsidRPr="00806F62">
        <w:rPr>
          <w:rFonts w:ascii="Times New Roman" w:hAnsi="Times New Roman" w:cs="Times New Roman"/>
          <w:b/>
          <w:bCs/>
          <w:color w:val="000000"/>
          <w:sz w:val="28"/>
          <w:szCs w:val="28"/>
        </w:rPr>
        <w:t xml:space="preserve">предоставлении </w:t>
      </w:r>
      <w:r w:rsidRPr="00BF22EB">
        <w:rPr>
          <w:rFonts w:ascii="Times New Roman" w:hAnsi="Times New Roman" w:cs="Times New Roman"/>
          <w:b/>
          <w:bCs/>
          <w:sz w:val="28"/>
          <w:szCs w:val="28"/>
        </w:rPr>
        <w:t>муниципальной</w:t>
      </w:r>
      <w:r>
        <w:rPr>
          <w:rFonts w:ascii="Times New Roman" w:hAnsi="Times New Roman" w:cs="Times New Roman"/>
          <w:b/>
          <w:bCs/>
          <w:color w:val="FF0000"/>
          <w:sz w:val="28"/>
          <w:szCs w:val="28"/>
        </w:rPr>
        <w:t xml:space="preserve"> </w:t>
      </w:r>
      <w:r w:rsidRPr="00581798">
        <w:rPr>
          <w:rFonts w:ascii="Times New Roman" w:hAnsi="Times New Roman" w:cs="Times New Roman"/>
          <w:b/>
          <w:bCs/>
          <w:sz w:val="28"/>
          <w:szCs w:val="28"/>
        </w:rPr>
        <w:t>услуги</w:t>
      </w:r>
    </w:p>
    <w:p w:rsidR="0054717D" w:rsidRPr="00BF22EB" w:rsidRDefault="0054717D" w:rsidP="0054717D">
      <w:pPr>
        <w:pStyle w:val="ConsPlusNormal"/>
        <w:widowControl/>
        <w:ind w:firstLine="708"/>
        <w:jc w:val="both"/>
        <w:rPr>
          <w:rFonts w:ascii="Times New Roman" w:eastAsia="Times New Roman CYR" w:hAnsi="Times New Roman"/>
          <w:sz w:val="28"/>
          <w:szCs w:val="28"/>
        </w:rPr>
      </w:pPr>
      <w:r w:rsidRPr="00BF22EB">
        <w:rPr>
          <w:rFonts w:ascii="Times New Roman" w:hAnsi="Times New Roman"/>
          <w:sz w:val="28"/>
          <w:szCs w:val="28"/>
        </w:rPr>
        <w:t xml:space="preserve">1.3.1. </w:t>
      </w:r>
      <w:r w:rsidRPr="00BF22EB">
        <w:rPr>
          <w:rFonts w:ascii="Times New Roman" w:eastAsia="Times New Roman CYR" w:hAnsi="Times New Roman"/>
          <w:sz w:val="28"/>
          <w:szCs w:val="28"/>
        </w:rPr>
        <w:t xml:space="preserve">Информация о месте нахождения и графике работы (способы получения данной информации) администрации сельсовета и ОБУ </w:t>
      </w:r>
      <w:r w:rsidRPr="00BF22EB">
        <w:rPr>
          <w:rFonts w:ascii="Times New Roman" w:hAnsi="Times New Roman"/>
          <w:sz w:val="28"/>
          <w:szCs w:val="28"/>
        </w:rPr>
        <w:t>«</w:t>
      </w:r>
      <w:r w:rsidRPr="00BF22EB">
        <w:rPr>
          <w:rFonts w:ascii="Times New Roman" w:eastAsia="Times New Roman CYR" w:hAnsi="Times New Roman"/>
          <w:sz w:val="28"/>
          <w:szCs w:val="28"/>
        </w:rPr>
        <w:t>Многофункциональный центр по предоставлению государственных и муниципальных услуг</w:t>
      </w:r>
      <w:r w:rsidRPr="00BF22EB">
        <w:rPr>
          <w:rFonts w:ascii="Times New Roman" w:hAnsi="Times New Roman"/>
          <w:sz w:val="28"/>
          <w:szCs w:val="28"/>
        </w:rPr>
        <w:t>»  (</w:t>
      </w:r>
      <w:r w:rsidRPr="00BF22EB">
        <w:rPr>
          <w:rFonts w:ascii="Times New Roman" w:eastAsia="Times New Roman CYR" w:hAnsi="Times New Roman"/>
          <w:sz w:val="28"/>
          <w:szCs w:val="28"/>
        </w:rPr>
        <w:t>далее - МФЦ).</w:t>
      </w:r>
    </w:p>
    <w:p w:rsidR="0054717D" w:rsidRPr="00BF22EB" w:rsidRDefault="0054717D" w:rsidP="0054717D">
      <w:pPr>
        <w:autoSpaceDE w:val="0"/>
        <w:spacing w:after="0" w:line="240" w:lineRule="auto"/>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ab/>
        <w:t>Администрация сельсовета расположена по адресу:</w:t>
      </w:r>
    </w:p>
    <w:p w:rsidR="0054717D" w:rsidRPr="00BF22EB" w:rsidRDefault="0054717D" w:rsidP="0054717D">
      <w:pPr>
        <w:pStyle w:val="ConsPlusNormal"/>
        <w:widowControl/>
        <w:ind w:firstLine="0"/>
        <w:jc w:val="both"/>
        <w:rPr>
          <w:rFonts w:ascii="Times New Roman" w:eastAsia="Arial" w:hAnsi="Times New Roman"/>
          <w:sz w:val="28"/>
          <w:szCs w:val="28"/>
        </w:rPr>
      </w:pPr>
      <w:r w:rsidRPr="00BF22EB">
        <w:rPr>
          <w:rFonts w:ascii="Times New Roman" w:hAnsi="Times New Roman"/>
          <w:sz w:val="28"/>
          <w:szCs w:val="28"/>
        </w:rPr>
        <w:tab/>
        <w:t>30</w:t>
      </w:r>
      <w:r>
        <w:rPr>
          <w:rFonts w:ascii="Times New Roman" w:hAnsi="Times New Roman"/>
          <w:sz w:val="28"/>
          <w:szCs w:val="28"/>
        </w:rPr>
        <w:t>76</w:t>
      </w:r>
      <w:r w:rsidR="0033590B">
        <w:rPr>
          <w:rFonts w:ascii="Times New Roman" w:hAnsi="Times New Roman"/>
          <w:sz w:val="28"/>
          <w:szCs w:val="28"/>
        </w:rPr>
        <w:t>14</w:t>
      </w:r>
      <w:r w:rsidRPr="00BF22EB">
        <w:rPr>
          <w:rFonts w:ascii="Times New Roman" w:hAnsi="Times New Roman"/>
          <w:sz w:val="28"/>
          <w:szCs w:val="28"/>
        </w:rPr>
        <w:t xml:space="preserve">, Курская область, </w:t>
      </w:r>
      <w:r>
        <w:rPr>
          <w:rFonts w:ascii="Times New Roman" w:hAnsi="Times New Roman"/>
          <w:sz w:val="28"/>
          <w:szCs w:val="28"/>
        </w:rPr>
        <w:t>Конышевский</w:t>
      </w:r>
      <w:r w:rsidRPr="00BF22EB">
        <w:rPr>
          <w:rFonts w:ascii="Times New Roman" w:hAnsi="Times New Roman"/>
          <w:sz w:val="28"/>
          <w:szCs w:val="28"/>
        </w:rPr>
        <w:t xml:space="preserve"> район, </w:t>
      </w:r>
      <w:r>
        <w:rPr>
          <w:rFonts w:ascii="Times New Roman" w:hAnsi="Times New Roman"/>
          <w:sz w:val="28"/>
          <w:szCs w:val="28"/>
        </w:rPr>
        <w:t>с</w:t>
      </w:r>
      <w:r w:rsidRPr="00BF22EB">
        <w:rPr>
          <w:rFonts w:ascii="Times New Roman" w:hAnsi="Times New Roman"/>
          <w:sz w:val="28"/>
          <w:szCs w:val="28"/>
        </w:rPr>
        <w:t>.</w:t>
      </w:r>
      <w:r>
        <w:rPr>
          <w:rFonts w:ascii="Times New Roman" w:hAnsi="Times New Roman"/>
          <w:sz w:val="28"/>
          <w:szCs w:val="28"/>
        </w:rPr>
        <w:t xml:space="preserve"> </w:t>
      </w:r>
      <w:r w:rsidR="0033590B">
        <w:rPr>
          <w:rFonts w:ascii="Times New Roman" w:hAnsi="Times New Roman"/>
          <w:sz w:val="28"/>
          <w:szCs w:val="28"/>
        </w:rPr>
        <w:t>Наумовка</w:t>
      </w:r>
      <w:r w:rsidRPr="00BF22EB">
        <w:rPr>
          <w:rFonts w:ascii="Times New Roman" w:hAnsi="Times New Roman"/>
          <w:i/>
          <w:sz w:val="28"/>
          <w:szCs w:val="28"/>
        </w:rPr>
        <w:t>.</w:t>
      </w:r>
    </w:p>
    <w:p w:rsidR="0054717D" w:rsidRPr="0066374E" w:rsidRDefault="0054717D" w:rsidP="0054717D">
      <w:pPr>
        <w:spacing w:after="0" w:line="240" w:lineRule="auto"/>
        <w:jc w:val="both"/>
        <w:rPr>
          <w:rFonts w:ascii="Times New Roman" w:hAnsi="Times New Roman"/>
          <w:sz w:val="28"/>
          <w:szCs w:val="28"/>
        </w:rPr>
      </w:pPr>
      <w:r w:rsidRPr="00BF22EB">
        <w:rPr>
          <w:rFonts w:ascii="Times New Roman" w:hAnsi="Times New Roman" w:cs="Times New Roman"/>
          <w:sz w:val="28"/>
          <w:szCs w:val="28"/>
        </w:rPr>
        <w:tab/>
      </w:r>
      <w:r w:rsidRPr="0066374E">
        <w:rPr>
          <w:rFonts w:ascii="Times New Roman" w:hAnsi="Times New Roman"/>
          <w:sz w:val="28"/>
          <w:szCs w:val="28"/>
        </w:rPr>
        <w:t>График работы: с 9:00 до 18:00</w:t>
      </w:r>
    </w:p>
    <w:p w:rsidR="0054717D" w:rsidRPr="0066374E" w:rsidRDefault="0054717D" w:rsidP="0054717D">
      <w:pPr>
        <w:autoSpaceDE w:val="0"/>
        <w:autoSpaceDN w:val="0"/>
        <w:adjustRightInd w:val="0"/>
        <w:spacing w:after="0" w:line="240" w:lineRule="auto"/>
        <w:ind w:firstLine="709"/>
        <w:contextualSpacing/>
        <w:jc w:val="both"/>
        <w:rPr>
          <w:rFonts w:ascii="Times New Roman" w:hAnsi="Times New Roman"/>
          <w:sz w:val="28"/>
          <w:szCs w:val="28"/>
        </w:rPr>
      </w:pPr>
      <w:r w:rsidRPr="0066374E">
        <w:rPr>
          <w:rFonts w:ascii="Times New Roman" w:hAnsi="Times New Roman"/>
          <w:sz w:val="28"/>
          <w:szCs w:val="28"/>
        </w:rPr>
        <w:t>приемные дни: понедельник, вторник, среда, четверг, пятница</w:t>
      </w:r>
    </w:p>
    <w:p w:rsidR="0054717D" w:rsidRPr="0066374E" w:rsidRDefault="0054717D" w:rsidP="0054717D">
      <w:pPr>
        <w:autoSpaceDE w:val="0"/>
        <w:autoSpaceDN w:val="0"/>
        <w:adjustRightInd w:val="0"/>
        <w:spacing w:after="0" w:line="240" w:lineRule="auto"/>
        <w:ind w:firstLine="709"/>
        <w:contextualSpacing/>
        <w:jc w:val="both"/>
        <w:rPr>
          <w:rFonts w:ascii="Times New Roman" w:hAnsi="Times New Roman"/>
          <w:sz w:val="28"/>
          <w:szCs w:val="28"/>
        </w:rPr>
      </w:pPr>
      <w:r w:rsidRPr="0066374E">
        <w:rPr>
          <w:rFonts w:ascii="Times New Roman" w:hAnsi="Times New Roman"/>
          <w:sz w:val="28"/>
          <w:szCs w:val="28"/>
        </w:rPr>
        <w:t>перерыв: с 13:00 до 14:00</w:t>
      </w:r>
    </w:p>
    <w:p w:rsidR="0054717D" w:rsidRPr="0066374E" w:rsidRDefault="0054717D" w:rsidP="0054717D">
      <w:pPr>
        <w:autoSpaceDE w:val="0"/>
        <w:autoSpaceDN w:val="0"/>
        <w:adjustRightInd w:val="0"/>
        <w:spacing w:after="0" w:line="240" w:lineRule="auto"/>
        <w:ind w:firstLine="709"/>
        <w:contextualSpacing/>
        <w:jc w:val="both"/>
        <w:rPr>
          <w:rFonts w:ascii="Times New Roman" w:hAnsi="Times New Roman"/>
          <w:sz w:val="28"/>
          <w:szCs w:val="28"/>
        </w:rPr>
      </w:pPr>
      <w:r w:rsidRPr="0066374E">
        <w:rPr>
          <w:rFonts w:ascii="Times New Roman" w:hAnsi="Times New Roman"/>
          <w:sz w:val="28"/>
          <w:szCs w:val="28"/>
        </w:rPr>
        <w:t>выходные дни - суббота, воскресенье.</w:t>
      </w:r>
    </w:p>
    <w:p w:rsidR="0054717D" w:rsidRPr="00BF22EB" w:rsidRDefault="0054717D" w:rsidP="0054717D">
      <w:pPr>
        <w:spacing w:after="0" w:line="240" w:lineRule="auto"/>
        <w:jc w:val="both"/>
        <w:rPr>
          <w:rFonts w:ascii="Times New Roman" w:hAnsi="Times New Roman" w:cs="Times New Roman"/>
          <w:sz w:val="28"/>
          <w:szCs w:val="28"/>
        </w:rPr>
      </w:pPr>
    </w:p>
    <w:p w:rsidR="0054717D" w:rsidRPr="0066374E" w:rsidRDefault="0054717D" w:rsidP="0054717D">
      <w:pPr>
        <w:spacing w:after="0" w:line="240" w:lineRule="auto"/>
        <w:jc w:val="both"/>
        <w:rPr>
          <w:rFonts w:ascii="Times New Roman" w:hAnsi="Times New Roman"/>
          <w:sz w:val="28"/>
          <w:szCs w:val="28"/>
        </w:rPr>
      </w:pPr>
      <w:r w:rsidRPr="00BF22EB">
        <w:rPr>
          <w:rFonts w:ascii="Times New Roman" w:hAnsi="Times New Roman" w:cs="Times New Roman"/>
          <w:sz w:val="28"/>
          <w:szCs w:val="28"/>
        </w:rPr>
        <w:tab/>
      </w:r>
      <w:r w:rsidRPr="0066374E">
        <w:rPr>
          <w:rFonts w:ascii="Times New Roman" w:hAnsi="Times New Roman"/>
          <w:sz w:val="28"/>
          <w:szCs w:val="28"/>
        </w:rPr>
        <w:t>МФЦ расположен по адресу: Курская область, поселок Конышевка, улица Ленина,19</w:t>
      </w:r>
    </w:p>
    <w:p w:rsidR="0054717D" w:rsidRPr="00BF22EB" w:rsidRDefault="0054717D" w:rsidP="0054717D">
      <w:pPr>
        <w:spacing w:after="0" w:line="240" w:lineRule="auto"/>
        <w:jc w:val="center"/>
        <w:rPr>
          <w:rFonts w:ascii="Times New Roman" w:hAnsi="Times New Roman" w:cs="Times New Roman"/>
          <w:b/>
          <w:sz w:val="28"/>
          <w:szCs w:val="28"/>
        </w:rPr>
      </w:pPr>
    </w:p>
    <w:p w:rsidR="0054717D" w:rsidRPr="00BF22EB" w:rsidRDefault="0054717D" w:rsidP="0054717D">
      <w:pPr>
        <w:spacing w:after="0" w:line="240" w:lineRule="auto"/>
        <w:jc w:val="center"/>
        <w:rPr>
          <w:rFonts w:ascii="Times New Roman" w:hAnsi="Times New Roman" w:cs="Times New Roman"/>
          <w:b/>
          <w:sz w:val="28"/>
          <w:szCs w:val="28"/>
        </w:rPr>
      </w:pPr>
      <w:r w:rsidRPr="00BF22EB">
        <w:rPr>
          <w:rFonts w:ascii="Times New Roman" w:hAnsi="Times New Roman" w:cs="Times New Roman"/>
          <w:b/>
          <w:sz w:val="28"/>
          <w:szCs w:val="28"/>
        </w:rPr>
        <w:t>График работы:</w:t>
      </w:r>
    </w:p>
    <w:tbl>
      <w:tblPr>
        <w:tblW w:w="0" w:type="auto"/>
        <w:tblInd w:w="-10" w:type="dxa"/>
        <w:tblLayout w:type="fixed"/>
        <w:tblLook w:val="04A0" w:firstRow="1" w:lastRow="0" w:firstColumn="1" w:lastColumn="0" w:noHBand="0" w:noVBand="1"/>
      </w:tblPr>
      <w:tblGrid>
        <w:gridCol w:w="4692"/>
        <w:gridCol w:w="4673"/>
      </w:tblGrid>
      <w:tr w:rsidR="0054717D" w:rsidRPr="00BF22EB" w:rsidTr="00950B95">
        <w:tc>
          <w:tcPr>
            <w:tcW w:w="4692" w:type="dxa"/>
            <w:tcBorders>
              <w:top w:val="single" w:sz="4" w:space="0" w:color="000000"/>
              <w:left w:val="single" w:sz="4" w:space="0" w:color="000000"/>
              <w:bottom w:val="single" w:sz="4" w:space="0" w:color="000000"/>
              <w:right w:val="nil"/>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lang w:val="en-US"/>
              </w:rPr>
              <w:tab/>
            </w:r>
            <w:r w:rsidRPr="00BF22EB">
              <w:rPr>
                <w:rFonts w:ascii="Times New Roman" w:hAnsi="Times New Roman" w:cs="Times New Roman"/>
                <w:sz w:val="28"/>
                <w:szCs w:val="28"/>
              </w:rPr>
              <w:t>Понедельник</w:t>
            </w:r>
          </w:p>
        </w:tc>
        <w:tc>
          <w:tcPr>
            <w:tcW w:w="4673" w:type="dxa"/>
            <w:tcBorders>
              <w:top w:val="single" w:sz="4" w:space="0" w:color="000000"/>
              <w:left w:val="single" w:sz="4" w:space="0" w:color="000000"/>
              <w:bottom w:val="single" w:sz="4" w:space="0" w:color="000000"/>
              <w:right w:val="single" w:sz="4" w:space="0" w:color="000000"/>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9.00-18.00</w:t>
            </w:r>
          </w:p>
        </w:tc>
      </w:tr>
      <w:tr w:rsidR="0054717D" w:rsidRPr="00BF22EB" w:rsidTr="00950B95">
        <w:tc>
          <w:tcPr>
            <w:tcW w:w="4692" w:type="dxa"/>
            <w:tcBorders>
              <w:top w:val="single" w:sz="4" w:space="0" w:color="000000"/>
              <w:left w:val="single" w:sz="4" w:space="0" w:color="000000"/>
              <w:bottom w:val="single" w:sz="4" w:space="0" w:color="000000"/>
              <w:right w:val="nil"/>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Вторник</w:t>
            </w:r>
          </w:p>
        </w:tc>
        <w:tc>
          <w:tcPr>
            <w:tcW w:w="4673" w:type="dxa"/>
            <w:tcBorders>
              <w:top w:val="single" w:sz="4" w:space="0" w:color="000000"/>
              <w:left w:val="single" w:sz="4" w:space="0" w:color="000000"/>
              <w:bottom w:val="single" w:sz="4" w:space="0" w:color="000000"/>
              <w:right w:val="single" w:sz="4" w:space="0" w:color="000000"/>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9.00-18.00</w:t>
            </w:r>
          </w:p>
        </w:tc>
      </w:tr>
      <w:tr w:rsidR="0054717D" w:rsidRPr="00BF22EB" w:rsidTr="00950B95">
        <w:tc>
          <w:tcPr>
            <w:tcW w:w="4692" w:type="dxa"/>
            <w:tcBorders>
              <w:top w:val="single" w:sz="4" w:space="0" w:color="000000"/>
              <w:left w:val="single" w:sz="4" w:space="0" w:color="000000"/>
              <w:bottom w:val="single" w:sz="4" w:space="0" w:color="000000"/>
              <w:right w:val="nil"/>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lastRenderedPageBreak/>
              <w:t>Среда</w:t>
            </w:r>
          </w:p>
        </w:tc>
        <w:tc>
          <w:tcPr>
            <w:tcW w:w="4673" w:type="dxa"/>
            <w:tcBorders>
              <w:top w:val="single" w:sz="4" w:space="0" w:color="000000"/>
              <w:left w:val="single" w:sz="4" w:space="0" w:color="000000"/>
              <w:bottom w:val="single" w:sz="4" w:space="0" w:color="000000"/>
              <w:right w:val="single" w:sz="4" w:space="0" w:color="000000"/>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9.00-18.00</w:t>
            </w:r>
          </w:p>
        </w:tc>
      </w:tr>
      <w:tr w:rsidR="0054717D" w:rsidRPr="00BF22EB" w:rsidTr="00950B95">
        <w:tc>
          <w:tcPr>
            <w:tcW w:w="4692" w:type="dxa"/>
            <w:tcBorders>
              <w:top w:val="single" w:sz="4" w:space="0" w:color="000000"/>
              <w:left w:val="single" w:sz="4" w:space="0" w:color="000000"/>
              <w:bottom w:val="single" w:sz="4" w:space="0" w:color="000000"/>
              <w:right w:val="nil"/>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Четверг</w:t>
            </w:r>
          </w:p>
        </w:tc>
        <w:tc>
          <w:tcPr>
            <w:tcW w:w="4673" w:type="dxa"/>
            <w:tcBorders>
              <w:top w:val="single" w:sz="4" w:space="0" w:color="000000"/>
              <w:left w:val="single" w:sz="4" w:space="0" w:color="000000"/>
              <w:bottom w:val="single" w:sz="4" w:space="0" w:color="000000"/>
              <w:right w:val="single" w:sz="4" w:space="0" w:color="000000"/>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9.00-</w:t>
            </w:r>
            <w:r>
              <w:rPr>
                <w:rFonts w:ascii="Times New Roman" w:hAnsi="Times New Roman" w:cs="Times New Roman"/>
                <w:sz w:val="28"/>
                <w:szCs w:val="28"/>
              </w:rPr>
              <w:t>18</w:t>
            </w:r>
            <w:r w:rsidRPr="00BF22EB">
              <w:rPr>
                <w:rFonts w:ascii="Times New Roman" w:hAnsi="Times New Roman" w:cs="Times New Roman"/>
                <w:sz w:val="28"/>
                <w:szCs w:val="28"/>
              </w:rPr>
              <w:t>.00</w:t>
            </w:r>
          </w:p>
        </w:tc>
      </w:tr>
      <w:tr w:rsidR="0054717D" w:rsidRPr="00BF22EB" w:rsidTr="00950B95">
        <w:tc>
          <w:tcPr>
            <w:tcW w:w="4692" w:type="dxa"/>
            <w:tcBorders>
              <w:top w:val="single" w:sz="4" w:space="0" w:color="000000"/>
              <w:left w:val="single" w:sz="4" w:space="0" w:color="000000"/>
              <w:bottom w:val="single" w:sz="4" w:space="0" w:color="000000"/>
              <w:right w:val="nil"/>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Пятница</w:t>
            </w:r>
          </w:p>
        </w:tc>
        <w:tc>
          <w:tcPr>
            <w:tcW w:w="4673" w:type="dxa"/>
            <w:tcBorders>
              <w:top w:val="single" w:sz="4" w:space="0" w:color="000000"/>
              <w:left w:val="single" w:sz="4" w:space="0" w:color="000000"/>
              <w:bottom w:val="single" w:sz="4" w:space="0" w:color="000000"/>
              <w:right w:val="single" w:sz="4" w:space="0" w:color="000000"/>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9.00-18.00</w:t>
            </w:r>
          </w:p>
        </w:tc>
      </w:tr>
      <w:tr w:rsidR="0054717D" w:rsidRPr="00BF22EB" w:rsidTr="00950B95">
        <w:tc>
          <w:tcPr>
            <w:tcW w:w="4692" w:type="dxa"/>
            <w:tcBorders>
              <w:top w:val="single" w:sz="4" w:space="0" w:color="000000"/>
              <w:left w:val="single" w:sz="4" w:space="0" w:color="000000"/>
              <w:bottom w:val="single" w:sz="4" w:space="0" w:color="000000"/>
              <w:right w:val="nil"/>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Суббота</w:t>
            </w:r>
          </w:p>
        </w:tc>
        <w:tc>
          <w:tcPr>
            <w:tcW w:w="4673" w:type="dxa"/>
            <w:tcBorders>
              <w:top w:val="single" w:sz="4" w:space="0" w:color="000000"/>
              <w:left w:val="single" w:sz="4" w:space="0" w:color="000000"/>
              <w:bottom w:val="single" w:sz="4" w:space="0" w:color="000000"/>
              <w:right w:val="single" w:sz="4" w:space="0" w:color="000000"/>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выходной</w:t>
            </w:r>
          </w:p>
        </w:tc>
      </w:tr>
      <w:tr w:rsidR="0054717D" w:rsidRPr="00BF22EB" w:rsidTr="00950B95">
        <w:tc>
          <w:tcPr>
            <w:tcW w:w="4692" w:type="dxa"/>
            <w:tcBorders>
              <w:top w:val="single" w:sz="4" w:space="0" w:color="000000"/>
              <w:left w:val="single" w:sz="4" w:space="0" w:color="000000"/>
              <w:bottom w:val="single" w:sz="4" w:space="0" w:color="000000"/>
              <w:right w:val="nil"/>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Воскресенье</w:t>
            </w:r>
          </w:p>
        </w:tc>
        <w:tc>
          <w:tcPr>
            <w:tcW w:w="4673" w:type="dxa"/>
            <w:tcBorders>
              <w:top w:val="single" w:sz="4" w:space="0" w:color="000000"/>
              <w:left w:val="single" w:sz="4" w:space="0" w:color="000000"/>
              <w:bottom w:val="single" w:sz="4" w:space="0" w:color="000000"/>
              <w:right w:val="single" w:sz="4" w:space="0" w:color="000000"/>
            </w:tcBorders>
            <w:hideMark/>
          </w:tcPr>
          <w:p w:rsidR="0054717D" w:rsidRPr="00BF22EB" w:rsidRDefault="0054717D" w:rsidP="00950B95">
            <w:pPr>
              <w:suppressAutoHyphens/>
              <w:snapToGrid w:val="0"/>
              <w:spacing w:line="240" w:lineRule="auto"/>
              <w:jc w:val="both"/>
              <w:rPr>
                <w:rFonts w:ascii="Times New Roman" w:hAnsi="Times New Roman" w:cs="Times New Roman"/>
                <w:sz w:val="28"/>
                <w:szCs w:val="28"/>
                <w:lang w:eastAsia="ar-SA"/>
              </w:rPr>
            </w:pPr>
            <w:r w:rsidRPr="00BF22EB">
              <w:rPr>
                <w:rFonts w:ascii="Times New Roman" w:hAnsi="Times New Roman" w:cs="Times New Roman"/>
                <w:sz w:val="28"/>
                <w:szCs w:val="28"/>
              </w:rPr>
              <w:t>выходной</w:t>
            </w:r>
          </w:p>
        </w:tc>
      </w:tr>
    </w:tbl>
    <w:p w:rsidR="0054717D" w:rsidRPr="00BF22EB" w:rsidRDefault="0054717D" w:rsidP="0054717D">
      <w:pPr>
        <w:spacing w:line="240" w:lineRule="auto"/>
        <w:ind w:firstLine="709"/>
        <w:rPr>
          <w:rFonts w:ascii="Times New Roman" w:hAnsi="Times New Roman" w:cs="Times New Roman"/>
          <w:sz w:val="28"/>
          <w:szCs w:val="28"/>
          <w:lang w:eastAsia="ar-SA"/>
        </w:rPr>
      </w:pPr>
    </w:p>
    <w:p w:rsidR="0054717D" w:rsidRPr="0066374E" w:rsidRDefault="0054717D" w:rsidP="0054717D">
      <w:pPr>
        <w:spacing w:after="0" w:line="240" w:lineRule="auto"/>
        <w:ind w:firstLine="567"/>
        <w:jc w:val="both"/>
        <w:rPr>
          <w:rFonts w:ascii="Times New Roman" w:hAnsi="Times New Roman"/>
          <w:sz w:val="28"/>
          <w:szCs w:val="28"/>
        </w:rPr>
      </w:pPr>
      <w:r w:rsidRPr="00BF22EB">
        <w:rPr>
          <w:rFonts w:ascii="Times New Roman" w:hAnsi="Times New Roman" w:cs="Times New Roman"/>
          <w:sz w:val="28"/>
          <w:szCs w:val="28"/>
        </w:rPr>
        <w:t>Адрес официального сайта многофункционального центра:</w:t>
      </w:r>
      <w:r>
        <w:rPr>
          <w:rFonts w:ascii="Times New Roman" w:hAnsi="Times New Roman" w:cs="Times New Roman"/>
          <w:sz w:val="28"/>
          <w:szCs w:val="28"/>
        </w:rPr>
        <w:t xml:space="preserve"> </w:t>
      </w:r>
      <w:r w:rsidRPr="0066374E">
        <w:rPr>
          <w:rFonts w:ascii="Times New Roman" w:hAnsi="Times New Roman"/>
          <w:sz w:val="28"/>
          <w:szCs w:val="28"/>
        </w:rPr>
        <w:t>mfc-kursk.ru.</w:t>
      </w:r>
    </w:p>
    <w:p w:rsidR="0054717D" w:rsidRPr="0066374E" w:rsidRDefault="0054717D" w:rsidP="0054717D">
      <w:pPr>
        <w:spacing w:after="0" w:line="240" w:lineRule="auto"/>
        <w:ind w:firstLine="567"/>
        <w:jc w:val="both"/>
        <w:rPr>
          <w:rFonts w:ascii="Times New Roman" w:hAnsi="Times New Roman"/>
          <w:sz w:val="28"/>
          <w:szCs w:val="28"/>
        </w:rPr>
      </w:pPr>
      <w:r w:rsidRPr="00BF22EB">
        <w:rPr>
          <w:rFonts w:ascii="Times New Roman" w:hAnsi="Times New Roman" w:cs="Times New Roman"/>
          <w:sz w:val="28"/>
          <w:szCs w:val="28"/>
        </w:rPr>
        <w:t>Адрес электронной почты:</w:t>
      </w:r>
      <w:r w:rsidRPr="00492029">
        <w:rPr>
          <w:rFonts w:ascii="Times New Roman" w:hAnsi="Times New Roman"/>
          <w:sz w:val="28"/>
          <w:szCs w:val="28"/>
        </w:rPr>
        <w:t xml:space="preserve"> </w:t>
      </w:r>
      <w:r w:rsidRPr="0066374E">
        <w:rPr>
          <w:rFonts w:ascii="Times New Roman" w:hAnsi="Times New Roman"/>
          <w:sz w:val="28"/>
          <w:szCs w:val="28"/>
        </w:rPr>
        <w:t>mfc@rkursk.ru.</w:t>
      </w:r>
    </w:p>
    <w:p w:rsidR="0054717D" w:rsidRPr="00BF22EB" w:rsidRDefault="0054717D" w:rsidP="0054717D">
      <w:pPr>
        <w:spacing w:after="0" w:line="240" w:lineRule="auto"/>
        <w:ind w:firstLine="709"/>
        <w:jc w:val="both"/>
        <w:rPr>
          <w:rFonts w:ascii="Times New Roman" w:hAnsi="Times New Roman" w:cs="Times New Roman"/>
          <w:sz w:val="28"/>
          <w:szCs w:val="28"/>
        </w:rPr>
      </w:pPr>
    </w:p>
    <w:p w:rsidR="0054717D" w:rsidRPr="00BF22EB" w:rsidRDefault="0054717D" w:rsidP="0054717D">
      <w:pPr>
        <w:spacing w:after="0" w:line="240" w:lineRule="auto"/>
        <w:ind w:firstLine="709"/>
        <w:jc w:val="both"/>
        <w:rPr>
          <w:rFonts w:ascii="Times New Roman" w:eastAsia="Times New Roman CYR" w:hAnsi="Times New Roman" w:cs="Times New Roman"/>
          <w:sz w:val="28"/>
          <w:szCs w:val="28"/>
        </w:rPr>
      </w:pPr>
      <w:r w:rsidRPr="00BF22EB">
        <w:rPr>
          <w:rFonts w:ascii="Times New Roman" w:hAnsi="Times New Roman" w:cs="Times New Roman"/>
          <w:sz w:val="28"/>
          <w:szCs w:val="28"/>
        </w:rPr>
        <w:t>1.3.2.</w:t>
      </w:r>
      <w:r w:rsidRPr="00BF22EB">
        <w:rPr>
          <w:rFonts w:ascii="Times New Roman" w:eastAsia="Times New Roman CYR" w:hAnsi="Times New Roman" w:cs="Times New Roman"/>
          <w:sz w:val="28"/>
          <w:szCs w:val="28"/>
        </w:rPr>
        <w:t>Справочные телефоны администрации сельсовета и МФЦ:</w:t>
      </w:r>
    </w:p>
    <w:p w:rsidR="0054717D" w:rsidRPr="00BF22EB" w:rsidRDefault="0054717D" w:rsidP="0054717D">
      <w:pPr>
        <w:autoSpaceDE w:val="0"/>
        <w:spacing w:after="0"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Телефоны администрации сельсовета:</w:t>
      </w:r>
    </w:p>
    <w:p w:rsidR="0054717D" w:rsidRPr="00BF22EB" w:rsidRDefault="0054717D" w:rsidP="0054717D">
      <w:pPr>
        <w:spacing w:after="0" w:line="240" w:lineRule="auto"/>
        <w:jc w:val="both"/>
        <w:rPr>
          <w:rFonts w:ascii="Times New Roman" w:hAnsi="Times New Roman" w:cs="Times New Roman"/>
          <w:sz w:val="28"/>
          <w:szCs w:val="28"/>
        </w:rPr>
      </w:pPr>
      <w:r w:rsidRPr="00BF22EB">
        <w:rPr>
          <w:rFonts w:ascii="Times New Roman" w:hAnsi="Times New Roman" w:cs="Times New Roman"/>
          <w:sz w:val="28"/>
          <w:szCs w:val="28"/>
        </w:rPr>
        <w:tab/>
        <w:t>для справок:</w:t>
      </w:r>
    </w:p>
    <w:p w:rsidR="0054717D" w:rsidRPr="00BF22EB" w:rsidRDefault="0054717D" w:rsidP="0054717D">
      <w:pPr>
        <w:spacing w:after="0" w:line="240" w:lineRule="auto"/>
        <w:jc w:val="both"/>
        <w:rPr>
          <w:rFonts w:ascii="Times New Roman" w:hAnsi="Times New Roman" w:cs="Times New Roman"/>
          <w:sz w:val="28"/>
          <w:szCs w:val="28"/>
        </w:rPr>
      </w:pPr>
      <w:r w:rsidRPr="00BF22EB">
        <w:rPr>
          <w:rFonts w:ascii="Times New Roman" w:hAnsi="Times New Roman" w:cs="Times New Roman"/>
          <w:sz w:val="28"/>
          <w:szCs w:val="28"/>
        </w:rPr>
        <w:tab/>
        <w:t>8 (471</w:t>
      </w:r>
      <w:r>
        <w:rPr>
          <w:rFonts w:ascii="Times New Roman" w:hAnsi="Times New Roman" w:cs="Times New Roman"/>
          <w:sz w:val="28"/>
          <w:szCs w:val="28"/>
        </w:rPr>
        <w:t>56</w:t>
      </w:r>
      <w:r w:rsidRPr="00BF22EB">
        <w:rPr>
          <w:rFonts w:ascii="Times New Roman" w:hAnsi="Times New Roman" w:cs="Times New Roman"/>
          <w:sz w:val="28"/>
          <w:szCs w:val="28"/>
        </w:rPr>
        <w:t xml:space="preserve">) </w:t>
      </w:r>
      <w:r>
        <w:rPr>
          <w:rFonts w:ascii="Times New Roman" w:hAnsi="Times New Roman" w:cs="Times New Roman"/>
          <w:sz w:val="28"/>
          <w:szCs w:val="28"/>
        </w:rPr>
        <w:t>3</w:t>
      </w:r>
      <w:r w:rsidR="0033590B">
        <w:rPr>
          <w:rFonts w:ascii="Times New Roman" w:hAnsi="Times New Roman" w:cs="Times New Roman"/>
          <w:sz w:val="28"/>
          <w:szCs w:val="28"/>
        </w:rPr>
        <w:t>6</w:t>
      </w:r>
      <w:r>
        <w:rPr>
          <w:rFonts w:ascii="Times New Roman" w:hAnsi="Times New Roman" w:cs="Times New Roman"/>
          <w:sz w:val="28"/>
          <w:szCs w:val="28"/>
        </w:rPr>
        <w:t>-</w:t>
      </w:r>
      <w:r w:rsidR="0033590B">
        <w:rPr>
          <w:rFonts w:ascii="Times New Roman" w:hAnsi="Times New Roman" w:cs="Times New Roman"/>
          <w:sz w:val="28"/>
          <w:szCs w:val="28"/>
        </w:rPr>
        <w:t>8</w:t>
      </w:r>
      <w:r>
        <w:rPr>
          <w:rFonts w:ascii="Times New Roman" w:hAnsi="Times New Roman" w:cs="Times New Roman"/>
          <w:sz w:val="28"/>
          <w:szCs w:val="28"/>
        </w:rPr>
        <w:t>-3</w:t>
      </w:r>
      <w:r w:rsidR="0033590B">
        <w:rPr>
          <w:rFonts w:ascii="Times New Roman" w:hAnsi="Times New Roman" w:cs="Times New Roman"/>
          <w:sz w:val="28"/>
          <w:szCs w:val="28"/>
        </w:rPr>
        <w:t>3</w:t>
      </w:r>
      <w:r w:rsidRPr="00BF22EB">
        <w:rPr>
          <w:rFonts w:ascii="Times New Roman" w:hAnsi="Times New Roman" w:cs="Times New Roman"/>
          <w:sz w:val="28"/>
          <w:szCs w:val="28"/>
        </w:rPr>
        <w:t xml:space="preserve">; </w:t>
      </w:r>
    </w:p>
    <w:p w:rsidR="0054717D" w:rsidRPr="00BF22EB" w:rsidRDefault="0054717D" w:rsidP="0054717D">
      <w:pPr>
        <w:spacing w:after="0" w:line="240" w:lineRule="auto"/>
        <w:jc w:val="both"/>
        <w:rPr>
          <w:rFonts w:ascii="Times New Roman" w:eastAsia="Times New Roman CYR" w:hAnsi="Times New Roman" w:cs="Times New Roman"/>
          <w:sz w:val="28"/>
          <w:szCs w:val="28"/>
        </w:rPr>
      </w:pPr>
      <w:r w:rsidRPr="00BF22EB">
        <w:rPr>
          <w:rFonts w:ascii="Times New Roman" w:hAnsi="Times New Roman" w:cs="Times New Roman"/>
          <w:sz w:val="28"/>
          <w:szCs w:val="28"/>
        </w:rPr>
        <w:tab/>
      </w:r>
      <w:r w:rsidRPr="00BF22EB">
        <w:rPr>
          <w:rFonts w:ascii="Times New Roman" w:eastAsia="Times New Roman CYR" w:hAnsi="Times New Roman" w:cs="Times New Roman"/>
          <w:sz w:val="28"/>
          <w:szCs w:val="28"/>
        </w:rPr>
        <w:tab/>
      </w:r>
    </w:p>
    <w:p w:rsidR="0054717D" w:rsidRPr="00BF22EB" w:rsidRDefault="0054717D" w:rsidP="0054717D">
      <w:pPr>
        <w:autoSpaceDE w:val="0"/>
        <w:spacing w:after="0" w:line="240" w:lineRule="auto"/>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ab/>
        <w:t>Телефоны МФЦ:</w:t>
      </w:r>
    </w:p>
    <w:p w:rsidR="0054717D" w:rsidRPr="00BF22EB" w:rsidRDefault="0054717D" w:rsidP="0054717D">
      <w:pPr>
        <w:autoSpaceDE w:val="0"/>
        <w:spacing w:after="0" w:line="240" w:lineRule="auto"/>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ab/>
        <w:t>для справок:(471</w:t>
      </w:r>
      <w:r>
        <w:rPr>
          <w:rFonts w:ascii="Times New Roman" w:eastAsia="Times New Roman CYR" w:hAnsi="Times New Roman" w:cs="Times New Roman"/>
          <w:sz w:val="28"/>
          <w:szCs w:val="28"/>
        </w:rPr>
        <w:t>56</w:t>
      </w:r>
      <w:r w:rsidRPr="00BF22EB">
        <w:rPr>
          <w:rFonts w:ascii="Times New Roman" w:eastAsia="Times New Roman CYR" w:hAnsi="Times New Roman" w:cs="Times New Roman"/>
          <w:sz w:val="28"/>
          <w:szCs w:val="28"/>
        </w:rPr>
        <w:t xml:space="preserve">) </w:t>
      </w:r>
      <w:r>
        <w:rPr>
          <w:rFonts w:ascii="Times New Roman" w:eastAsia="Times New Roman CYR" w:hAnsi="Times New Roman" w:cs="Times New Roman"/>
          <w:sz w:val="28"/>
          <w:szCs w:val="28"/>
        </w:rPr>
        <w:t>2-30-39</w:t>
      </w:r>
    </w:p>
    <w:p w:rsidR="0054717D" w:rsidRPr="00BF22EB" w:rsidRDefault="0054717D" w:rsidP="0054717D">
      <w:pPr>
        <w:spacing w:after="0" w:line="240" w:lineRule="auto"/>
        <w:ind w:firstLine="540"/>
        <w:jc w:val="both"/>
        <w:rPr>
          <w:rFonts w:ascii="Times New Roman" w:hAnsi="Times New Roman" w:cs="Times New Roman"/>
          <w:sz w:val="28"/>
          <w:szCs w:val="28"/>
        </w:rPr>
      </w:pPr>
    </w:p>
    <w:p w:rsidR="0054717D" w:rsidRPr="00BF22EB" w:rsidRDefault="0054717D" w:rsidP="0054717D">
      <w:pPr>
        <w:spacing w:line="240" w:lineRule="auto"/>
        <w:ind w:firstLine="540"/>
        <w:jc w:val="both"/>
        <w:rPr>
          <w:rFonts w:ascii="Times New Roman" w:eastAsia="Times New Roman CYR" w:hAnsi="Times New Roman" w:cs="Times New Roman"/>
          <w:sz w:val="28"/>
          <w:szCs w:val="28"/>
        </w:rPr>
      </w:pPr>
      <w:r w:rsidRPr="00BF22EB">
        <w:rPr>
          <w:rFonts w:ascii="Times New Roman" w:hAnsi="Times New Roman" w:cs="Times New Roman"/>
          <w:sz w:val="28"/>
          <w:szCs w:val="28"/>
        </w:rPr>
        <w:t xml:space="preserve">1.3.3. </w:t>
      </w:r>
      <w:r w:rsidRPr="00BF22EB">
        <w:rPr>
          <w:rFonts w:ascii="Times New Roman" w:eastAsia="Times New Roman CYR" w:hAnsi="Times New Roman" w:cs="Times New Roman"/>
          <w:sz w:val="28"/>
          <w:szCs w:val="28"/>
        </w:rPr>
        <w:t xml:space="preserve">Адреса официальных сайтов администрации сельсовета и МФЦ в информационно-телекоммуникационной сети </w:t>
      </w:r>
      <w:r w:rsidRPr="00BF22EB">
        <w:rPr>
          <w:rFonts w:ascii="Times New Roman" w:hAnsi="Times New Roman" w:cs="Times New Roman"/>
          <w:sz w:val="28"/>
          <w:szCs w:val="28"/>
        </w:rPr>
        <w:t>«</w:t>
      </w:r>
      <w:r w:rsidRPr="00BF22EB">
        <w:rPr>
          <w:rFonts w:ascii="Times New Roman" w:eastAsia="Times New Roman CYR" w:hAnsi="Times New Roman" w:cs="Times New Roman"/>
          <w:sz w:val="28"/>
          <w:szCs w:val="28"/>
        </w:rPr>
        <w:t>Интернет</w:t>
      </w:r>
      <w:r w:rsidRPr="00BF22EB">
        <w:rPr>
          <w:rFonts w:ascii="Times New Roman" w:hAnsi="Times New Roman" w:cs="Times New Roman"/>
          <w:sz w:val="28"/>
          <w:szCs w:val="28"/>
        </w:rPr>
        <w:t xml:space="preserve">», </w:t>
      </w:r>
      <w:r w:rsidRPr="00BF22EB">
        <w:rPr>
          <w:rFonts w:ascii="Times New Roman" w:eastAsia="Times New Roman CYR" w:hAnsi="Times New Roman" w:cs="Times New Roman"/>
          <w:sz w:val="28"/>
          <w:szCs w:val="28"/>
        </w:rPr>
        <w:t>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54717D" w:rsidRPr="00BF22EB" w:rsidRDefault="0054717D" w:rsidP="0054717D">
      <w:pPr>
        <w:spacing w:line="240" w:lineRule="auto"/>
        <w:ind w:firstLine="540"/>
        <w:jc w:val="both"/>
        <w:rPr>
          <w:rFonts w:ascii="Times New Roman" w:hAnsi="Times New Roman" w:cs="Times New Roman"/>
          <w:sz w:val="28"/>
          <w:szCs w:val="28"/>
          <w:shd w:val="clear" w:color="auto" w:fill="FFFFFF"/>
        </w:rPr>
      </w:pPr>
      <w:r w:rsidRPr="00BF22EB">
        <w:rPr>
          <w:rFonts w:ascii="Times New Roman" w:eastAsia="Times New Roman CYR" w:hAnsi="Times New Roman" w:cs="Times New Roman"/>
          <w:sz w:val="28"/>
          <w:szCs w:val="28"/>
        </w:rPr>
        <w:t xml:space="preserve">- </w:t>
      </w:r>
      <w:r w:rsidRPr="00BF22EB">
        <w:rPr>
          <w:rFonts w:ascii="Times New Roman" w:hAnsi="Times New Roman" w:cs="Times New Roman"/>
          <w:sz w:val="28"/>
          <w:szCs w:val="28"/>
        </w:rPr>
        <w:t xml:space="preserve">на официальном сайте администрации </w:t>
      </w:r>
      <w:r w:rsidR="0033590B">
        <w:rPr>
          <w:rFonts w:ascii="Times New Roman" w:hAnsi="Times New Roman" w:cs="Times New Roman"/>
          <w:sz w:val="28"/>
          <w:szCs w:val="28"/>
        </w:rPr>
        <w:t>Наумовского</w:t>
      </w:r>
      <w:r w:rsidRPr="00BF22EB">
        <w:rPr>
          <w:rFonts w:ascii="Times New Roman" w:hAnsi="Times New Roman" w:cs="Times New Roman"/>
          <w:sz w:val="28"/>
          <w:szCs w:val="28"/>
        </w:rPr>
        <w:t xml:space="preserve"> сельсовета </w:t>
      </w:r>
      <w:r>
        <w:rPr>
          <w:rFonts w:ascii="Times New Roman" w:hAnsi="Times New Roman" w:cs="Times New Roman"/>
          <w:sz w:val="28"/>
          <w:szCs w:val="28"/>
        </w:rPr>
        <w:t xml:space="preserve">                Конышевского</w:t>
      </w:r>
      <w:r w:rsidRPr="00BF22EB">
        <w:rPr>
          <w:rFonts w:ascii="Times New Roman" w:hAnsi="Times New Roman" w:cs="Times New Roman"/>
          <w:sz w:val="28"/>
          <w:szCs w:val="28"/>
        </w:rPr>
        <w:t xml:space="preserve"> района Курской области – </w:t>
      </w:r>
      <w:r w:rsidRPr="00BF22EB">
        <w:rPr>
          <w:rFonts w:ascii="Times New Roman" w:hAnsi="Times New Roman" w:cs="Times New Roman"/>
          <w:sz w:val="28"/>
          <w:szCs w:val="28"/>
          <w:lang w:val="en-US"/>
        </w:rPr>
        <w:t>http</w:t>
      </w:r>
      <w:r w:rsidRPr="00BF22EB">
        <w:rPr>
          <w:rFonts w:ascii="Times New Roman" w:hAnsi="Times New Roman" w:cs="Times New Roman"/>
          <w:sz w:val="28"/>
          <w:szCs w:val="28"/>
        </w:rPr>
        <w:t>://</w:t>
      </w:r>
      <w:r>
        <w:rPr>
          <w:rFonts w:ascii="Times New Roman" w:hAnsi="Times New Roman" w:cs="Times New Roman"/>
          <w:sz w:val="28"/>
          <w:szCs w:val="28"/>
        </w:rPr>
        <w:t xml:space="preserve"> </w:t>
      </w:r>
      <w:r w:rsidR="0033590B">
        <w:rPr>
          <w:rFonts w:ascii="Times New Roman" w:hAnsi="Times New Roman" w:cs="Times New Roman"/>
          <w:sz w:val="28"/>
          <w:szCs w:val="28"/>
          <w:lang w:val="en-US"/>
        </w:rPr>
        <w:t>naumovsky</w:t>
      </w:r>
      <w:r w:rsidR="0033590B" w:rsidRPr="0033590B">
        <w:rPr>
          <w:rFonts w:ascii="Times New Roman" w:hAnsi="Times New Roman" w:cs="Times New Roman"/>
          <w:sz w:val="28"/>
          <w:szCs w:val="28"/>
        </w:rPr>
        <w:t>.</w:t>
      </w:r>
      <w:r w:rsidR="0033590B">
        <w:rPr>
          <w:rFonts w:ascii="Times New Roman" w:hAnsi="Times New Roman" w:cs="Times New Roman"/>
          <w:sz w:val="28"/>
          <w:szCs w:val="28"/>
          <w:lang w:val="en-US"/>
        </w:rPr>
        <w:t>ru</w:t>
      </w:r>
      <w:r w:rsidRPr="00BF22EB">
        <w:rPr>
          <w:rFonts w:ascii="Times New Roman" w:hAnsi="Times New Roman" w:cs="Times New Roman"/>
          <w:sz w:val="28"/>
          <w:szCs w:val="28"/>
        </w:rPr>
        <w:t>(далее - официальный сайт)</w:t>
      </w:r>
      <w:r w:rsidRPr="00BF22EB">
        <w:rPr>
          <w:rFonts w:ascii="Times New Roman" w:hAnsi="Times New Roman" w:cs="Times New Roman"/>
          <w:sz w:val="28"/>
          <w:szCs w:val="28"/>
          <w:shd w:val="clear" w:color="auto" w:fill="FFFFFF"/>
        </w:rPr>
        <w:t>,</w:t>
      </w:r>
    </w:p>
    <w:p w:rsidR="0054717D" w:rsidRPr="00BF22EB" w:rsidRDefault="0054717D" w:rsidP="0054717D">
      <w:pPr>
        <w:spacing w:line="240" w:lineRule="auto"/>
        <w:ind w:firstLine="540"/>
        <w:jc w:val="both"/>
        <w:rPr>
          <w:rFonts w:ascii="Times New Roman" w:hAnsi="Times New Roman" w:cs="Times New Roman"/>
          <w:sz w:val="28"/>
          <w:szCs w:val="28"/>
        </w:rPr>
      </w:pPr>
      <w:r w:rsidRPr="00BF22EB">
        <w:rPr>
          <w:rFonts w:ascii="Times New Roman" w:hAnsi="Times New Roman" w:cs="Times New Roman"/>
          <w:sz w:val="28"/>
          <w:szCs w:val="28"/>
        </w:rPr>
        <w:t>- в региональной информационной системе «Портал государственных и муниципальных услуг (функций) Курской области» (http://pgu.rkursk.ru);</w:t>
      </w:r>
    </w:p>
    <w:p w:rsidR="0054717D" w:rsidRPr="00BF22EB" w:rsidRDefault="0054717D" w:rsidP="0054717D">
      <w:pPr>
        <w:autoSpaceDE w:val="0"/>
        <w:spacing w:line="240" w:lineRule="auto"/>
        <w:ind w:firstLine="540"/>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(http://gosuslugi.ru).</w:t>
      </w:r>
    </w:p>
    <w:p w:rsidR="0054717D" w:rsidRPr="00BF22EB" w:rsidRDefault="0054717D" w:rsidP="0054717D">
      <w:pPr>
        <w:autoSpaceDE w:val="0"/>
        <w:spacing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 xml:space="preserve">Адрес официального сайта МФЦ: </w:t>
      </w:r>
      <w:hyperlink r:id="rId8" w:history="1">
        <w:r w:rsidRPr="00BF22EB">
          <w:rPr>
            <w:rStyle w:val="a4"/>
            <w:rFonts w:ascii="Times New Roman" w:eastAsia="Times New Roman CYR" w:hAnsi="Times New Roman" w:cs="Times New Roman"/>
            <w:color w:val="auto"/>
            <w:sz w:val="28"/>
            <w:szCs w:val="28"/>
          </w:rPr>
          <w:t>www.mfc-kursk.ru</w:t>
        </w:r>
      </w:hyperlink>
      <w:r w:rsidRPr="00BF22EB">
        <w:rPr>
          <w:rFonts w:ascii="Times New Roman" w:eastAsia="Times New Roman CYR" w:hAnsi="Times New Roman" w:cs="Times New Roman"/>
          <w:sz w:val="28"/>
          <w:szCs w:val="28"/>
        </w:rPr>
        <w:t>.</w:t>
      </w:r>
    </w:p>
    <w:p w:rsidR="0054717D" w:rsidRPr="00BF22EB" w:rsidRDefault="0054717D" w:rsidP="0054717D">
      <w:pPr>
        <w:autoSpaceDE w:val="0"/>
        <w:spacing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 xml:space="preserve">Электронная почта МФЦ: </w:t>
      </w:r>
      <w:hyperlink r:id="rId9" w:history="1">
        <w:r w:rsidRPr="00BF22EB">
          <w:rPr>
            <w:rStyle w:val="a4"/>
            <w:rFonts w:ascii="Times New Roman" w:eastAsia="Times New Roman CYR" w:hAnsi="Times New Roman" w:cs="Times New Roman"/>
            <w:color w:val="auto"/>
            <w:sz w:val="28"/>
            <w:szCs w:val="28"/>
          </w:rPr>
          <w:t>mfc@rkursk.ru</w:t>
        </w:r>
      </w:hyperlink>
      <w:r w:rsidRPr="00BF22EB">
        <w:rPr>
          <w:rFonts w:ascii="Times New Roman" w:eastAsia="Times New Roman CYR" w:hAnsi="Times New Roman" w:cs="Times New Roman"/>
          <w:sz w:val="28"/>
          <w:szCs w:val="28"/>
        </w:rPr>
        <w:t xml:space="preserve">, </w:t>
      </w:r>
    </w:p>
    <w:p w:rsidR="0054717D" w:rsidRPr="00BF22EB" w:rsidRDefault="0054717D" w:rsidP="0054717D">
      <w:pPr>
        <w:spacing w:line="240" w:lineRule="auto"/>
        <w:ind w:firstLine="540"/>
        <w:jc w:val="both"/>
        <w:rPr>
          <w:rFonts w:ascii="Times New Roman" w:hAnsi="Times New Roman" w:cs="Times New Roman"/>
          <w:sz w:val="28"/>
          <w:szCs w:val="28"/>
        </w:rPr>
      </w:pPr>
      <w:r w:rsidRPr="00BF22EB">
        <w:rPr>
          <w:rFonts w:ascii="Times New Roman" w:hAnsi="Times New Roman" w:cs="Times New Roman"/>
          <w:sz w:val="28"/>
          <w:szCs w:val="28"/>
        </w:rPr>
        <w:t xml:space="preserve">1.3.4. </w:t>
      </w:r>
      <w:r w:rsidRPr="00BF22EB">
        <w:rPr>
          <w:rFonts w:ascii="Times New Roman" w:eastAsia="Times New Roman CYR" w:hAnsi="Times New Roman" w:cs="Times New Roman"/>
          <w:sz w:val="28"/>
          <w:szCs w:val="28"/>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услуги, сведений о ходе предоставления указанных услуг, в том числе с использованием федеральной государственной информационной системы </w:t>
      </w:r>
      <w:r w:rsidRPr="00BF22EB">
        <w:rPr>
          <w:rFonts w:ascii="Times New Roman" w:hAnsi="Times New Roman" w:cs="Times New Roman"/>
          <w:sz w:val="28"/>
          <w:szCs w:val="28"/>
        </w:rPr>
        <w:t>«</w:t>
      </w:r>
      <w:r w:rsidRPr="00BF22EB">
        <w:rPr>
          <w:rFonts w:ascii="Times New Roman" w:eastAsia="Times New Roman CYR" w:hAnsi="Times New Roman" w:cs="Times New Roman"/>
          <w:sz w:val="28"/>
          <w:szCs w:val="28"/>
        </w:rPr>
        <w:t>Единый портал государственных и муниципальных услуг (функций)</w:t>
      </w:r>
      <w:r w:rsidRPr="00BF22EB">
        <w:rPr>
          <w:rFonts w:ascii="Times New Roman" w:hAnsi="Times New Roman" w:cs="Times New Roman"/>
          <w:sz w:val="28"/>
          <w:szCs w:val="28"/>
        </w:rPr>
        <w:t>».</w:t>
      </w:r>
    </w:p>
    <w:p w:rsidR="0054717D" w:rsidRPr="00BF22EB" w:rsidRDefault="0054717D" w:rsidP="0054717D">
      <w:pPr>
        <w:autoSpaceDE w:val="0"/>
        <w:spacing w:after="0"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lastRenderedPageBreak/>
        <w:t>Получение информации по вопросам предоставления муниципальной услуги, а также сведений о ходе предоставления муниципальной услуги в администрации сельсовета и МФЦ осуществляется в порядке консультирования при:</w:t>
      </w:r>
    </w:p>
    <w:p w:rsidR="0054717D" w:rsidRPr="00BF22EB" w:rsidRDefault="0054717D" w:rsidP="0054717D">
      <w:pPr>
        <w:autoSpaceDE w:val="0"/>
        <w:spacing w:after="0"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личном обращении заявителя;</w:t>
      </w:r>
    </w:p>
    <w:p w:rsidR="0054717D" w:rsidRPr="00BF22EB" w:rsidRDefault="0054717D" w:rsidP="0054717D">
      <w:pPr>
        <w:autoSpaceDE w:val="0"/>
        <w:spacing w:after="0"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письменном обращении заявителя;</w:t>
      </w:r>
    </w:p>
    <w:p w:rsidR="0054717D" w:rsidRPr="00BF22EB" w:rsidRDefault="0054717D" w:rsidP="0054717D">
      <w:pPr>
        <w:autoSpaceDE w:val="0"/>
        <w:spacing w:after="0"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при обращении заявителя посредством телефонной связи;</w:t>
      </w:r>
    </w:p>
    <w:p w:rsidR="0054717D" w:rsidRPr="00BF22EB" w:rsidRDefault="0054717D" w:rsidP="0054717D">
      <w:pPr>
        <w:autoSpaceDE w:val="0"/>
        <w:spacing w:after="0"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через официальный сайт и электронную почту, указанные в п. 1.3.3. Регламента.</w:t>
      </w:r>
    </w:p>
    <w:p w:rsidR="0054717D" w:rsidRPr="00BF22EB" w:rsidRDefault="0054717D" w:rsidP="0054717D">
      <w:pPr>
        <w:spacing w:after="0" w:line="240" w:lineRule="auto"/>
        <w:ind w:firstLine="540"/>
        <w:jc w:val="both"/>
        <w:rPr>
          <w:rFonts w:ascii="Times New Roman" w:hAnsi="Times New Roman" w:cs="Times New Roman"/>
          <w:sz w:val="28"/>
          <w:szCs w:val="28"/>
        </w:rPr>
      </w:pPr>
    </w:p>
    <w:p w:rsidR="0054717D" w:rsidRPr="00BF22EB" w:rsidRDefault="0054717D" w:rsidP="0054717D">
      <w:pPr>
        <w:spacing w:after="0" w:line="240" w:lineRule="auto"/>
        <w:ind w:firstLine="540"/>
        <w:jc w:val="both"/>
        <w:rPr>
          <w:rFonts w:ascii="Times New Roman" w:hAnsi="Times New Roman" w:cs="Times New Roman"/>
          <w:sz w:val="28"/>
          <w:szCs w:val="28"/>
        </w:rPr>
      </w:pPr>
      <w:r w:rsidRPr="00BF22EB">
        <w:rPr>
          <w:rFonts w:ascii="Times New Roman" w:hAnsi="Times New Roman" w:cs="Times New Roman"/>
          <w:sz w:val="28"/>
          <w:szCs w:val="28"/>
        </w:rPr>
        <w:t>1.3.5. Основными, общими требованиями к информированию заявителей являются:</w:t>
      </w:r>
    </w:p>
    <w:p w:rsidR="0054717D" w:rsidRPr="00BF22EB" w:rsidRDefault="0054717D" w:rsidP="0054717D">
      <w:pPr>
        <w:spacing w:after="0" w:line="240" w:lineRule="auto"/>
        <w:ind w:firstLine="540"/>
        <w:jc w:val="both"/>
        <w:rPr>
          <w:rFonts w:ascii="Times New Roman" w:hAnsi="Times New Roman" w:cs="Times New Roman"/>
          <w:sz w:val="28"/>
          <w:szCs w:val="28"/>
        </w:rPr>
      </w:pPr>
      <w:r w:rsidRPr="00BF22EB">
        <w:rPr>
          <w:rFonts w:ascii="Times New Roman" w:hAnsi="Times New Roman" w:cs="Times New Roman"/>
          <w:sz w:val="28"/>
          <w:szCs w:val="28"/>
        </w:rPr>
        <w:t>- достоверность представляемой информации;</w:t>
      </w:r>
    </w:p>
    <w:p w:rsidR="0054717D" w:rsidRPr="00BF22EB" w:rsidRDefault="0054717D" w:rsidP="0054717D">
      <w:pPr>
        <w:spacing w:after="0" w:line="240" w:lineRule="auto"/>
        <w:ind w:firstLine="540"/>
        <w:jc w:val="both"/>
        <w:rPr>
          <w:rFonts w:ascii="Times New Roman" w:hAnsi="Times New Roman" w:cs="Times New Roman"/>
          <w:sz w:val="28"/>
          <w:szCs w:val="28"/>
        </w:rPr>
      </w:pPr>
      <w:r w:rsidRPr="00BF22EB">
        <w:rPr>
          <w:rFonts w:ascii="Times New Roman" w:hAnsi="Times New Roman" w:cs="Times New Roman"/>
          <w:sz w:val="28"/>
          <w:szCs w:val="28"/>
        </w:rPr>
        <w:t>- четкость в изложении информации;</w:t>
      </w:r>
    </w:p>
    <w:p w:rsidR="0054717D" w:rsidRPr="00BF22EB" w:rsidRDefault="0054717D" w:rsidP="0054717D">
      <w:pPr>
        <w:spacing w:after="0" w:line="240" w:lineRule="auto"/>
        <w:ind w:firstLine="540"/>
        <w:jc w:val="both"/>
        <w:rPr>
          <w:rFonts w:ascii="Times New Roman" w:hAnsi="Times New Roman" w:cs="Times New Roman"/>
          <w:sz w:val="28"/>
          <w:szCs w:val="28"/>
        </w:rPr>
      </w:pPr>
      <w:r w:rsidRPr="00BF22EB">
        <w:rPr>
          <w:rFonts w:ascii="Times New Roman" w:hAnsi="Times New Roman" w:cs="Times New Roman"/>
          <w:sz w:val="28"/>
          <w:szCs w:val="28"/>
        </w:rPr>
        <w:t>- полнота информирования;</w:t>
      </w:r>
    </w:p>
    <w:p w:rsidR="0054717D" w:rsidRPr="00BF22EB" w:rsidRDefault="0054717D" w:rsidP="0054717D">
      <w:pPr>
        <w:spacing w:after="0" w:line="240" w:lineRule="auto"/>
        <w:ind w:firstLine="540"/>
        <w:jc w:val="both"/>
        <w:rPr>
          <w:rFonts w:ascii="Times New Roman" w:hAnsi="Times New Roman" w:cs="Times New Roman"/>
          <w:sz w:val="28"/>
          <w:szCs w:val="28"/>
        </w:rPr>
      </w:pPr>
      <w:r w:rsidRPr="00BF22EB">
        <w:rPr>
          <w:rFonts w:ascii="Times New Roman" w:hAnsi="Times New Roman" w:cs="Times New Roman"/>
          <w:sz w:val="28"/>
          <w:szCs w:val="28"/>
        </w:rPr>
        <w:t>- удобство и доступность получения информации;</w:t>
      </w:r>
    </w:p>
    <w:p w:rsidR="0054717D" w:rsidRPr="00BF22EB" w:rsidRDefault="0054717D" w:rsidP="0054717D">
      <w:pPr>
        <w:numPr>
          <w:ilvl w:val="0"/>
          <w:numId w:val="22"/>
        </w:numPr>
        <w:suppressAutoHyphens/>
        <w:spacing w:after="0" w:line="240" w:lineRule="auto"/>
        <w:ind w:left="0" w:firstLine="540"/>
        <w:jc w:val="both"/>
        <w:rPr>
          <w:rFonts w:ascii="Times New Roman" w:hAnsi="Times New Roman" w:cs="Times New Roman"/>
          <w:sz w:val="28"/>
          <w:szCs w:val="28"/>
        </w:rPr>
      </w:pPr>
      <w:r w:rsidRPr="00BF22EB">
        <w:rPr>
          <w:rFonts w:ascii="Times New Roman" w:hAnsi="Times New Roman" w:cs="Times New Roman"/>
          <w:sz w:val="28"/>
          <w:szCs w:val="28"/>
        </w:rPr>
        <w:t>оперативность представления информации.</w:t>
      </w:r>
    </w:p>
    <w:p w:rsidR="0054717D" w:rsidRPr="00BF22EB" w:rsidRDefault="0054717D" w:rsidP="0054717D">
      <w:pPr>
        <w:spacing w:after="0"/>
        <w:ind w:firstLine="540"/>
        <w:jc w:val="both"/>
        <w:rPr>
          <w:rFonts w:ascii="Times New Roman" w:hAnsi="Times New Roman" w:cs="Times New Roman"/>
          <w:sz w:val="28"/>
          <w:szCs w:val="28"/>
        </w:rPr>
      </w:pPr>
      <w:r w:rsidRPr="00BF22EB">
        <w:rPr>
          <w:rFonts w:ascii="Times New Roman" w:hAnsi="Times New Roman" w:cs="Times New Roman"/>
          <w:sz w:val="28"/>
          <w:szCs w:val="28"/>
        </w:rPr>
        <w:t xml:space="preserve">1.3.6. </w:t>
      </w:r>
      <w:r w:rsidRPr="00BF22EB">
        <w:rPr>
          <w:rFonts w:ascii="Times New Roman" w:eastAsia="Times New Roman CYR" w:hAnsi="Times New Roman" w:cs="Times New Roman"/>
          <w:sz w:val="28"/>
          <w:szCs w:val="28"/>
        </w:rPr>
        <w:t xml:space="preserve">Порядок, форма и место размещения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услуги, а также на официальных сайтах администрации сельсовета и МФЦ, органов и организаций, участвующих в предоставлении муниципальной услуги, в информационно-коммуникационной сети </w:t>
      </w:r>
      <w:r w:rsidRPr="00BF22EB">
        <w:rPr>
          <w:rFonts w:ascii="Times New Roman" w:hAnsi="Times New Roman" w:cs="Times New Roman"/>
          <w:sz w:val="28"/>
          <w:szCs w:val="28"/>
        </w:rPr>
        <w:t>«</w:t>
      </w:r>
      <w:r w:rsidRPr="00BF22EB">
        <w:rPr>
          <w:rFonts w:ascii="Times New Roman" w:eastAsia="Times New Roman CYR" w:hAnsi="Times New Roman" w:cs="Times New Roman"/>
          <w:sz w:val="28"/>
          <w:szCs w:val="28"/>
        </w:rPr>
        <w:t>Интернет</w:t>
      </w:r>
      <w:r w:rsidRPr="00BF22EB">
        <w:rPr>
          <w:rFonts w:ascii="Times New Roman" w:hAnsi="Times New Roman" w:cs="Times New Roman"/>
          <w:sz w:val="28"/>
          <w:szCs w:val="28"/>
        </w:rPr>
        <w:t xml:space="preserve">», </w:t>
      </w:r>
      <w:r w:rsidRPr="00BF22EB">
        <w:rPr>
          <w:rFonts w:ascii="Times New Roman" w:eastAsia="Times New Roman CYR" w:hAnsi="Times New Roman" w:cs="Times New Roman"/>
          <w:sz w:val="28"/>
          <w:szCs w:val="28"/>
        </w:rPr>
        <w:t>а также в</w:t>
      </w:r>
      <w:r w:rsidRPr="00BF22EB">
        <w:rPr>
          <w:rFonts w:ascii="Times New Roman" w:hAnsi="Times New Roman" w:cs="Times New Roman"/>
          <w:sz w:val="28"/>
          <w:szCs w:val="28"/>
          <w:lang w:val="en-US"/>
        </w:rPr>
        <w:t> </w:t>
      </w:r>
      <w:r w:rsidRPr="00BF22EB">
        <w:rPr>
          <w:rFonts w:ascii="Times New Roman" w:eastAsia="Times New Roman CYR" w:hAnsi="Times New Roman" w:cs="Times New Roman"/>
          <w:sz w:val="28"/>
          <w:szCs w:val="28"/>
        </w:rPr>
        <w:t xml:space="preserve">федеральной государственной информационной системе </w:t>
      </w:r>
      <w:r w:rsidRPr="00BF22EB">
        <w:rPr>
          <w:rFonts w:ascii="Times New Roman" w:hAnsi="Times New Roman" w:cs="Times New Roman"/>
          <w:sz w:val="28"/>
          <w:szCs w:val="28"/>
        </w:rPr>
        <w:t>«</w:t>
      </w:r>
      <w:r w:rsidRPr="00BF22EB">
        <w:rPr>
          <w:rFonts w:ascii="Times New Roman" w:eastAsia="Times New Roman CYR" w:hAnsi="Times New Roman" w:cs="Times New Roman"/>
          <w:sz w:val="28"/>
          <w:szCs w:val="28"/>
        </w:rPr>
        <w:t>Единый портал государственных и муниципальных услуг (функций)</w:t>
      </w:r>
      <w:r w:rsidRPr="00BF22EB">
        <w:rPr>
          <w:rFonts w:ascii="Times New Roman" w:hAnsi="Times New Roman" w:cs="Times New Roman"/>
          <w:sz w:val="28"/>
          <w:szCs w:val="28"/>
        </w:rPr>
        <w:t>».</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На информационных стендах администрации сельсовета и МФЦ размещается следующая информация:</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перечень документов, необходимых для получения муниципальной услуги, и требования, предъявляемые к этим документам;</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формы документов для заполнения, образцы заполнения документов;</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перечень оснований для отказа в предоставлении муниципальной услуги;</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сроки предоставления муниципальной услуги;</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размеры государственных пошлин и иных платежей, связанных с получением муниципальной услуги, порядок их уплаты;</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lastRenderedPageBreak/>
        <w:t>порядок обжалования решений и действий (бездействия) должностных лиц администрации сельсовета и МФЦ, ответственных за предоставление муниципальной услуги;</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перечень многофункциональных центров и центров удаленного доступа, в которых организовано предоставление муниципальной услуги, адреса местонахождения, телефоны.</w:t>
      </w:r>
    </w:p>
    <w:p w:rsidR="0054717D" w:rsidRPr="00BF22EB" w:rsidRDefault="0054717D" w:rsidP="0054717D">
      <w:pPr>
        <w:widowControl w:val="0"/>
        <w:spacing w:after="0" w:line="240" w:lineRule="auto"/>
        <w:jc w:val="center"/>
        <w:rPr>
          <w:rFonts w:ascii="Times New Roman" w:hAnsi="Times New Roman" w:cs="Times New Roman"/>
          <w:b/>
          <w:bCs/>
          <w:sz w:val="28"/>
          <w:szCs w:val="28"/>
        </w:rPr>
      </w:pPr>
      <w:r w:rsidRPr="00BF22EB">
        <w:rPr>
          <w:rFonts w:ascii="Times New Roman" w:hAnsi="Times New Roman" w:cs="Times New Roman"/>
          <w:b/>
          <w:bCs/>
          <w:sz w:val="28"/>
          <w:szCs w:val="28"/>
        </w:rPr>
        <w:t>II. Стандарт предоставления муниципальной</w:t>
      </w:r>
      <w:r>
        <w:rPr>
          <w:rFonts w:ascii="Times New Roman" w:hAnsi="Times New Roman" w:cs="Times New Roman"/>
          <w:b/>
          <w:bCs/>
          <w:sz w:val="28"/>
          <w:szCs w:val="28"/>
        </w:rPr>
        <w:t xml:space="preserve"> </w:t>
      </w:r>
      <w:r w:rsidRPr="00BF22EB">
        <w:rPr>
          <w:rFonts w:ascii="Times New Roman" w:hAnsi="Times New Roman" w:cs="Times New Roman"/>
          <w:b/>
          <w:bCs/>
          <w:sz w:val="28"/>
          <w:szCs w:val="28"/>
        </w:rPr>
        <w:t>услуги</w:t>
      </w:r>
    </w:p>
    <w:p w:rsidR="0054717D" w:rsidRPr="00E54C62" w:rsidRDefault="0054717D" w:rsidP="0054717D">
      <w:pPr>
        <w:widowControl w:val="0"/>
        <w:spacing w:after="0" w:line="240" w:lineRule="auto"/>
        <w:ind w:firstLine="709"/>
        <w:jc w:val="both"/>
        <w:rPr>
          <w:rFonts w:ascii="Times New Roman" w:hAnsi="Times New Roman" w:cs="Times New Roman"/>
          <w:b/>
          <w:bCs/>
          <w:sz w:val="28"/>
          <w:szCs w:val="28"/>
        </w:rPr>
      </w:pPr>
    </w:p>
    <w:p w:rsidR="0054717D" w:rsidRDefault="0054717D" w:rsidP="0054717D">
      <w:pPr>
        <w:widowControl w:val="0"/>
        <w:spacing w:after="0" w:line="240" w:lineRule="auto"/>
        <w:ind w:firstLine="709"/>
        <w:jc w:val="both"/>
        <w:rPr>
          <w:rFonts w:ascii="Times New Roman" w:hAnsi="Times New Roman" w:cs="Times New Roman"/>
          <w:b/>
          <w:bCs/>
          <w:sz w:val="28"/>
          <w:szCs w:val="28"/>
        </w:rPr>
      </w:pPr>
      <w:r w:rsidRPr="00E54C62">
        <w:rPr>
          <w:rFonts w:ascii="Times New Roman" w:hAnsi="Times New Roman" w:cs="Times New Roman"/>
          <w:b/>
          <w:bCs/>
          <w:sz w:val="28"/>
          <w:szCs w:val="28"/>
        </w:rPr>
        <w:t>2.1. Наименование услуги</w:t>
      </w:r>
    </w:p>
    <w:p w:rsidR="0054717D" w:rsidRPr="00E54C62" w:rsidRDefault="0054717D" w:rsidP="0054717D">
      <w:pPr>
        <w:widowControl w:val="0"/>
        <w:spacing w:after="0" w:line="240" w:lineRule="auto"/>
        <w:ind w:firstLine="709"/>
        <w:jc w:val="both"/>
        <w:rPr>
          <w:rFonts w:ascii="Times New Roman" w:hAnsi="Times New Roman" w:cs="Times New Roman"/>
          <w:b/>
          <w:bCs/>
          <w:sz w:val="28"/>
          <w:szCs w:val="28"/>
        </w:rPr>
      </w:pPr>
    </w:p>
    <w:p w:rsidR="0054717D" w:rsidRDefault="0054717D" w:rsidP="0054717D">
      <w:pPr>
        <w:widowControl w:val="0"/>
        <w:autoSpaceDE w:val="0"/>
        <w:autoSpaceDN w:val="0"/>
        <w:adjustRightInd w:val="0"/>
        <w:spacing w:after="0" w:line="240" w:lineRule="auto"/>
        <w:ind w:firstLine="720"/>
        <w:jc w:val="both"/>
        <w:outlineLvl w:val="1"/>
        <w:rPr>
          <w:rFonts w:ascii="Times New Roman" w:hAnsi="Times New Roman" w:cs="Times New Roman"/>
          <w:bCs/>
          <w:color w:val="000000"/>
          <w:sz w:val="28"/>
          <w:szCs w:val="28"/>
        </w:rPr>
      </w:pPr>
      <w:r w:rsidRPr="00097D57">
        <w:rPr>
          <w:rFonts w:ascii="Times New Roman" w:hAnsi="Times New Roman" w:cs="Times New Roman"/>
          <w:bCs/>
          <w:color w:val="000000"/>
          <w:sz w:val="28"/>
          <w:szCs w:val="28"/>
        </w:rPr>
        <w:t>Предоставление земельных участков, находящихся в  муниципальной собственности, на территории сельского поселения в</w:t>
      </w:r>
      <w:r>
        <w:rPr>
          <w:rFonts w:ascii="Times New Roman" w:hAnsi="Times New Roman" w:cs="Times New Roman"/>
          <w:bCs/>
          <w:color w:val="000000"/>
          <w:sz w:val="28"/>
          <w:szCs w:val="28"/>
        </w:rPr>
        <w:t xml:space="preserve"> безвозмездное</w:t>
      </w:r>
      <w:r w:rsidRPr="00097D57">
        <w:rPr>
          <w:rFonts w:ascii="Times New Roman" w:hAnsi="Times New Roman" w:cs="Times New Roman"/>
          <w:bCs/>
          <w:color w:val="000000"/>
          <w:sz w:val="28"/>
          <w:szCs w:val="28"/>
        </w:rPr>
        <w:t xml:space="preserve"> пользование</w:t>
      </w:r>
      <w:r>
        <w:rPr>
          <w:rFonts w:ascii="Times New Roman" w:hAnsi="Times New Roman" w:cs="Times New Roman"/>
          <w:bCs/>
          <w:color w:val="000000"/>
          <w:sz w:val="28"/>
          <w:szCs w:val="28"/>
        </w:rPr>
        <w:t>.</w:t>
      </w:r>
    </w:p>
    <w:p w:rsidR="0054717D" w:rsidRPr="00097D57" w:rsidRDefault="0054717D" w:rsidP="0054717D">
      <w:pPr>
        <w:widowControl w:val="0"/>
        <w:autoSpaceDE w:val="0"/>
        <w:autoSpaceDN w:val="0"/>
        <w:adjustRightInd w:val="0"/>
        <w:spacing w:after="0" w:line="240" w:lineRule="auto"/>
        <w:ind w:firstLine="720"/>
        <w:jc w:val="both"/>
        <w:outlineLvl w:val="1"/>
        <w:rPr>
          <w:rFonts w:ascii="Times New Roman" w:hAnsi="Times New Roman" w:cs="Times New Roman"/>
          <w:color w:val="000000"/>
          <w:sz w:val="28"/>
          <w:szCs w:val="28"/>
        </w:rPr>
      </w:pPr>
    </w:p>
    <w:p w:rsidR="0054717D" w:rsidRPr="00BF22EB" w:rsidRDefault="0054717D" w:rsidP="0054717D">
      <w:pPr>
        <w:widowControl w:val="0"/>
        <w:autoSpaceDE w:val="0"/>
        <w:autoSpaceDN w:val="0"/>
        <w:adjustRightInd w:val="0"/>
        <w:spacing w:after="0" w:line="240" w:lineRule="auto"/>
        <w:ind w:firstLine="720"/>
        <w:jc w:val="both"/>
        <w:outlineLvl w:val="1"/>
        <w:rPr>
          <w:rFonts w:ascii="Times New Roman" w:hAnsi="Times New Roman" w:cs="Times New Roman"/>
          <w:b/>
          <w:bCs/>
          <w:sz w:val="28"/>
          <w:szCs w:val="28"/>
        </w:rPr>
      </w:pPr>
      <w:r w:rsidRPr="00E54C62">
        <w:rPr>
          <w:rFonts w:ascii="Times New Roman" w:hAnsi="Times New Roman" w:cs="Times New Roman"/>
          <w:b/>
          <w:bCs/>
          <w:sz w:val="28"/>
          <w:szCs w:val="28"/>
        </w:rPr>
        <w:t xml:space="preserve">2.2. Наименование органа местного самоуправления, </w:t>
      </w:r>
      <w:r w:rsidRPr="00BF22EB">
        <w:rPr>
          <w:rFonts w:ascii="Times New Roman" w:hAnsi="Times New Roman" w:cs="Times New Roman"/>
          <w:b/>
          <w:bCs/>
          <w:sz w:val="28"/>
          <w:szCs w:val="28"/>
        </w:rPr>
        <w:t>предоставляющего муниципальную услугу</w:t>
      </w:r>
    </w:p>
    <w:p w:rsidR="0054717D" w:rsidRPr="00BF22EB" w:rsidRDefault="0054717D" w:rsidP="0054717D">
      <w:pPr>
        <w:pStyle w:val="p6"/>
        <w:shd w:val="clear" w:color="auto" w:fill="FFFFFF"/>
        <w:ind w:firstLine="720"/>
        <w:jc w:val="both"/>
        <w:rPr>
          <w:rFonts w:ascii="Times New Roman" w:hAnsi="Times New Roman" w:cs="Times New Roman"/>
          <w:sz w:val="28"/>
          <w:szCs w:val="28"/>
        </w:rPr>
      </w:pPr>
      <w:r w:rsidRPr="00BF22EB">
        <w:rPr>
          <w:rFonts w:ascii="Times New Roman" w:hAnsi="Times New Roman" w:cs="Times New Roman"/>
          <w:sz w:val="28"/>
          <w:szCs w:val="28"/>
        </w:rPr>
        <w:t>Муниципальная услуга предоставляется Администрацией</w:t>
      </w:r>
      <w:r>
        <w:rPr>
          <w:rFonts w:ascii="Times New Roman" w:hAnsi="Times New Roman" w:cs="Times New Roman"/>
          <w:sz w:val="28"/>
          <w:szCs w:val="28"/>
        </w:rPr>
        <w:t xml:space="preserve"> </w:t>
      </w:r>
      <w:r w:rsidR="0033590B">
        <w:rPr>
          <w:rFonts w:ascii="Times New Roman" w:hAnsi="Times New Roman" w:cs="Times New Roman"/>
          <w:sz w:val="28"/>
          <w:szCs w:val="28"/>
        </w:rPr>
        <w:t>Наумовского</w:t>
      </w:r>
      <w:r>
        <w:rPr>
          <w:rFonts w:ascii="Times New Roman" w:hAnsi="Times New Roman" w:cs="Times New Roman"/>
          <w:sz w:val="28"/>
          <w:szCs w:val="28"/>
        </w:rPr>
        <w:t xml:space="preserve"> с</w:t>
      </w:r>
      <w:r w:rsidRPr="00BF22EB">
        <w:rPr>
          <w:rFonts w:ascii="Times New Roman" w:hAnsi="Times New Roman" w:cs="Times New Roman"/>
          <w:sz w:val="28"/>
          <w:szCs w:val="28"/>
        </w:rPr>
        <w:t xml:space="preserve">ельсовета </w:t>
      </w:r>
      <w:r>
        <w:rPr>
          <w:rFonts w:ascii="Times New Roman" w:hAnsi="Times New Roman" w:cs="Times New Roman"/>
          <w:sz w:val="28"/>
          <w:szCs w:val="28"/>
        </w:rPr>
        <w:t>Конышевского</w:t>
      </w:r>
      <w:r w:rsidRPr="00BF22EB">
        <w:rPr>
          <w:rFonts w:ascii="Times New Roman" w:hAnsi="Times New Roman" w:cs="Times New Roman"/>
          <w:sz w:val="28"/>
          <w:szCs w:val="28"/>
        </w:rPr>
        <w:t xml:space="preserve"> района Курской области.</w:t>
      </w:r>
    </w:p>
    <w:p w:rsidR="0054717D" w:rsidRPr="00872529" w:rsidRDefault="0054717D" w:rsidP="0054717D">
      <w:pPr>
        <w:pStyle w:val="p7"/>
        <w:shd w:val="clear" w:color="auto" w:fill="FFFFFF"/>
        <w:spacing w:after="199" w:afterAutospacing="0"/>
        <w:ind w:firstLine="708"/>
        <w:jc w:val="center"/>
        <w:rPr>
          <w:rFonts w:ascii="Times New Roman" w:hAnsi="Times New Roman" w:cs="Times New Roman"/>
          <w:b/>
          <w:sz w:val="28"/>
          <w:szCs w:val="28"/>
          <w:u w:val="single"/>
        </w:rPr>
      </w:pPr>
      <w:r w:rsidRPr="00BF22EB">
        <w:rPr>
          <w:rFonts w:ascii="Times New Roman" w:hAnsi="Times New Roman" w:cs="Times New Roman"/>
          <w:b/>
          <w:sz w:val="28"/>
          <w:szCs w:val="28"/>
        </w:rPr>
        <w:t xml:space="preserve">2.2.2. </w:t>
      </w:r>
      <w:r w:rsidRPr="00BF22EB">
        <w:rPr>
          <w:rFonts w:ascii="Times New Roman" w:hAnsi="Times New Roman" w:cs="Times New Roman"/>
          <w:b/>
          <w:sz w:val="28"/>
          <w:szCs w:val="28"/>
          <w:u w:val="single"/>
        </w:rPr>
        <w:t>В предоставлении муниципальной услуги участвуют</w:t>
      </w:r>
      <w:r w:rsidRPr="00872529">
        <w:rPr>
          <w:rFonts w:ascii="Times New Roman" w:hAnsi="Times New Roman" w:cs="Times New Roman"/>
          <w:b/>
          <w:sz w:val="28"/>
          <w:szCs w:val="28"/>
          <w:u w:val="single"/>
        </w:rPr>
        <w:t>:</w:t>
      </w:r>
    </w:p>
    <w:p w:rsidR="0054717D" w:rsidRPr="00E54C62" w:rsidRDefault="0054717D" w:rsidP="0054717D">
      <w:pPr>
        <w:spacing w:after="0" w:line="240" w:lineRule="auto"/>
        <w:ind w:firstLine="567"/>
        <w:jc w:val="both"/>
        <w:rPr>
          <w:rFonts w:ascii="Times New Roman" w:hAnsi="Times New Roman" w:cs="Times New Roman"/>
          <w:sz w:val="28"/>
          <w:szCs w:val="28"/>
        </w:rPr>
      </w:pPr>
      <w:r w:rsidRPr="00E54C62">
        <w:rPr>
          <w:rFonts w:ascii="Times New Roman" w:hAnsi="Times New Roman" w:cs="Times New Roman"/>
          <w:sz w:val="28"/>
          <w:szCs w:val="28"/>
        </w:rPr>
        <w:t>-  Областное бюджетное учреждение «Многофункциональный центр по предоставлению государственных и муниципальных услуг»;</w:t>
      </w:r>
    </w:p>
    <w:p w:rsidR="0054717D" w:rsidRPr="00E54C62" w:rsidRDefault="0054717D" w:rsidP="0054717D">
      <w:pPr>
        <w:spacing w:after="0" w:line="240" w:lineRule="auto"/>
        <w:ind w:firstLine="567"/>
        <w:jc w:val="both"/>
        <w:rPr>
          <w:rFonts w:ascii="Times New Roman" w:hAnsi="Times New Roman" w:cs="Times New Roman"/>
          <w:sz w:val="28"/>
          <w:szCs w:val="28"/>
        </w:rPr>
      </w:pPr>
      <w:r w:rsidRPr="00E54C62">
        <w:rPr>
          <w:rFonts w:ascii="Times New Roman" w:hAnsi="Times New Roman" w:cs="Times New Roman"/>
          <w:sz w:val="28"/>
          <w:szCs w:val="28"/>
        </w:rPr>
        <w:t xml:space="preserve">- </w:t>
      </w:r>
      <w:r>
        <w:rPr>
          <w:rFonts w:ascii="Times New Roman" w:hAnsi="Times New Roman" w:cs="Times New Roman"/>
          <w:sz w:val="28"/>
          <w:szCs w:val="28"/>
        </w:rPr>
        <w:t>Межмуниципальный</w:t>
      </w:r>
      <w:r w:rsidRPr="00E54C62">
        <w:rPr>
          <w:rFonts w:ascii="Times New Roman" w:hAnsi="Times New Roman" w:cs="Times New Roman"/>
          <w:sz w:val="28"/>
          <w:szCs w:val="28"/>
        </w:rPr>
        <w:t xml:space="preserve"> отдел</w:t>
      </w:r>
      <w:r>
        <w:rPr>
          <w:rFonts w:ascii="Times New Roman" w:hAnsi="Times New Roman" w:cs="Times New Roman"/>
          <w:sz w:val="28"/>
          <w:szCs w:val="28"/>
        </w:rPr>
        <w:t xml:space="preserve"> по Курчатовскому, Конышевскому и Льговскому районам </w:t>
      </w:r>
      <w:r w:rsidRPr="00E54C62">
        <w:rPr>
          <w:rFonts w:ascii="Times New Roman" w:hAnsi="Times New Roman" w:cs="Times New Roman"/>
          <w:sz w:val="28"/>
          <w:szCs w:val="28"/>
        </w:rPr>
        <w:t xml:space="preserve"> Управления </w:t>
      </w:r>
      <w:r>
        <w:rPr>
          <w:rFonts w:ascii="Times New Roman" w:hAnsi="Times New Roman" w:cs="Times New Roman"/>
          <w:sz w:val="28"/>
          <w:szCs w:val="28"/>
        </w:rPr>
        <w:t>Федеральной службы государственной регистрации, кадастра и картографии</w:t>
      </w:r>
      <w:r w:rsidRPr="00E54C62">
        <w:rPr>
          <w:rFonts w:ascii="Times New Roman" w:hAnsi="Times New Roman" w:cs="Times New Roman"/>
          <w:sz w:val="28"/>
          <w:szCs w:val="28"/>
        </w:rPr>
        <w:t xml:space="preserve"> по Курской области;</w:t>
      </w:r>
    </w:p>
    <w:p w:rsidR="0054717D" w:rsidRPr="00BF22EB" w:rsidRDefault="0054717D" w:rsidP="0054717D">
      <w:pPr>
        <w:pStyle w:val="af4"/>
        <w:numPr>
          <w:ilvl w:val="0"/>
          <w:numId w:val="20"/>
        </w:numPr>
        <w:spacing w:after="0" w:line="240" w:lineRule="auto"/>
        <w:ind w:left="0" w:firstLine="567"/>
        <w:jc w:val="both"/>
        <w:rPr>
          <w:rFonts w:ascii="Times New Roman" w:hAnsi="Times New Roman" w:cs="Times New Roman"/>
          <w:color w:val="auto"/>
          <w:sz w:val="28"/>
          <w:szCs w:val="28"/>
        </w:rPr>
      </w:pPr>
      <w:r w:rsidRPr="00BF22EB">
        <w:rPr>
          <w:rFonts w:ascii="Times New Roman" w:hAnsi="Times New Roman" w:cs="Times New Roman"/>
          <w:color w:val="auto"/>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Курской области;</w:t>
      </w:r>
    </w:p>
    <w:p w:rsidR="0054717D" w:rsidRPr="00BF22EB" w:rsidRDefault="0054717D" w:rsidP="0054717D">
      <w:pPr>
        <w:pStyle w:val="af4"/>
        <w:numPr>
          <w:ilvl w:val="0"/>
          <w:numId w:val="20"/>
        </w:numPr>
        <w:spacing w:after="0" w:line="240" w:lineRule="auto"/>
        <w:ind w:left="0" w:firstLine="567"/>
        <w:jc w:val="both"/>
        <w:rPr>
          <w:rFonts w:ascii="Times New Roman" w:hAnsi="Times New Roman" w:cs="Times New Roman"/>
          <w:color w:val="auto"/>
          <w:sz w:val="28"/>
          <w:szCs w:val="28"/>
        </w:rPr>
      </w:pPr>
      <w:r w:rsidRPr="00BF22EB">
        <w:rPr>
          <w:rFonts w:ascii="Times New Roman" w:hAnsi="Times New Roman" w:cs="Times New Roman"/>
          <w:color w:val="auto"/>
          <w:sz w:val="28"/>
          <w:szCs w:val="28"/>
        </w:rPr>
        <w:t xml:space="preserve">Межрайонная инспекция Федеральной налоговой службы № </w:t>
      </w:r>
      <w:r>
        <w:rPr>
          <w:rFonts w:ascii="Times New Roman" w:hAnsi="Times New Roman" w:cs="Times New Roman"/>
          <w:color w:val="auto"/>
          <w:sz w:val="28"/>
          <w:szCs w:val="28"/>
        </w:rPr>
        <w:t>2</w:t>
      </w:r>
      <w:r w:rsidRPr="00BF22EB">
        <w:rPr>
          <w:rFonts w:ascii="Times New Roman" w:hAnsi="Times New Roman" w:cs="Times New Roman"/>
          <w:color w:val="auto"/>
          <w:sz w:val="28"/>
          <w:szCs w:val="28"/>
        </w:rPr>
        <w:t xml:space="preserve"> по Курской области;</w:t>
      </w:r>
    </w:p>
    <w:p w:rsidR="0054717D" w:rsidRPr="00E54C62" w:rsidRDefault="0054717D" w:rsidP="0054717D">
      <w:pPr>
        <w:widowControl w:val="0"/>
        <w:autoSpaceDE w:val="0"/>
        <w:autoSpaceDN w:val="0"/>
        <w:adjustRightInd w:val="0"/>
        <w:spacing w:after="0" w:line="240" w:lineRule="auto"/>
        <w:ind w:firstLine="720"/>
        <w:jc w:val="both"/>
        <w:outlineLvl w:val="1"/>
        <w:rPr>
          <w:rFonts w:ascii="Times New Roman" w:hAnsi="Times New Roman" w:cs="Times New Roman"/>
          <w:sz w:val="28"/>
          <w:szCs w:val="28"/>
        </w:rPr>
      </w:pPr>
      <w:r w:rsidRPr="00E54C62">
        <w:rPr>
          <w:rFonts w:ascii="Times New Roman" w:hAnsi="Times New Roman" w:cs="Times New Roman"/>
          <w:sz w:val="28"/>
          <w:szCs w:val="28"/>
        </w:rPr>
        <w:t>В соответствии с требованиями пункта 3 части 1 статьи 7 Федерального закона от 27.07.2010 года №210-ФЗ «Об организации предоставления государственных и муниципальных услуг» администрация сельсовета не вправе требовать от заявителей осуществления действий, в том числе согласований, необходимых для получения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 утвержденный нормативным правовым актом Курской области, муниципальным правовым актом.</w:t>
      </w:r>
    </w:p>
    <w:p w:rsidR="0054717D" w:rsidRPr="00E54C62" w:rsidRDefault="0054717D" w:rsidP="0054717D">
      <w:pPr>
        <w:widowControl w:val="0"/>
        <w:autoSpaceDE w:val="0"/>
        <w:autoSpaceDN w:val="0"/>
        <w:adjustRightInd w:val="0"/>
        <w:spacing w:after="0" w:line="240" w:lineRule="auto"/>
        <w:ind w:firstLine="720"/>
        <w:jc w:val="both"/>
        <w:outlineLvl w:val="1"/>
        <w:rPr>
          <w:rFonts w:ascii="Times New Roman" w:hAnsi="Times New Roman" w:cs="Times New Roman"/>
          <w:b/>
          <w:bCs/>
          <w:sz w:val="28"/>
          <w:szCs w:val="28"/>
        </w:rPr>
      </w:pPr>
    </w:p>
    <w:p w:rsidR="0054717D" w:rsidRDefault="0054717D" w:rsidP="0054717D">
      <w:pPr>
        <w:widowControl w:val="0"/>
        <w:autoSpaceDE w:val="0"/>
        <w:autoSpaceDN w:val="0"/>
        <w:adjustRightInd w:val="0"/>
        <w:spacing w:after="0" w:line="240" w:lineRule="auto"/>
        <w:ind w:firstLine="720"/>
        <w:jc w:val="both"/>
        <w:rPr>
          <w:rFonts w:ascii="Times New Roman" w:hAnsi="Times New Roman" w:cs="Times New Roman"/>
          <w:b/>
          <w:bCs/>
          <w:sz w:val="28"/>
          <w:szCs w:val="28"/>
        </w:rPr>
      </w:pPr>
      <w:r w:rsidRPr="00E54C62">
        <w:rPr>
          <w:rFonts w:ascii="Times New Roman" w:hAnsi="Times New Roman" w:cs="Times New Roman"/>
          <w:b/>
          <w:bCs/>
          <w:sz w:val="28"/>
          <w:szCs w:val="28"/>
        </w:rPr>
        <w:t xml:space="preserve">2.3. Описание результата предоставления </w:t>
      </w:r>
      <w:r w:rsidRPr="00DE07BF">
        <w:rPr>
          <w:rFonts w:ascii="Times New Roman" w:hAnsi="Times New Roman" w:cs="Times New Roman"/>
          <w:b/>
          <w:sz w:val="28"/>
          <w:szCs w:val="28"/>
        </w:rPr>
        <w:t xml:space="preserve">муниципальной </w:t>
      </w:r>
      <w:r w:rsidRPr="00E54C62">
        <w:rPr>
          <w:rFonts w:ascii="Times New Roman" w:hAnsi="Times New Roman" w:cs="Times New Roman"/>
          <w:b/>
          <w:bCs/>
          <w:sz w:val="28"/>
          <w:szCs w:val="28"/>
        </w:rPr>
        <w:t>услуги</w:t>
      </w:r>
    </w:p>
    <w:p w:rsidR="0054717D" w:rsidRPr="00E54C62" w:rsidRDefault="0054717D" w:rsidP="0054717D">
      <w:pPr>
        <w:widowControl w:val="0"/>
        <w:autoSpaceDE w:val="0"/>
        <w:autoSpaceDN w:val="0"/>
        <w:adjustRightInd w:val="0"/>
        <w:spacing w:after="0" w:line="240" w:lineRule="auto"/>
        <w:ind w:firstLine="720"/>
        <w:jc w:val="both"/>
        <w:rPr>
          <w:rFonts w:ascii="Times New Roman" w:hAnsi="Times New Roman" w:cs="Times New Roman"/>
          <w:b/>
          <w:bCs/>
          <w:sz w:val="28"/>
          <w:szCs w:val="28"/>
        </w:rPr>
      </w:pPr>
    </w:p>
    <w:p w:rsidR="0054717D" w:rsidRPr="00BF22EB" w:rsidRDefault="0054717D" w:rsidP="0054717D">
      <w:pPr>
        <w:spacing w:after="0" w:line="240" w:lineRule="auto"/>
        <w:ind w:firstLine="709"/>
        <w:jc w:val="both"/>
        <w:rPr>
          <w:rFonts w:ascii="Times New Roman" w:hAnsi="Times New Roman" w:cs="Times New Roman"/>
          <w:sz w:val="28"/>
          <w:szCs w:val="28"/>
        </w:rPr>
      </w:pPr>
      <w:r w:rsidRPr="00BF22EB">
        <w:rPr>
          <w:rFonts w:ascii="Times New Roman" w:hAnsi="Times New Roman" w:cs="Times New Roman"/>
          <w:sz w:val="28"/>
          <w:szCs w:val="28"/>
        </w:rPr>
        <w:t>Результатом предоставления муниципальной услуги является:</w:t>
      </w:r>
    </w:p>
    <w:p w:rsidR="0054717D" w:rsidRDefault="0054717D" w:rsidP="0054717D">
      <w:pPr>
        <w:tabs>
          <w:tab w:val="left" w:pos="0"/>
        </w:tabs>
        <w:suppressAutoHyphens/>
        <w:autoSpaceDE w:val="0"/>
        <w:spacing w:after="0" w:line="240" w:lineRule="auto"/>
        <w:ind w:left="360"/>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 xml:space="preserve">     </w:t>
      </w:r>
    </w:p>
    <w:p w:rsidR="0054717D" w:rsidRPr="00683445" w:rsidRDefault="0054717D" w:rsidP="0054717D">
      <w:pPr>
        <w:spacing w:after="0" w:line="240" w:lineRule="auto"/>
        <w:ind w:firstLine="567"/>
        <w:jc w:val="both"/>
        <w:rPr>
          <w:rFonts w:ascii="Times New Roman" w:hAnsi="Times New Roman"/>
          <w:b/>
          <w:bCs/>
          <w:sz w:val="28"/>
          <w:szCs w:val="28"/>
        </w:rPr>
      </w:pPr>
      <w:r w:rsidRPr="00683445">
        <w:rPr>
          <w:rFonts w:ascii="Times New Roman" w:hAnsi="Times New Roman"/>
          <w:sz w:val="28"/>
          <w:szCs w:val="28"/>
        </w:rPr>
        <w:t xml:space="preserve">- </w:t>
      </w:r>
      <w:r>
        <w:rPr>
          <w:rFonts w:ascii="Times New Roman" w:hAnsi="Times New Roman"/>
          <w:bCs/>
          <w:sz w:val="28"/>
          <w:szCs w:val="28"/>
        </w:rPr>
        <w:t xml:space="preserve">предоставление земельного участка в безвозмездное </w:t>
      </w:r>
      <w:r w:rsidRPr="00683445">
        <w:rPr>
          <w:rFonts w:ascii="Times New Roman" w:hAnsi="Times New Roman"/>
          <w:bCs/>
          <w:sz w:val="28"/>
          <w:szCs w:val="28"/>
        </w:rPr>
        <w:t>поль</w:t>
      </w:r>
      <w:r>
        <w:rPr>
          <w:rFonts w:ascii="Times New Roman" w:hAnsi="Times New Roman"/>
          <w:bCs/>
          <w:sz w:val="28"/>
          <w:szCs w:val="28"/>
        </w:rPr>
        <w:t>зование;</w:t>
      </w:r>
    </w:p>
    <w:p w:rsidR="0054717D" w:rsidRPr="00683445" w:rsidRDefault="0054717D" w:rsidP="0054717D">
      <w:pPr>
        <w:pStyle w:val="af1"/>
        <w:numPr>
          <w:ilvl w:val="0"/>
          <w:numId w:val="24"/>
        </w:numPr>
        <w:autoSpaceDE w:val="0"/>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о</w:t>
      </w:r>
      <w:r w:rsidRPr="00683445">
        <w:rPr>
          <w:rFonts w:ascii="Times New Roman" w:hAnsi="Times New Roman"/>
          <w:sz w:val="28"/>
          <w:szCs w:val="28"/>
        </w:rPr>
        <w:t>тказ в предоставлении земельн</w:t>
      </w:r>
      <w:r>
        <w:rPr>
          <w:rFonts w:ascii="Times New Roman" w:hAnsi="Times New Roman"/>
          <w:sz w:val="28"/>
          <w:szCs w:val="28"/>
        </w:rPr>
        <w:t>ого</w:t>
      </w:r>
      <w:r w:rsidRPr="00683445">
        <w:rPr>
          <w:rFonts w:ascii="Times New Roman" w:hAnsi="Times New Roman"/>
          <w:sz w:val="28"/>
          <w:szCs w:val="28"/>
        </w:rPr>
        <w:t xml:space="preserve"> участк</w:t>
      </w:r>
      <w:r>
        <w:rPr>
          <w:rFonts w:ascii="Times New Roman" w:hAnsi="Times New Roman"/>
          <w:sz w:val="28"/>
          <w:szCs w:val="28"/>
        </w:rPr>
        <w:t>а</w:t>
      </w:r>
      <w:r w:rsidRPr="00683445">
        <w:rPr>
          <w:rFonts w:ascii="Times New Roman" w:hAnsi="Times New Roman"/>
          <w:sz w:val="28"/>
          <w:szCs w:val="28"/>
        </w:rPr>
        <w:t>.</w:t>
      </w:r>
    </w:p>
    <w:p w:rsidR="0054717D" w:rsidRDefault="0054717D" w:rsidP="0054717D">
      <w:pPr>
        <w:tabs>
          <w:tab w:val="left" w:pos="0"/>
        </w:tabs>
        <w:suppressAutoHyphens/>
        <w:autoSpaceDE w:val="0"/>
        <w:spacing w:after="0" w:line="240" w:lineRule="auto"/>
        <w:ind w:left="360"/>
        <w:jc w:val="both"/>
        <w:rPr>
          <w:rFonts w:ascii="Times New Roman" w:eastAsia="Times New Roman CYR" w:hAnsi="Times New Roman" w:cs="Times New Roman"/>
          <w:sz w:val="28"/>
          <w:szCs w:val="28"/>
        </w:rPr>
      </w:pPr>
    </w:p>
    <w:p w:rsidR="0054717D" w:rsidRDefault="0054717D" w:rsidP="0054717D">
      <w:pPr>
        <w:pStyle w:val="af4"/>
        <w:spacing w:after="0" w:line="240" w:lineRule="auto"/>
        <w:ind w:firstLine="720"/>
        <w:jc w:val="both"/>
        <w:rPr>
          <w:rFonts w:ascii="Times New Roman" w:hAnsi="Times New Roman" w:cs="Times New Roman"/>
          <w:b/>
          <w:bCs/>
          <w:sz w:val="28"/>
          <w:szCs w:val="28"/>
        </w:rPr>
      </w:pPr>
      <w:r w:rsidRPr="00E54C62">
        <w:rPr>
          <w:rFonts w:ascii="Times New Roman" w:hAnsi="Times New Roman" w:cs="Times New Roman"/>
          <w:b/>
          <w:bCs/>
          <w:sz w:val="28"/>
          <w:szCs w:val="28"/>
        </w:rPr>
        <w:t xml:space="preserve">2.4. Срок предоставления услуги </w:t>
      </w:r>
    </w:p>
    <w:p w:rsidR="0054717D" w:rsidRDefault="0054717D" w:rsidP="0054717D">
      <w:pPr>
        <w:pStyle w:val="af4"/>
        <w:spacing w:after="0" w:line="240" w:lineRule="auto"/>
        <w:ind w:firstLine="720"/>
        <w:jc w:val="both"/>
        <w:rPr>
          <w:rFonts w:ascii="Times New Roman" w:hAnsi="Times New Roman" w:cs="Times New Roman"/>
          <w:b/>
          <w:bCs/>
          <w:sz w:val="28"/>
          <w:szCs w:val="28"/>
        </w:rPr>
      </w:pPr>
    </w:p>
    <w:p w:rsidR="0054717D" w:rsidRPr="00BF22EB" w:rsidRDefault="0054717D" w:rsidP="0054717D">
      <w:pPr>
        <w:spacing w:after="0" w:line="240" w:lineRule="auto"/>
        <w:ind w:firstLine="709"/>
        <w:jc w:val="both"/>
        <w:rPr>
          <w:rFonts w:ascii="Times New Roman" w:hAnsi="Times New Roman" w:cs="Times New Roman"/>
          <w:sz w:val="28"/>
          <w:szCs w:val="28"/>
        </w:rPr>
      </w:pPr>
      <w:r w:rsidRPr="00BF22EB">
        <w:rPr>
          <w:rFonts w:ascii="Times New Roman" w:hAnsi="Times New Roman" w:cs="Times New Roman"/>
          <w:sz w:val="28"/>
          <w:szCs w:val="28"/>
        </w:rPr>
        <w:t>Общий срок предоставления муниципальной услуги составляет 30 календарных дней со дня регистрации заявления.</w:t>
      </w:r>
    </w:p>
    <w:p w:rsidR="0054717D" w:rsidRPr="00BF22EB" w:rsidRDefault="0054717D" w:rsidP="0054717D">
      <w:pPr>
        <w:spacing w:after="0" w:line="240" w:lineRule="auto"/>
        <w:ind w:firstLine="709"/>
        <w:jc w:val="both"/>
        <w:rPr>
          <w:rFonts w:ascii="Times New Roman" w:hAnsi="Times New Roman" w:cs="Times New Roman"/>
          <w:sz w:val="28"/>
          <w:szCs w:val="28"/>
        </w:rPr>
      </w:pPr>
      <w:r w:rsidRPr="00BF22EB">
        <w:rPr>
          <w:rFonts w:ascii="Times New Roman" w:hAnsi="Times New Roman" w:cs="Times New Roman"/>
          <w:sz w:val="28"/>
          <w:szCs w:val="28"/>
        </w:rPr>
        <w:t>В общий срок предоставления муниципальной услуги входит: срок приема и регистрации заявления и документов, срок формирования и направления межведомственных запросов и получения на них ответов, срок принятия решения о предоставлении или об отказе в предоставлении муниципальной услуги, срок выдачи (направления) документов, являющихся результатом предоставления муниципальной услуги.</w:t>
      </w:r>
    </w:p>
    <w:p w:rsidR="0054717D" w:rsidRPr="00BF22EB" w:rsidRDefault="0054717D" w:rsidP="0054717D">
      <w:pPr>
        <w:spacing w:after="0" w:line="240" w:lineRule="auto"/>
        <w:ind w:firstLine="709"/>
        <w:jc w:val="both"/>
        <w:rPr>
          <w:rFonts w:ascii="Times New Roman" w:hAnsi="Times New Roman" w:cs="Times New Roman"/>
          <w:sz w:val="28"/>
          <w:szCs w:val="28"/>
        </w:rPr>
      </w:pPr>
      <w:r w:rsidRPr="00BF22EB">
        <w:rPr>
          <w:rFonts w:ascii="Times New Roman" w:hAnsi="Times New Roman" w:cs="Times New Roman"/>
          <w:sz w:val="28"/>
          <w:szCs w:val="28"/>
        </w:rPr>
        <w:t>Срок приостановления предоставления муниципальной услуги не предусмотрен.</w:t>
      </w:r>
    </w:p>
    <w:p w:rsidR="0054717D" w:rsidRPr="0066610D" w:rsidRDefault="0054717D" w:rsidP="0054717D">
      <w:pPr>
        <w:pStyle w:val="af4"/>
        <w:spacing w:after="0" w:line="240" w:lineRule="auto"/>
        <w:ind w:firstLine="720"/>
        <w:jc w:val="both"/>
        <w:rPr>
          <w:rFonts w:ascii="Times New Roman" w:hAnsi="Times New Roman" w:cs="Times New Roman"/>
          <w:color w:val="FF0000"/>
          <w:sz w:val="28"/>
          <w:szCs w:val="28"/>
        </w:rPr>
      </w:pPr>
    </w:p>
    <w:p w:rsidR="0054717D" w:rsidRDefault="0054717D" w:rsidP="0054717D">
      <w:pPr>
        <w:widowControl w:val="0"/>
        <w:spacing w:after="0" w:line="240" w:lineRule="auto"/>
        <w:jc w:val="both"/>
        <w:rPr>
          <w:rFonts w:ascii="Times New Roman" w:hAnsi="Times New Roman" w:cs="Times New Roman"/>
          <w:b/>
          <w:bCs/>
          <w:sz w:val="28"/>
          <w:szCs w:val="28"/>
        </w:rPr>
      </w:pPr>
      <w:r w:rsidRPr="00E54C62">
        <w:rPr>
          <w:rFonts w:ascii="Times New Roman" w:hAnsi="Times New Roman" w:cs="Times New Roman"/>
          <w:b/>
          <w:bCs/>
          <w:sz w:val="28"/>
          <w:szCs w:val="28"/>
        </w:rPr>
        <w:t>2.5. Перечень нормативных правовых актов, регулирующих отношения, возникающие в связи с предоставлением услуги</w:t>
      </w:r>
    </w:p>
    <w:p w:rsidR="0054717D" w:rsidRPr="00E54C62" w:rsidRDefault="0054717D" w:rsidP="0054717D">
      <w:pPr>
        <w:widowControl w:val="0"/>
        <w:spacing w:after="0" w:line="240" w:lineRule="auto"/>
        <w:jc w:val="both"/>
        <w:rPr>
          <w:rFonts w:ascii="Times New Roman" w:hAnsi="Times New Roman" w:cs="Times New Roman"/>
          <w:b/>
          <w:bCs/>
          <w:sz w:val="28"/>
          <w:szCs w:val="28"/>
        </w:rPr>
      </w:pP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Предоставление услуги осуществляется в соответствии со следующими нормативными правовыми актами:</w:t>
      </w:r>
    </w:p>
    <w:p w:rsidR="0054717D" w:rsidRPr="002B4021" w:rsidRDefault="0054717D" w:rsidP="0054717D">
      <w:pPr>
        <w:spacing w:after="0" w:line="240" w:lineRule="auto"/>
        <w:ind w:firstLine="709"/>
        <w:jc w:val="both"/>
        <w:rPr>
          <w:rFonts w:ascii="Times New Roman" w:hAnsi="Times New Roman" w:cs="Times New Roman"/>
          <w:sz w:val="28"/>
          <w:szCs w:val="28"/>
        </w:rPr>
      </w:pPr>
      <w:r w:rsidRPr="002B4021">
        <w:rPr>
          <w:rFonts w:ascii="Times New Roman" w:hAnsi="Times New Roman" w:cs="Times New Roman"/>
          <w:sz w:val="28"/>
          <w:szCs w:val="28"/>
        </w:rPr>
        <w:t>Конституцией Российской Федерации от 12.12.1993 («Российск</w:t>
      </w:r>
      <w:r>
        <w:rPr>
          <w:rFonts w:ascii="Times New Roman" w:hAnsi="Times New Roman" w:cs="Times New Roman"/>
          <w:sz w:val="28"/>
          <w:szCs w:val="28"/>
        </w:rPr>
        <w:t>ая</w:t>
      </w:r>
      <w:r w:rsidRPr="002B4021">
        <w:rPr>
          <w:rFonts w:ascii="Times New Roman" w:hAnsi="Times New Roman" w:cs="Times New Roman"/>
          <w:sz w:val="28"/>
          <w:szCs w:val="28"/>
        </w:rPr>
        <w:t xml:space="preserve"> газет</w:t>
      </w:r>
      <w:r>
        <w:rPr>
          <w:rFonts w:ascii="Times New Roman" w:hAnsi="Times New Roman" w:cs="Times New Roman"/>
          <w:sz w:val="28"/>
          <w:szCs w:val="28"/>
        </w:rPr>
        <w:t>а</w:t>
      </w:r>
      <w:r w:rsidRPr="002B4021">
        <w:rPr>
          <w:rFonts w:ascii="Times New Roman" w:hAnsi="Times New Roman" w:cs="Times New Roman"/>
          <w:sz w:val="28"/>
          <w:szCs w:val="28"/>
        </w:rPr>
        <w:t>» от 25.12.1993 № 237),</w:t>
      </w:r>
    </w:p>
    <w:p w:rsidR="0054717D" w:rsidRDefault="0054717D" w:rsidP="0054717D">
      <w:pPr>
        <w:autoSpaceDE w:val="0"/>
        <w:spacing w:after="0" w:line="240" w:lineRule="auto"/>
        <w:ind w:firstLine="709"/>
        <w:jc w:val="both"/>
        <w:rPr>
          <w:rFonts w:ascii="Arial" w:hAnsi="Arial" w:cs="Arial"/>
          <w:sz w:val="24"/>
          <w:szCs w:val="24"/>
        </w:rPr>
      </w:pPr>
      <w:r w:rsidRPr="00E54C62">
        <w:rPr>
          <w:rFonts w:ascii="Times New Roman" w:eastAsia="Batang" w:hAnsi="Times New Roman" w:cs="Times New Roman"/>
          <w:sz w:val="28"/>
          <w:szCs w:val="28"/>
          <w:lang w:eastAsia="ko-KR"/>
        </w:rPr>
        <w:t xml:space="preserve">Земельным  кодексом  Российской  Федерации </w:t>
      </w:r>
      <w:r>
        <w:rPr>
          <w:rFonts w:ascii="Arial" w:hAnsi="Arial" w:cs="Arial"/>
          <w:sz w:val="24"/>
          <w:szCs w:val="24"/>
        </w:rPr>
        <w:t xml:space="preserve"> (</w:t>
      </w:r>
      <w:r w:rsidRPr="00186515">
        <w:rPr>
          <w:rFonts w:ascii="Times New Roman" w:hAnsi="Times New Roman" w:cs="Times New Roman"/>
          <w:sz w:val="28"/>
          <w:szCs w:val="28"/>
        </w:rPr>
        <w:t>"Собрани</w:t>
      </w:r>
      <w:r>
        <w:rPr>
          <w:rFonts w:ascii="Times New Roman" w:hAnsi="Times New Roman" w:cs="Times New Roman"/>
          <w:sz w:val="28"/>
          <w:szCs w:val="28"/>
        </w:rPr>
        <w:t>е</w:t>
      </w:r>
      <w:r w:rsidRPr="00186515">
        <w:rPr>
          <w:rFonts w:ascii="Times New Roman" w:hAnsi="Times New Roman" w:cs="Times New Roman"/>
          <w:sz w:val="28"/>
          <w:szCs w:val="28"/>
        </w:rPr>
        <w:t xml:space="preserve"> законодательства РФ" от 29.10.2001 № 44, ст. 4147, "Российск</w:t>
      </w:r>
      <w:r>
        <w:rPr>
          <w:rFonts w:ascii="Times New Roman" w:hAnsi="Times New Roman" w:cs="Times New Roman"/>
          <w:sz w:val="28"/>
          <w:szCs w:val="28"/>
        </w:rPr>
        <w:t>ая</w:t>
      </w:r>
      <w:r w:rsidRPr="00186515">
        <w:rPr>
          <w:rFonts w:ascii="Times New Roman" w:hAnsi="Times New Roman" w:cs="Times New Roman"/>
          <w:sz w:val="28"/>
          <w:szCs w:val="28"/>
        </w:rPr>
        <w:t xml:space="preserve"> газет</w:t>
      </w:r>
      <w:r>
        <w:rPr>
          <w:rFonts w:ascii="Times New Roman" w:hAnsi="Times New Roman" w:cs="Times New Roman"/>
          <w:sz w:val="28"/>
          <w:szCs w:val="28"/>
        </w:rPr>
        <w:t>а</w:t>
      </w:r>
      <w:r w:rsidRPr="00186515">
        <w:rPr>
          <w:rFonts w:ascii="Times New Roman" w:hAnsi="Times New Roman" w:cs="Times New Roman"/>
          <w:sz w:val="28"/>
          <w:szCs w:val="28"/>
        </w:rPr>
        <w:t>" от 30.10.2001 № 211-212</w:t>
      </w:r>
      <w:r>
        <w:rPr>
          <w:rFonts w:ascii="Arial" w:hAnsi="Arial" w:cs="Arial"/>
          <w:sz w:val="24"/>
          <w:szCs w:val="24"/>
        </w:rPr>
        <w:t>);</w:t>
      </w:r>
    </w:p>
    <w:p w:rsidR="0054717D" w:rsidRPr="00E54C62" w:rsidRDefault="0054717D" w:rsidP="0054717D">
      <w:pPr>
        <w:pStyle w:val="af4"/>
        <w:spacing w:after="0" w:line="240" w:lineRule="auto"/>
        <w:ind w:firstLine="567"/>
        <w:jc w:val="both"/>
        <w:rPr>
          <w:rFonts w:ascii="Times New Roman" w:hAnsi="Times New Roman" w:cs="Times New Roman"/>
          <w:color w:val="auto"/>
          <w:sz w:val="28"/>
          <w:szCs w:val="28"/>
        </w:rPr>
      </w:pPr>
      <w:r w:rsidRPr="00E54C62">
        <w:rPr>
          <w:rFonts w:ascii="Times New Roman" w:eastAsia="Batang" w:hAnsi="Times New Roman" w:cs="Times New Roman"/>
          <w:color w:val="auto"/>
          <w:sz w:val="28"/>
          <w:szCs w:val="28"/>
          <w:lang w:eastAsia="ko-KR"/>
        </w:rPr>
        <w:t>Федеральным законом от 25.10.2001 № 137-ФЗ «О введении в действие Земельного кодекса Российской Федерации» (в редакции, действующей с 1 марта 2015 года)</w:t>
      </w:r>
      <w:r>
        <w:rPr>
          <w:rFonts w:ascii="Times New Roman" w:eastAsia="Batang" w:hAnsi="Times New Roman" w:cs="Times New Roman"/>
          <w:color w:val="auto"/>
          <w:sz w:val="28"/>
          <w:szCs w:val="28"/>
          <w:lang w:eastAsia="ko-KR"/>
        </w:rPr>
        <w:t xml:space="preserve"> (</w:t>
      </w:r>
      <w:r w:rsidRPr="00E54C62">
        <w:rPr>
          <w:rFonts w:ascii="Times New Roman" w:hAnsi="Times New Roman" w:cs="Times New Roman"/>
          <w:sz w:val="28"/>
          <w:szCs w:val="28"/>
        </w:rPr>
        <w:t>«Российская газета»</w:t>
      </w:r>
      <w:r>
        <w:rPr>
          <w:rFonts w:ascii="Times New Roman" w:hAnsi="Times New Roman" w:cs="Times New Roman"/>
          <w:sz w:val="28"/>
          <w:szCs w:val="28"/>
        </w:rPr>
        <w:t>,</w:t>
      </w:r>
      <w:r>
        <w:rPr>
          <w:rFonts w:ascii="Times New Roman" w:eastAsia="Batang" w:hAnsi="Times New Roman" w:cs="Times New Roman"/>
          <w:color w:val="auto"/>
          <w:sz w:val="28"/>
          <w:szCs w:val="28"/>
          <w:lang w:eastAsia="ko-KR"/>
        </w:rPr>
        <w:t xml:space="preserve">30.10. </w:t>
      </w:r>
      <w:r w:rsidRPr="00F972AF">
        <w:rPr>
          <w:rFonts w:ascii="Times New Roman" w:eastAsia="Batang" w:hAnsi="Times New Roman" w:cs="Times New Roman"/>
          <w:color w:val="auto"/>
          <w:sz w:val="28"/>
          <w:szCs w:val="28"/>
          <w:lang w:eastAsia="ko-KR"/>
        </w:rPr>
        <w:t>2001 г. - Федеральный выпуск №2823</w:t>
      </w:r>
      <w:r>
        <w:rPr>
          <w:rFonts w:ascii="Times New Roman" w:eastAsia="Batang" w:hAnsi="Times New Roman" w:cs="Times New Roman"/>
          <w:color w:val="auto"/>
          <w:sz w:val="28"/>
          <w:szCs w:val="28"/>
          <w:lang w:eastAsia="ko-KR"/>
        </w:rPr>
        <w:t>)</w:t>
      </w:r>
      <w:r w:rsidRPr="00E54C62">
        <w:rPr>
          <w:rFonts w:ascii="Times New Roman" w:eastAsia="Batang" w:hAnsi="Times New Roman" w:cs="Times New Roman"/>
          <w:color w:val="auto"/>
          <w:sz w:val="28"/>
          <w:szCs w:val="28"/>
          <w:lang w:eastAsia="ko-KR"/>
        </w:rPr>
        <w:t>;</w:t>
      </w:r>
    </w:p>
    <w:p w:rsidR="0054717D" w:rsidRPr="00E54C62" w:rsidRDefault="0054717D" w:rsidP="0054717D">
      <w:pPr>
        <w:pStyle w:val="af4"/>
        <w:spacing w:after="0" w:line="240" w:lineRule="auto"/>
        <w:ind w:firstLine="567"/>
        <w:jc w:val="both"/>
        <w:rPr>
          <w:rFonts w:ascii="Times New Roman" w:hAnsi="Times New Roman" w:cs="Times New Roman"/>
          <w:color w:val="auto"/>
          <w:sz w:val="28"/>
          <w:szCs w:val="28"/>
        </w:rPr>
      </w:pPr>
      <w:r w:rsidRPr="00E54C62">
        <w:rPr>
          <w:rFonts w:ascii="Times New Roman" w:eastAsia="Batang" w:hAnsi="Times New Roman" w:cs="Times New Roman"/>
          <w:color w:val="auto"/>
          <w:sz w:val="28"/>
          <w:szCs w:val="28"/>
          <w:lang w:eastAsia="ko-KR"/>
        </w:rPr>
        <w:t xml:space="preserve"> Федеральным законом от 23.06.2014 № 171-ФЗ «О внесении изменений в Земельный кодекс Российской Федерации и отдельные законодательные акты Российской Федерации»</w:t>
      </w:r>
      <w:r>
        <w:rPr>
          <w:rFonts w:ascii="Times New Roman" w:eastAsia="Batang" w:hAnsi="Times New Roman" w:cs="Times New Roman"/>
          <w:color w:val="auto"/>
          <w:sz w:val="28"/>
          <w:szCs w:val="28"/>
          <w:lang w:eastAsia="ko-KR"/>
        </w:rPr>
        <w:t xml:space="preserve"> </w:t>
      </w:r>
      <w:r w:rsidRPr="00E54C62">
        <w:rPr>
          <w:rFonts w:ascii="Times New Roman" w:hAnsi="Times New Roman" w:cs="Times New Roman"/>
          <w:sz w:val="28"/>
          <w:szCs w:val="28"/>
        </w:rPr>
        <w:t>(«Российская газета»</w:t>
      </w:r>
      <w:r>
        <w:rPr>
          <w:rFonts w:ascii="Times New Roman" w:hAnsi="Times New Roman" w:cs="Times New Roman"/>
          <w:sz w:val="28"/>
          <w:szCs w:val="28"/>
        </w:rPr>
        <w:t xml:space="preserve">, </w:t>
      </w:r>
      <w:r w:rsidRPr="00F972AF">
        <w:rPr>
          <w:rFonts w:ascii="Times New Roman" w:eastAsia="Batang" w:hAnsi="Times New Roman" w:cs="Times New Roman"/>
          <w:color w:val="auto"/>
          <w:sz w:val="28"/>
          <w:szCs w:val="28"/>
          <w:lang w:eastAsia="ko-KR"/>
        </w:rPr>
        <w:t xml:space="preserve">27 </w:t>
      </w:r>
      <w:r>
        <w:rPr>
          <w:rFonts w:ascii="Times New Roman" w:eastAsia="Batang" w:hAnsi="Times New Roman" w:cs="Times New Roman"/>
          <w:color w:val="auto"/>
          <w:sz w:val="28"/>
          <w:szCs w:val="28"/>
          <w:lang w:eastAsia="ko-KR"/>
        </w:rPr>
        <w:t xml:space="preserve">. 06. </w:t>
      </w:r>
      <w:r w:rsidRPr="00F972AF">
        <w:rPr>
          <w:rFonts w:ascii="Times New Roman" w:eastAsia="Batang" w:hAnsi="Times New Roman" w:cs="Times New Roman"/>
          <w:color w:val="auto"/>
          <w:sz w:val="28"/>
          <w:szCs w:val="28"/>
          <w:lang w:eastAsia="ko-KR"/>
        </w:rPr>
        <w:t>2014 г. в  - Федеральный выпуск №6414</w:t>
      </w:r>
      <w:r>
        <w:rPr>
          <w:rFonts w:ascii="Times New Roman" w:eastAsia="Batang" w:hAnsi="Times New Roman" w:cs="Times New Roman"/>
          <w:color w:val="auto"/>
          <w:sz w:val="28"/>
          <w:szCs w:val="28"/>
          <w:lang w:eastAsia="ko-KR"/>
        </w:rPr>
        <w:t>)</w:t>
      </w:r>
      <w:r w:rsidRPr="00E54C62">
        <w:rPr>
          <w:rFonts w:ascii="Times New Roman" w:eastAsia="Batang" w:hAnsi="Times New Roman" w:cs="Times New Roman"/>
          <w:color w:val="auto"/>
          <w:sz w:val="28"/>
          <w:szCs w:val="28"/>
          <w:lang w:eastAsia="ko-KR"/>
        </w:rPr>
        <w:t>;</w:t>
      </w:r>
    </w:p>
    <w:p w:rsidR="0054717D" w:rsidRPr="000407BC" w:rsidRDefault="0054717D" w:rsidP="0054717D">
      <w:pPr>
        <w:spacing w:after="0" w:line="240" w:lineRule="auto"/>
        <w:ind w:firstLine="709"/>
        <w:jc w:val="both"/>
        <w:rPr>
          <w:rFonts w:ascii="Times New Roman" w:hAnsi="Times New Roman" w:cs="Times New Roman"/>
          <w:sz w:val="28"/>
          <w:szCs w:val="28"/>
        </w:rPr>
      </w:pPr>
      <w:r w:rsidRPr="000407BC">
        <w:rPr>
          <w:rFonts w:ascii="Times New Roman" w:hAnsi="Times New Roman" w:cs="Times New Roman"/>
          <w:sz w:val="28"/>
          <w:szCs w:val="28"/>
        </w:rPr>
        <w:t>Федеральным законом от 06.10.2003 № 131-ФЗ «Об общих принципах организации местного самоуправления в Российской Федерации» («Собрани</w:t>
      </w:r>
      <w:r>
        <w:rPr>
          <w:rFonts w:ascii="Times New Roman" w:hAnsi="Times New Roman" w:cs="Times New Roman"/>
          <w:sz w:val="28"/>
          <w:szCs w:val="28"/>
        </w:rPr>
        <w:t>е</w:t>
      </w:r>
      <w:r w:rsidRPr="000407BC">
        <w:rPr>
          <w:rFonts w:ascii="Times New Roman" w:hAnsi="Times New Roman" w:cs="Times New Roman"/>
          <w:sz w:val="28"/>
          <w:szCs w:val="28"/>
        </w:rPr>
        <w:t xml:space="preserve"> законодательства РФ» от 06.10.2003 № 40, ст. 3822; «Российск</w:t>
      </w:r>
      <w:r>
        <w:rPr>
          <w:rFonts w:ascii="Times New Roman" w:hAnsi="Times New Roman" w:cs="Times New Roman"/>
          <w:sz w:val="28"/>
          <w:szCs w:val="28"/>
        </w:rPr>
        <w:t>ая</w:t>
      </w:r>
      <w:r w:rsidRPr="000407BC">
        <w:rPr>
          <w:rFonts w:ascii="Times New Roman" w:hAnsi="Times New Roman" w:cs="Times New Roman"/>
          <w:sz w:val="28"/>
          <w:szCs w:val="28"/>
        </w:rPr>
        <w:t xml:space="preserve"> газет</w:t>
      </w:r>
      <w:r>
        <w:rPr>
          <w:rFonts w:ascii="Times New Roman" w:hAnsi="Times New Roman" w:cs="Times New Roman"/>
          <w:sz w:val="28"/>
          <w:szCs w:val="28"/>
        </w:rPr>
        <w:t>а</w:t>
      </w:r>
      <w:r w:rsidRPr="000407BC">
        <w:rPr>
          <w:rFonts w:ascii="Times New Roman" w:hAnsi="Times New Roman" w:cs="Times New Roman"/>
          <w:sz w:val="28"/>
          <w:szCs w:val="28"/>
        </w:rPr>
        <w:t>» от 08.10.2003 № 202; «Парламентск</w:t>
      </w:r>
      <w:r>
        <w:rPr>
          <w:rFonts w:ascii="Times New Roman" w:hAnsi="Times New Roman" w:cs="Times New Roman"/>
          <w:sz w:val="28"/>
          <w:szCs w:val="28"/>
        </w:rPr>
        <w:t>ая</w:t>
      </w:r>
      <w:r w:rsidRPr="000407BC">
        <w:rPr>
          <w:rFonts w:ascii="Times New Roman" w:hAnsi="Times New Roman" w:cs="Times New Roman"/>
          <w:sz w:val="28"/>
          <w:szCs w:val="28"/>
        </w:rPr>
        <w:t xml:space="preserve"> газет</w:t>
      </w:r>
      <w:r>
        <w:rPr>
          <w:rFonts w:ascii="Times New Roman" w:hAnsi="Times New Roman" w:cs="Times New Roman"/>
          <w:sz w:val="28"/>
          <w:szCs w:val="28"/>
        </w:rPr>
        <w:t>а</w:t>
      </w:r>
      <w:r w:rsidRPr="000407BC">
        <w:rPr>
          <w:rFonts w:ascii="Times New Roman" w:hAnsi="Times New Roman" w:cs="Times New Roman"/>
          <w:sz w:val="28"/>
          <w:szCs w:val="28"/>
        </w:rPr>
        <w:t>» от 08.10.2003 № 186);</w:t>
      </w:r>
    </w:p>
    <w:p w:rsidR="0054717D" w:rsidRPr="000407BC" w:rsidRDefault="0054717D" w:rsidP="0054717D">
      <w:pPr>
        <w:autoSpaceDE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xml:space="preserve"> </w:t>
      </w:r>
      <w:r w:rsidRPr="000407BC">
        <w:rPr>
          <w:rFonts w:ascii="Times New Roman" w:hAnsi="Times New Roman" w:cs="Times New Roman"/>
          <w:sz w:val="28"/>
          <w:szCs w:val="28"/>
        </w:rPr>
        <w:t>(«Собрани</w:t>
      </w:r>
      <w:r>
        <w:rPr>
          <w:rFonts w:ascii="Times New Roman" w:hAnsi="Times New Roman" w:cs="Times New Roman"/>
          <w:sz w:val="28"/>
          <w:szCs w:val="28"/>
        </w:rPr>
        <w:t>е</w:t>
      </w:r>
      <w:r w:rsidRPr="000407BC">
        <w:rPr>
          <w:rFonts w:ascii="Times New Roman" w:hAnsi="Times New Roman" w:cs="Times New Roman"/>
          <w:sz w:val="28"/>
          <w:szCs w:val="28"/>
        </w:rPr>
        <w:t xml:space="preserve"> законодательства РФ» от 02.08.2010 № 31, ст. 4179; "Российск</w:t>
      </w:r>
      <w:r>
        <w:rPr>
          <w:rFonts w:ascii="Times New Roman" w:hAnsi="Times New Roman" w:cs="Times New Roman"/>
          <w:sz w:val="28"/>
          <w:szCs w:val="28"/>
        </w:rPr>
        <w:t>ая</w:t>
      </w:r>
      <w:r w:rsidRPr="000407BC">
        <w:rPr>
          <w:rFonts w:ascii="Times New Roman" w:hAnsi="Times New Roman" w:cs="Times New Roman"/>
          <w:sz w:val="28"/>
          <w:szCs w:val="28"/>
        </w:rPr>
        <w:t xml:space="preserve"> газет</w:t>
      </w:r>
      <w:r>
        <w:rPr>
          <w:rFonts w:ascii="Times New Roman" w:hAnsi="Times New Roman" w:cs="Times New Roman"/>
          <w:sz w:val="28"/>
          <w:szCs w:val="28"/>
        </w:rPr>
        <w:t>а</w:t>
      </w:r>
      <w:r w:rsidRPr="000407BC">
        <w:rPr>
          <w:rFonts w:ascii="Times New Roman" w:hAnsi="Times New Roman" w:cs="Times New Roman"/>
          <w:sz w:val="28"/>
          <w:szCs w:val="28"/>
        </w:rPr>
        <w:t xml:space="preserve">" от 30.07.2010 № 168); </w:t>
      </w:r>
    </w:p>
    <w:p w:rsidR="0054717D" w:rsidRPr="00E54C62" w:rsidRDefault="0054717D" w:rsidP="0054717D">
      <w:pPr>
        <w:spacing w:after="0" w:line="240" w:lineRule="auto"/>
        <w:ind w:firstLine="567"/>
        <w:jc w:val="both"/>
        <w:rPr>
          <w:rFonts w:ascii="Times New Roman" w:hAnsi="Times New Roman" w:cs="Times New Roman"/>
          <w:sz w:val="28"/>
          <w:szCs w:val="28"/>
        </w:rPr>
      </w:pPr>
      <w:r w:rsidRPr="00E54C62">
        <w:rPr>
          <w:rFonts w:ascii="Times New Roman" w:hAnsi="Times New Roman" w:cs="Times New Roman"/>
          <w:sz w:val="28"/>
          <w:szCs w:val="28"/>
        </w:rPr>
        <w:lastRenderedPageBreak/>
        <w:t>Федеральным законом от 27.07.2006 № 152-ФЗ «О персональных данных» («Российская газета», 29.07.2006, № 165);</w:t>
      </w:r>
    </w:p>
    <w:p w:rsidR="0054717D" w:rsidRDefault="0054717D" w:rsidP="0054717D">
      <w:pPr>
        <w:widowControl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Федеральным законом от 27.07.2006 № 149-ФЗ «Об информации, информационных технологиях и о защите информации» («Российская газета», 29.07.2006, № 165);</w:t>
      </w: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r w:rsidRPr="00347FA4">
        <w:rPr>
          <w:rFonts w:ascii="Times New Roman" w:hAnsi="Times New Roman" w:cs="Times New Roman"/>
          <w:sz w:val="28"/>
          <w:szCs w:val="28"/>
        </w:rPr>
        <w:t>Федеральным законом от 24 июля 2007 г. № 221-ФЗ "О государственном кадастре недвижимости" (</w:t>
      </w:r>
      <w:r w:rsidRPr="000F0D83">
        <w:rPr>
          <w:rFonts w:ascii="Times New Roman" w:hAnsi="Times New Roman"/>
          <w:bCs/>
          <w:sz w:val="28"/>
          <w:szCs w:val="28"/>
          <w:lang w:eastAsia="en-US"/>
        </w:rPr>
        <w:t xml:space="preserve">ред. </w:t>
      </w:r>
      <w:r w:rsidRPr="000F0D83">
        <w:rPr>
          <w:rFonts w:ascii="Times New Roman" w:hAnsi="Times New Roman"/>
          <w:kern w:val="36"/>
          <w:sz w:val="28"/>
          <w:szCs w:val="28"/>
        </w:rPr>
        <w:t>с изм. и доп., вступающими в силу с 01.01.2014</w:t>
      </w:r>
      <w:r>
        <w:rPr>
          <w:rFonts w:ascii="Times New Roman" w:hAnsi="Times New Roman"/>
          <w:kern w:val="36"/>
          <w:sz w:val="28"/>
          <w:szCs w:val="28"/>
        </w:rPr>
        <w:t>г.);</w:t>
      </w:r>
      <w:r w:rsidRPr="00347FA4">
        <w:rPr>
          <w:rFonts w:ascii="Times New Roman" w:hAnsi="Times New Roman" w:cs="Times New Roman"/>
          <w:sz w:val="28"/>
          <w:szCs w:val="28"/>
        </w:rPr>
        <w:t xml:space="preserve">           </w:t>
      </w: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E54C62">
        <w:rPr>
          <w:rFonts w:ascii="Times New Roman" w:hAnsi="Times New Roman" w:cs="Times New Roman"/>
          <w:sz w:val="28"/>
          <w:szCs w:val="28"/>
        </w:rPr>
        <w:t>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 22, ст. 3169; № 35, ст. 5092);</w:t>
      </w: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E54C62">
        <w:rPr>
          <w:rFonts w:ascii="Times New Roman" w:hAnsi="Times New Roman" w:cs="Times New Roman"/>
          <w:sz w:val="28"/>
          <w:szCs w:val="28"/>
        </w:rPr>
        <w:t>остановлением Правительства Российской Федерации от 16.08.2012 № 840 «О порядке подачи и рассмотрения жалоб на решения и действия (бездействия)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 192, 22.08.2012);</w:t>
      </w:r>
    </w:p>
    <w:p w:rsidR="0054717D" w:rsidRPr="00E54C62" w:rsidRDefault="0054717D" w:rsidP="0054717D">
      <w:pPr>
        <w:pStyle w:val="af4"/>
        <w:spacing w:after="0" w:line="240" w:lineRule="auto"/>
        <w:jc w:val="both"/>
        <w:rPr>
          <w:rFonts w:ascii="Times New Roman" w:hAnsi="Times New Roman" w:cs="Times New Roman"/>
          <w:sz w:val="28"/>
          <w:szCs w:val="28"/>
        </w:rPr>
      </w:pPr>
      <w:r w:rsidRPr="00E54C62">
        <w:rPr>
          <w:rFonts w:ascii="Times New Roman" w:hAnsi="Times New Roman" w:cs="Times New Roman"/>
          <w:sz w:val="28"/>
          <w:szCs w:val="28"/>
        </w:rPr>
        <w:t xml:space="preserve">         Законом Курской области  от 25.11.2013г. № 110-ЗКО «О внесении изменений и дополнений в Закон Курской области «Об административных правонарушениях в Курской области»</w:t>
      </w:r>
      <w:r>
        <w:rPr>
          <w:rFonts w:ascii="Times New Roman" w:hAnsi="Times New Roman" w:cs="Times New Roman"/>
          <w:sz w:val="28"/>
          <w:szCs w:val="28"/>
        </w:rPr>
        <w:t xml:space="preserve"> (</w:t>
      </w:r>
      <w:r w:rsidRPr="000407BC">
        <w:rPr>
          <w:rFonts w:ascii="Times New Roman" w:hAnsi="Times New Roman" w:cs="Times New Roman"/>
          <w:sz w:val="28"/>
          <w:szCs w:val="28"/>
        </w:rPr>
        <w:t>Администрации Курской области http://adm.rkursk.ru, 26.11.2013,</w:t>
      </w:r>
      <w:r>
        <w:rPr>
          <w:rFonts w:ascii="Times New Roman" w:hAnsi="Times New Roman" w:cs="Times New Roman"/>
          <w:sz w:val="28"/>
          <w:szCs w:val="28"/>
        </w:rPr>
        <w:t xml:space="preserve"> опубликован в издании </w:t>
      </w:r>
      <w:r w:rsidRPr="000407BC">
        <w:rPr>
          <w:rFonts w:ascii="Times New Roman" w:hAnsi="Times New Roman" w:cs="Times New Roman"/>
          <w:sz w:val="28"/>
          <w:szCs w:val="28"/>
        </w:rPr>
        <w:t xml:space="preserve"> "Курская правда", № 143, 30.11.201</w:t>
      </w:r>
      <w:r>
        <w:rPr>
          <w:rFonts w:ascii="Times New Roman" w:hAnsi="Times New Roman" w:cs="Times New Roman"/>
          <w:sz w:val="28"/>
          <w:szCs w:val="28"/>
        </w:rPr>
        <w:t>3)</w:t>
      </w:r>
      <w:r w:rsidRPr="00E54C62">
        <w:rPr>
          <w:rFonts w:ascii="Times New Roman" w:hAnsi="Times New Roman" w:cs="Times New Roman"/>
          <w:sz w:val="28"/>
          <w:szCs w:val="28"/>
        </w:rPr>
        <w:t>;</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постановлением Администрации Курской области от 19.12.2012 № 1100-па «Об утверждении Положения об особенностях подачи и рассмотрения жалоб на решения и действия (бездействия) органов исполнительной власти Курской области и их должностных лиц, государственных гражданских служащих  органов исполнительной власти Курской области» (Официальный сайт Администрации Курской области http://adm.rkursk.ru, 20.12.2012);</w:t>
      </w:r>
    </w:p>
    <w:p w:rsidR="0054717D" w:rsidRDefault="0054717D" w:rsidP="0054717D">
      <w:pPr>
        <w:spacing w:line="240" w:lineRule="auto"/>
        <w:ind w:firstLine="567"/>
        <w:jc w:val="both"/>
        <w:rPr>
          <w:rFonts w:ascii="Times New Roman" w:hAnsi="Times New Roman" w:cs="Times New Roman"/>
          <w:sz w:val="28"/>
          <w:szCs w:val="28"/>
        </w:rPr>
      </w:pPr>
      <w:r w:rsidRPr="00E54C62">
        <w:rPr>
          <w:rFonts w:ascii="Times New Roman" w:hAnsi="Times New Roman" w:cs="Times New Roman"/>
          <w:sz w:val="28"/>
          <w:szCs w:val="28"/>
        </w:rPr>
        <w:t>- постановлением Администрации Курской области от 29.09.2011 г.  № 473-па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 последующими изменениями) (опубликован в издании «Курская правда», № 120, 08.10.2011 г.).</w:t>
      </w:r>
    </w:p>
    <w:p w:rsidR="0054717D" w:rsidRPr="00BF22EB" w:rsidRDefault="0054717D" w:rsidP="0054717D">
      <w:pPr>
        <w:spacing w:line="228" w:lineRule="auto"/>
        <w:ind w:firstLine="540"/>
        <w:jc w:val="both"/>
        <w:rPr>
          <w:rFonts w:ascii="Times New Roman" w:eastAsia="Calibri" w:hAnsi="Times New Roman" w:cs="Times New Roman"/>
          <w:sz w:val="28"/>
          <w:szCs w:val="28"/>
        </w:rPr>
      </w:pPr>
      <w:r w:rsidRPr="00BF22EB">
        <w:rPr>
          <w:rFonts w:ascii="Times New Roman" w:eastAsia="Calibri" w:hAnsi="Times New Roman" w:cs="Times New Roman"/>
          <w:sz w:val="28"/>
          <w:szCs w:val="28"/>
        </w:rPr>
        <w:t xml:space="preserve">- постановлением Администрации </w:t>
      </w:r>
      <w:r w:rsidR="0033590B">
        <w:rPr>
          <w:rFonts w:ascii="Times New Roman" w:eastAsia="Calibri" w:hAnsi="Times New Roman" w:cs="Times New Roman"/>
          <w:sz w:val="28"/>
          <w:szCs w:val="28"/>
        </w:rPr>
        <w:t>Наумовского</w:t>
      </w:r>
      <w:r w:rsidRPr="00BF22EB">
        <w:rPr>
          <w:rFonts w:ascii="Times New Roman" w:eastAsia="Calibri" w:hAnsi="Times New Roman" w:cs="Times New Roman"/>
          <w:sz w:val="28"/>
          <w:szCs w:val="28"/>
        </w:rPr>
        <w:t xml:space="preserve"> сельсовета </w:t>
      </w:r>
      <w:r>
        <w:rPr>
          <w:rFonts w:ascii="Times New Roman" w:eastAsia="Calibri" w:hAnsi="Times New Roman" w:cs="Times New Roman"/>
          <w:sz w:val="28"/>
          <w:szCs w:val="28"/>
        </w:rPr>
        <w:t>Конышевского</w:t>
      </w:r>
      <w:r w:rsidRPr="00BF22EB">
        <w:rPr>
          <w:rFonts w:ascii="Times New Roman" w:eastAsia="Calibri" w:hAnsi="Times New Roman" w:cs="Times New Roman"/>
          <w:sz w:val="28"/>
          <w:szCs w:val="28"/>
        </w:rPr>
        <w:t xml:space="preserve"> района Курской области от </w:t>
      </w:r>
      <w:r>
        <w:rPr>
          <w:rFonts w:ascii="Times New Roman" w:eastAsia="Calibri" w:hAnsi="Times New Roman" w:cs="Times New Roman"/>
          <w:sz w:val="28"/>
          <w:szCs w:val="28"/>
        </w:rPr>
        <w:t>2</w:t>
      </w:r>
      <w:r w:rsidR="0033590B" w:rsidRPr="0033590B">
        <w:rPr>
          <w:rFonts w:ascii="Times New Roman" w:eastAsia="Calibri" w:hAnsi="Times New Roman" w:cs="Times New Roman"/>
          <w:sz w:val="28"/>
          <w:szCs w:val="28"/>
        </w:rPr>
        <w:t>5</w:t>
      </w:r>
      <w:r>
        <w:rPr>
          <w:rFonts w:ascii="Times New Roman" w:eastAsia="Calibri" w:hAnsi="Times New Roman" w:cs="Times New Roman"/>
          <w:sz w:val="28"/>
          <w:szCs w:val="28"/>
        </w:rPr>
        <w:t>.06.2012г.</w:t>
      </w:r>
      <w:r w:rsidRPr="00BF22EB">
        <w:rPr>
          <w:rFonts w:ascii="Times New Roman" w:eastAsia="Calibri" w:hAnsi="Times New Roman" w:cs="Times New Roman"/>
          <w:sz w:val="28"/>
          <w:szCs w:val="28"/>
        </w:rPr>
        <w:t xml:space="preserve"> № </w:t>
      </w:r>
      <w:r w:rsidR="0033590B" w:rsidRPr="0033590B">
        <w:rPr>
          <w:rFonts w:ascii="Times New Roman" w:eastAsia="Calibri" w:hAnsi="Times New Roman" w:cs="Times New Roman"/>
          <w:sz w:val="28"/>
          <w:szCs w:val="28"/>
        </w:rPr>
        <w:t>23</w:t>
      </w:r>
      <w:r w:rsidRPr="00BF22EB">
        <w:rPr>
          <w:rFonts w:ascii="Times New Roman" w:eastAsia="Calibri" w:hAnsi="Times New Roman" w:cs="Times New Roman"/>
          <w:sz w:val="28"/>
          <w:szCs w:val="28"/>
        </w:rPr>
        <w:t xml:space="preserve"> «О разработк</w:t>
      </w:r>
      <w:r>
        <w:rPr>
          <w:rFonts w:ascii="Times New Roman" w:eastAsia="Calibri" w:hAnsi="Times New Roman" w:cs="Times New Roman"/>
          <w:sz w:val="28"/>
          <w:szCs w:val="28"/>
        </w:rPr>
        <w:t>е</w:t>
      </w:r>
      <w:r w:rsidRPr="00BF22EB">
        <w:rPr>
          <w:rFonts w:ascii="Times New Roman" w:eastAsia="Calibri" w:hAnsi="Times New Roman" w:cs="Times New Roman"/>
          <w:sz w:val="28"/>
          <w:szCs w:val="28"/>
        </w:rPr>
        <w:t xml:space="preserve"> и утверждения административных регламентов</w:t>
      </w:r>
      <w:r>
        <w:rPr>
          <w:rFonts w:ascii="Times New Roman" w:eastAsia="Calibri" w:hAnsi="Times New Roman" w:cs="Times New Roman"/>
          <w:sz w:val="28"/>
          <w:szCs w:val="28"/>
        </w:rPr>
        <w:t xml:space="preserve"> исполнения муниципальных функций и административных регламентов</w:t>
      </w:r>
      <w:r w:rsidRPr="00BF22EB">
        <w:rPr>
          <w:rFonts w:ascii="Times New Roman" w:eastAsia="Calibri" w:hAnsi="Times New Roman" w:cs="Times New Roman"/>
          <w:sz w:val="28"/>
          <w:szCs w:val="28"/>
        </w:rPr>
        <w:t xml:space="preserve"> предоставления муниципальных услуг»;</w:t>
      </w:r>
    </w:p>
    <w:p w:rsidR="0054717D" w:rsidRPr="00BF22EB" w:rsidRDefault="0054717D" w:rsidP="0054717D">
      <w:pPr>
        <w:spacing w:line="240" w:lineRule="auto"/>
        <w:ind w:firstLine="567"/>
        <w:jc w:val="both"/>
        <w:rPr>
          <w:rFonts w:ascii="Times New Roman" w:hAnsi="Times New Roman" w:cs="Times New Roman"/>
          <w:sz w:val="28"/>
          <w:szCs w:val="28"/>
        </w:rPr>
      </w:pPr>
      <w:r w:rsidRPr="00BF22EB">
        <w:rPr>
          <w:rFonts w:ascii="Times New Roman" w:hAnsi="Times New Roman" w:cs="Times New Roman"/>
          <w:sz w:val="28"/>
          <w:szCs w:val="28"/>
        </w:rPr>
        <w:t xml:space="preserve">- </w:t>
      </w:r>
      <w:r w:rsidRPr="00BF22EB">
        <w:rPr>
          <w:rFonts w:ascii="Times New Roman" w:eastAsia="Calibri" w:hAnsi="Times New Roman" w:cs="Times New Roman"/>
          <w:sz w:val="28"/>
          <w:szCs w:val="28"/>
        </w:rPr>
        <w:t xml:space="preserve">постановлением Администрации </w:t>
      </w:r>
      <w:r w:rsidR="0033590B">
        <w:rPr>
          <w:rFonts w:ascii="Times New Roman" w:eastAsia="Calibri" w:hAnsi="Times New Roman" w:cs="Times New Roman"/>
          <w:sz w:val="28"/>
          <w:szCs w:val="28"/>
        </w:rPr>
        <w:t>Наумовского</w:t>
      </w:r>
      <w:r w:rsidRPr="00BF22EB">
        <w:rPr>
          <w:rFonts w:ascii="Times New Roman" w:eastAsia="Calibri" w:hAnsi="Times New Roman" w:cs="Times New Roman"/>
          <w:sz w:val="28"/>
          <w:szCs w:val="28"/>
        </w:rPr>
        <w:t xml:space="preserve"> сельсовета Курского района Курской области</w:t>
      </w:r>
      <w:r w:rsidRPr="00BF22EB">
        <w:rPr>
          <w:rFonts w:ascii="Times New Roman" w:hAnsi="Times New Roman" w:cs="Times New Roman"/>
          <w:sz w:val="28"/>
          <w:szCs w:val="28"/>
        </w:rPr>
        <w:t xml:space="preserve"> </w:t>
      </w:r>
      <w:r w:rsidR="0033590B">
        <w:rPr>
          <w:rFonts w:ascii="Times New Roman" w:hAnsi="Times New Roman" w:cs="Times New Roman"/>
          <w:sz w:val="28"/>
          <w:szCs w:val="28"/>
        </w:rPr>
        <w:t xml:space="preserve"> №</w:t>
      </w:r>
      <w:r w:rsidR="0033590B" w:rsidRPr="0033590B">
        <w:rPr>
          <w:rFonts w:ascii="Times New Roman" w:hAnsi="Times New Roman" w:cs="Times New Roman"/>
          <w:sz w:val="28"/>
          <w:szCs w:val="28"/>
        </w:rPr>
        <w:t>6</w:t>
      </w:r>
      <w:r w:rsidR="0033590B">
        <w:rPr>
          <w:rFonts w:ascii="Times New Roman" w:hAnsi="Times New Roman" w:cs="Times New Roman"/>
          <w:sz w:val="28"/>
          <w:szCs w:val="28"/>
        </w:rPr>
        <w:t xml:space="preserve">-па от </w:t>
      </w:r>
      <w:r w:rsidR="0033590B" w:rsidRPr="0033590B">
        <w:rPr>
          <w:rFonts w:ascii="Times New Roman" w:hAnsi="Times New Roman" w:cs="Times New Roman"/>
          <w:sz w:val="28"/>
          <w:szCs w:val="28"/>
        </w:rPr>
        <w:t>22</w:t>
      </w:r>
      <w:r>
        <w:rPr>
          <w:rFonts w:ascii="Times New Roman" w:hAnsi="Times New Roman" w:cs="Times New Roman"/>
          <w:sz w:val="28"/>
          <w:szCs w:val="28"/>
        </w:rPr>
        <w:t xml:space="preserve">.02.2013г. </w:t>
      </w:r>
      <w:r w:rsidRPr="00BF22EB">
        <w:rPr>
          <w:rFonts w:ascii="Times New Roman" w:hAnsi="Times New Roman" w:cs="Times New Roman"/>
          <w:sz w:val="28"/>
          <w:szCs w:val="28"/>
        </w:rPr>
        <w:t xml:space="preserve">«Об утверждении Положения об особенностях подачи и рассмотрения жалоб на решения и действия (бездействие) Администрации </w:t>
      </w:r>
      <w:r w:rsidR="0033590B">
        <w:rPr>
          <w:rFonts w:ascii="Times New Roman" w:hAnsi="Times New Roman" w:cs="Times New Roman"/>
          <w:sz w:val="28"/>
          <w:szCs w:val="28"/>
        </w:rPr>
        <w:t>Наумовского</w:t>
      </w:r>
      <w:r>
        <w:rPr>
          <w:rFonts w:ascii="Times New Roman" w:hAnsi="Times New Roman" w:cs="Times New Roman"/>
          <w:sz w:val="28"/>
          <w:szCs w:val="28"/>
        </w:rPr>
        <w:t xml:space="preserve"> </w:t>
      </w:r>
      <w:r w:rsidRPr="00BF22EB">
        <w:rPr>
          <w:rFonts w:ascii="Times New Roman" w:hAnsi="Times New Roman" w:cs="Times New Roman"/>
          <w:sz w:val="28"/>
          <w:szCs w:val="28"/>
        </w:rPr>
        <w:t xml:space="preserve">сельсовета </w:t>
      </w:r>
      <w:r>
        <w:rPr>
          <w:rFonts w:ascii="Times New Roman" w:hAnsi="Times New Roman" w:cs="Times New Roman"/>
          <w:sz w:val="28"/>
          <w:szCs w:val="28"/>
        </w:rPr>
        <w:t>Конышевского</w:t>
      </w:r>
      <w:r w:rsidRPr="00BF22EB">
        <w:rPr>
          <w:rFonts w:ascii="Times New Roman" w:hAnsi="Times New Roman" w:cs="Times New Roman"/>
          <w:sz w:val="28"/>
          <w:szCs w:val="28"/>
        </w:rPr>
        <w:t xml:space="preserve"> района Курской области и ее должностных лиц, муниципальных служащих, </w:t>
      </w:r>
      <w:r w:rsidRPr="00BF22EB">
        <w:rPr>
          <w:rFonts w:ascii="Times New Roman" w:hAnsi="Times New Roman" w:cs="Times New Roman"/>
          <w:sz w:val="28"/>
          <w:szCs w:val="28"/>
        </w:rPr>
        <w:lastRenderedPageBreak/>
        <w:t xml:space="preserve">замещающих должности муниципальной службы в Администрации </w:t>
      </w:r>
      <w:r w:rsidR="0033590B">
        <w:rPr>
          <w:rFonts w:ascii="Times New Roman" w:hAnsi="Times New Roman" w:cs="Times New Roman"/>
          <w:sz w:val="28"/>
          <w:szCs w:val="28"/>
        </w:rPr>
        <w:t>Наумовского</w:t>
      </w:r>
      <w:r w:rsidRPr="00BF22EB">
        <w:rPr>
          <w:rFonts w:ascii="Times New Roman" w:hAnsi="Times New Roman" w:cs="Times New Roman"/>
          <w:sz w:val="28"/>
          <w:szCs w:val="28"/>
        </w:rPr>
        <w:t xml:space="preserve"> сельсовета </w:t>
      </w:r>
      <w:r>
        <w:rPr>
          <w:rFonts w:ascii="Times New Roman" w:hAnsi="Times New Roman" w:cs="Times New Roman"/>
          <w:sz w:val="28"/>
          <w:szCs w:val="28"/>
        </w:rPr>
        <w:t xml:space="preserve"> Конышевского </w:t>
      </w:r>
      <w:r w:rsidRPr="00BF22EB">
        <w:rPr>
          <w:rFonts w:ascii="Times New Roman" w:hAnsi="Times New Roman" w:cs="Times New Roman"/>
          <w:sz w:val="28"/>
          <w:szCs w:val="28"/>
        </w:rPr>
        <w:t>района Курской области»</w:t>
      </w:r>
    </w:p>
    <w:p w:rsidR="0054717D" w:rsidRPr="00E54C62" w:rsidRDefault="0054717D" w:rsidP="0054717D">
      <w:pPr>
        <w:widowControl w:val="0"/>
        <w:spacing w:after="0" w:line="240" w:lineRule="auto"/>
        <w:ind w:firstLine="720"/>
        <w:jc w:val="both"/>
        <w:rPr>
          <w:rFonts w:ascii="Times New Roman" w:hAnsi="Times New Roman" w:cs="Times New Roman"/>
          <w:color w:val="FF0000"/>
          <w:sz w:val="28"/>
          <w:szCs w:val="28"/>
        </w:rPr>
      </w:pPr>
      <w:r w:rsidRPr="00E54C62">
        <w:rPr>
          <w:rFonts w:ascii="Times New Roman" w:hAnsi="Times New Roman" w:cs="Times New Roman"/>
          <w:sz w:val="28"/>
          <w:szCs w:val="28"/>
        </w:rPr>
        <w:t>Уставом муниципального образования «</w:t>
      </w:r>
      <w:r w:rsidR="0033590B">
        <w:rPr>
          <w:rFonts w:ascii="Times New Roman" w:hAnsi="Times New Roman" w:cs="Times New Roman"/>
          <w:sz w:val="28"/>
          <w:szCs w:val="28"/>
        </w:rPr>
        <w:t>Наумовский</w:t>
      </w:r>
      <w:r>
        <w:rPr>
          <w:rFonts w:ascii="Times New Roman" w:hAnsi="Times New Roman" w:cs="Times New Roman"/>
          <w:sz w:val="28"/>
          <w:szCs w:val="28"/>
        </w:rPr>
        <w:t xml:space="preserve"> </w:t>
      </w:r>
      <w:r w:rsidRPr="00E54C62">
        <w:rPr>
          <w:rFonts w:ascii="Times New Roman" w:hAnsi="Times New Roman" w:cs="Times New Roman"/>
          <w:sz w:val="28"/>
          <w:szCs w:val="28"/>
        </w:rPr>
        <w:t xml:space="preserve">сельсовет» </w:t>
      </w:r>
      <w:r>
        <w:rPr>
          <w:rFonts w:ascii="Times New Roman" w:hAnsi="Times New Roman" w:cs="Times New Roman"/>
          <w:sz w:val="28"/>
          <w:szCs w:val="28"/>
        </w:rPr>
        <w:t>Конышевского</w:t>
      </w:r>
      <w:r w:rsidRPr="00E54C62">
        <w:rPr>
          <w:rFonts w:ascii="Times New Roman" w:hAnsi="Times New Roman" w:cs="Times New Roman"/>
          <w:sz w:val="28"/>
          <w:szCs w:val="28"/>
        </w:rPr>
        <w:t xml:space="preserve"> района Курской области (принят решением  Собрания депутатов  </w:t>
      </w:r>
      <w:r w:rsidR="0033590B">
        <w:rPr>
          <w:rFonts w:ascii="Times New Roman" w:hAnsi="Times New Roman" w:cs="Times New Roman"/>
          <w:sz w:val="28"/>
          <w:szCs w:val="28"/>
        </w:rPr>
        <w:t>Наумовского</w:t>
      </w:r>
      <w:r w:rsidRPr="00E54C62">
        <w:rPr>
          <w:rFonts w:ascii="Times New Roman" w:hAnsi="Times New Roman" w:cs="Times New Roman"/>
          <w:sz w:val="28"/>
          <w:szCs w:val="28"/>
        </w:rPr>
        <w:t xml:space="preserve"> сельсовета </w:t>
      </w:r>
      <w:r>
        <w:rPr>
          <w:rFonts w:ascii="Times New Roman" w:hAnsi="Times New Roman" w:cs="Times New Roman"/>
          <w:sz w:val="28"/>
          <w:szCs w:val="28"/>
        </w:rPr>
        <w:t>Конышевского</w:t>
      </w:r>
      <w:r w:rsidRPr="00E54C62">
        <w:rPr>
          <w:rFonts w:ascii="Times New Roman" w:hAnsi="Times New Roman" w:cs="Times New Roman"/>
          <w:sz w:val="28"/>
          <w:szCs w:val="28"/>
        </w:rPr>
        <w:t xml:space="preserve"> района Курской области от </w:t>
      </w:r>
      <w:r>
        <w:rPr>
          <w:rFonts w:ascii="Times New Roman" w:hAnsi="Times New Roman" w:cs="Times New Roman"/>
          <w:sz w:val="28"/>
          <w:szCs w:val="28"/>
        </w:rPr>
        <w:t>22.11.2010г.</w:t>
      </w:r>
      <w:r w:rsidRPr="00E54C62">
        <w:rPr>
          <w:rFonts w:ascii="Times New Roman" w:hAnsi="Times New Roman" w:cs="Times New Roman"/>
          <w:sz w:val="28"/>
          <w:szCs w:val="28"/>
        </w:rPr>
        <w:t>№</w:t>
      </w:r>
      <w:r w:rsidR="0033590B" w:rsidRPr="0033590B">
        <w:rPr>
          <w:rFonts w:ascii="Times New Roman" w:hAnsi="Times New Roman" w:cs="Times New Roman"/>
          <w:sz w:val="28"/>
          <w:szCs w:val="28"/>
        </w:rPr>
        <w:t>22</w:t>
      </w:r>
      <w:r w:rsidRPr="00E54C62">
        <w:rPr>
          <w:rFonts w:ascii="Times New Roman" w:hAnsi="Times New Roman" w:cs="Times New Roman"/>
          <w:sz w:val="28"/>
          <w:szCs w:val="28"/>
        </w:rPr>
        <w:t xml:space="preserve">, зарегистрирован в </w:t>
      </w:r>
      <w:r>
        <w:rPr>
          <w:rFonts w:ascii="Times New Roman" w:hAnsi="Times New Roman" w:cs="Times New Roman"/>
          <w:sz w:val="28"/>
          <w:szCs w:val="28"/>
        </w:rPr>
        <w:t>У</w:t>
      </w:r>
      <w:r w:rsidRPr="00E54C62">
        <w:rPr>
          <w:rFonts w:ascii="Times New Roman" w:hAnsi="Times New Roman" w:cs="Times New Roman"/>
          <w:sz w:val="28"/>
          <w:szCs w:val="28"/>
        </w:rPr>
        <w:t xml:space="preserve">правлении Министерства  юстиции Российской Федерации по </w:t>
      </w:r>
      <w:r>
        <w:rPr>
          <w:rFonts w:ascii="Times New Roman" w:hAnsi="Times New Roman" w:cs="Times New Roman"/>
          <w:sz w:val="28"/>
          <w:szCs w:val="28"/>
        </w:rPr>
        <w:t>Курской области</w:t>
      </w:r>
      <w:r w:rsidRPr="00E54C62">
        <w:rPr>
          <w:rFonts w:ascii="Times New Roman" w:hAnsi="Times New Roman" w:cs="Times New Roman"/>
          <w:sz w:val="28"/>
          <w:szCs w:val="28"/>
        </w:rPr>
        <w:t xml:space="preserve"> </w:t>
      </w:r>
      <w:r w:rsidR="0033590B" w:rsidRPr="0033590B">
        <w:rPr>
          <w:rFonts w:ascii="Times New Roman" w:hAnsi="Times New Roman" w:cs="Times New Roman"/>
          <w:sz w:val="28"/>
          <w:szCs w:val="28"/>
        </w:rPr>
        <w:t>22</w:t>
      </w:r>
      <w:r>
        <w:rPr>
          <w:rFonts w:ascii="Times New Roman" w:hAnsi="Times New Roman" w:cs="Times New Roman"/>
          <w:sz w:val="28"/>
          <w:szCs w:val="28"/>
        </w:rPr>
        <w:t>.12.2010г.</w:t>
      </w:r>
      <w:r w:rsidRPr="00E54C62">
        <w:rPr>
          <w:rFonts w:ascii="Times New Roman" w:hAnsi="Times New Roman" w:cs="Times New Roman"/>
          <w:sz w:val="28"/>
          <w:szCs w:val="28"/>
        </w:rPr>
        <w:t xml:space="preserve">, государственный регистрационный </w:t>
      </w:r>
      <w:r>
        <w:rPr>
          <w:rFonts w:ascii="Times New Roman" w:hAnsi="Times New Roman" w:cs="Times New Roman"/>
          <w:sz w:val="28"/>
          <w:szCs w:val="28"/>
        </w:rPr>
        <w:t xml:space="preserve">                      </w:t>
      </w:r>
      <w:r w:rsidRPr="00E54C62">
        <w:rPr>
          <w:rFonts w:ascii="Times New Roman" w:hAnsi="Times New Roman" w:cs="Times New Roman"/>
          <w:sz w:val="28"/>
          <w:szCs w:val="28"/>
        </w:rPr>
        <w:t xml:space="preserve">№ </w:t>
      </w:r>
      <w:r w:rsidR="0033590B">
        <w:rPr>
          <w:rFonts w:ascii="Times New Roman" w:hAnsi="Times New Roman" w:cs="Times New Roman"/>
          <w:sz w:val="28"/>
          <w:szCs w:val="28"/>
        </w:rPr>
        <w:t>4650932</w:t>
      </w:r>
      <w:r w:rsidR="0033590B" w:rsidRPr="0033590B">
        <w:rPr>
          <w:rFonts w:ascii="Times New Roman" w:hAnsi="Times New Roman" w:cs="Times New Roman"/>
          <w:sz w:val="28"/>
          <w:szCs w:val="28"/>
        </w:rPr>
        <w:t>5</w:t>
      </w:r>
      <w:r>
        <w:rPr>
          <w:rFonts w:ascii="Times New Roman" w:hAnsi="Times New Roman" w:cs="Times New Roman"/>
          <w:sz w:val="28"/>
          <w:szCs w:val="28"/>
        </w:rPr>
        <w:t>2010001;</w:t>
      </w:r>
    </w:p>
    <w:p w:rsidR="0054717D" w:rsidRDefault="0054717D" w:rsidP="0054717D">
      <w:pPr>
        <w:widowControl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настоящим Регламентом.</w:t>
      </w: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p>
    <w:p w:rsidR="0054717D" w:rsidRDefault="0054717D" w:rsidP="0054717D">
      <w:pPr>
        <w:widowControl w:val="0"/>
        <w:spacing w:after="0" w:line="240" w:lineRule="auto"/>
        <w:ind w:firstLine="709"/>
        <w:jc w:val="both"/>
        <w:rPr>
          <w:rFonts w:ascii="Times New Roman" w:hAnsi="Times New Roman" w:cs="Times New Roman"/>
          <w:b/>
          <w:bCs/>
          <w:sz w:val="28"/>
          <w:szCs w:val="28"/>
        </w:rPr>
      </w:pPr>
      <w:r w:rsidRPr="00E54C62">
        <w:rPr>
          <w:rFonts w:ascii="Times New Roman" w:hAnsi="Times New Roman" w:cs="Times New Roman"/>
          <w:b/>
          <w:bCs/>
          <w:sz w:val="28"/>
          <w:szCs w:val="28"/>
        </w:rPr>
        <w:t>2.6. Исчерпывающий перечень документов, необходимых в соответствии с нормативными правовыми актами для предоставления услуги и услуг, которые являются необходимыми и обязательными для предоставления услуги, подлежащих представлению заявителем, способы их получения заявителем, в том числе в электронной форме, порядок их представления</w:t>
      </w:r>
    </w:p>
    <w:p w:rsidR="0054717D" w:rsidRPr="00E54C62" w:rsidRDefault="0054717D" w:rsidP="0054717D">
      <w:pPr>
        <w:widowControl w:val="0"/>
        <w:spacing w:after="0" w:line="240" w:lineRule="auto"/>
        <w:ind w:firstLine="709"/>
        <w:jc w:val="both"/>
        <w:rPr>
          <w:rFonts w:ascii="Times New Roman" w:hAnsi="Times New Roman" w:cs="Times New Roman"/>
          <w:b/>
          <w:bCs/>
          <w:sz w:val="28"/>
          <w:szCs w:val="28"/>
        </w:rPr>
      </w:pP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2.6.1. Для получения муниципальной услуги необходимы следующие документы:</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1) заявление в письменной форме или форме электронного документа, оформленное по образцу согласно Приложению №</w:t>
      </w:r>
      <w:r>
        <w:rPr>
          <w:rFonts w:ascii="Times New Roman" w:hAnsi="Times New Roman" w:cs="Times New Roman"/>
          <w:color w:val="auto"/>
          <w:sz w:val="28"/>
          <w:szCs w:val="28"/>
        </w:rPr>
        <w:t>2Р</w:t>
      </w:r>
      <w:r w:rsidRPr="00E54C62">
        <w:rPr>
          <w:rFonts w:ascii="Times New Roman" w:hAnsi="Times New Roman" w:cs="Times New Roman"/>
          <w:color w:val="auto"/>
          <w:sz w:val="28"/>
          <w:szCs w:val="28"/>
        </w:rPr>
        <w:t>егламент</w:t>
      </w:r>
      <w:r>
        <w:rPr>
          <w:rFonts w:ascii="Times New Roman" w:hAnsi="Times New Roman" w:cs="Times New Roman"/>
          <w:color w:val="auto"/>
          <w:sz w:val="28"/>
          <w:szCs w:val="28"/>
        </w:rPr>
        <w:t>а</w:t>
      </w:r>
      <w:r w:rsidRPr="00E54C62">
        <w:rPr>
          <w:rFonts w:ascii="Times New Roman" w:hAnsi="Times New Roman" w:cs="Times New Roman"/>
          <w:color w:val="auto"/>
          <w:sz w:val="28"/>
          <w:szCs w:val="28"/>
        </w:rPr>
        <w:t xml:space="preserve"> и содержащее следующую информацию:</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наименование органа, в который направляется заявление;</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фамилию, имя, отчество (последнее - при наличии) заявителя или наименование органа или организации;</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почтовый адрес, по которому должен быть направлен ответ;</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суть заявления;</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личную подпись и дату;</w:t>
      </w:r>
    </w:p>
    <w:p w:rsidR="0054717D" w:rsidRPr="00E54C62" w:rsidRDefault="0054717D" w:rsidP="0054717D">
      <w:pPr>
        <w:pStyle w:val="af4"/>
        <w:autoSpaceDE w:val="0"/>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2) копию документа, удостоверяющего личность (для гражданина);</w:t>
      </w:r>
    </w:p>
    <w:p w:rsidR="0054717D" w:rsidRPr="00BF22EB" w:rsidRDefault="0054717D" w:rsidP="0054717D">
      <w:pPr>
        <w:pStyle w:val="af4"/>
        <w:spacing w:after="0" w:line="240" w:lineRule="auto"/>
        <w:jc w:val="both"/>
        <w:rPr>
          <w:rFonts w:ascii="Times New Roman" w:hAnsi="Times New Roman" w:cs="Times New Roman"/>
          <w:color w:val="auto"/>
          <w:sz w:val="28"/>
          <w:szCs w:val="28"/>
        </w:rPr>
      </w:pPr>
      <w:r w:rsidRPr="00BF22EB">
        <w:rPr>
          <w:rFonts w:ascii="Times New Roman" w:hAnsi="Times New Roman" w:cs="Times New Roman"/>
          <w:color w:val="auto"/>
          <w:sz w:val="28"/>
          <w:szCs w:val="28"/>
        </w:rPr>
        <w:t>3)для юридического лица - заверенную копию устава;</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4)копия оформленной в установленном порядке доверенности, заверенная надлежащим образом, - в случае подачи заявления лицом, действующим по поручению заявителя.</w:t>
      </w:r>
    </w:p>
    <w:p w:rsidR="0054717D" w:rsidRDefault="0054717D" w:rsidP="0054717D">
      <w:pPr>
        <w:pStyle w:val="af4"/>
        <w:autoSpaceDE w:val="0"/>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5) кадастровый паспорт земельного участка (при наличии);</w:t>
      </w:r>
    </w:p>
    <w:p w:rsidR="0054717D" w:rsidRPr="00347FA4" w:rsidRDefault="0054717D" w:rsidP="0054717D">
      <w:pPr>
        <w:pStyle w:val="af4"/>
        <w:autoSpaceDE w:val="0"/>
        <w:spacing w:after="0" w:line="240" w:lineRule="auto"/>
        <w:jc w:val="both"/>
        <w:rPr>
          <w:rFonts w:ascii="Times New Roman" w:hAnsi="Times New Roman" w:cs="Times New Roman"/>
          <w:color w:val="auto"/>
          <w:sz w:val="28"/>
          <w:szCs w:val="28"/>
        </w:rPr>
      </w:pPr>
      <w:r w:rsidRPr="00347FA4">
        <w:rPr>
          <w:rFonts w:ascii="Times New Roman" w:hAnsi="Times New Roman" w:cs="Times New Roman"/>
          <w:color w:val="auto"/>
          <w:sz w:val="28"/>
          <w:szCs w:val="28"/>
        </w:rPr>
        <w:t>6) согласие законного представителя на обработку персональных данных, содержащихся в заявлении и прилагаемых к нему документах, в порядке, установленном Федеральным законом "О персональных данных".</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2.6.2.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 Форму заявления можно получить непосредственно в администрации сельсовета, а также на официальном сайте в сети «Интернет».</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2.6.3. Заявитель имеет право представить заявление с приложением копий документов в администрацию сельсовета:</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в письменном виде по почте;</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lastRenderedPageBreak/>
        <w:t>- электронной почтой (при наличии электронной подписи);</w:t>
      </w:r>
    </w:p>
    <w:p w:rsidR="0054717D" w:rsidRPr="00E54C62" w:rsidRDefault="0054717D" w:rsidP="0054717D">
      <w:pPr>
        <w:pStyle w:val="af4"/>
        <w:spacing w:after="0"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лично либо через своих представителей.</w:t>
      </w:r>
    </w:p>
    <w:p w:rsidR="0054717D" w:rsidRPr="00581798" w:rsidRDefault="0054717D" w:rsidP="0054717D">
      <w:pPr>
        <w:pStyle w:val="p5"/>
        <w:shd w:val="clear" w:color="auto" w:fill="FFFFFF"/>
        <w:spacing w:before="0" w:beforeAutospacing="0" w:after="0" w:afterAutospacing="0"/>
        <w:ind w:firstLine="708"/>
        <w:jc w:val="both"/>
        <w:rPr>
          <w:rFonts w:ascii="Times New Roman" w:hAnsi="Times New Roman" w:cs="Times New Roman"/>
          <w:sz w:val="28"/>
          <w:szCs w:val="28"/>
        </w:rPr>
      </w:pPr>
      <w:r w:rsidRPr="00581798">
        <w:rPr>
          <w:rFonts w:ascii="Times New Roman" w:hAnsi="Times New Roman" w:cs="Times New Roman"/>
          <w:sz w:val="28"/>
          <w:szCs w:val="28"/>
        </w:rPr>
        <w:t>Документы предоставляются на русском языке. К документам составленным на ином языке должны быть приобщен их перевод на русский язык,  заверенный нотариально.</w:t>
      </w:r>
    </w:p>
    <w:p w:rsidR="0054717D" w:rsidRPr="00581798" w:rsidRDefault="0054717D" w:rsidP="0054717D">
      <w:pPr>
        <w:pStyle w:val="p5"/>
        <w:shd w:val="clear" w:color="auto" w:fill="FFFFFF"/>
        <w:spacing w:before="0" w:beforeAutospacing="0"/>
        <w:ind w:firstLine="708"/>
        <w:jc w:val="both"/>
        <w:rPr>
          <w:rFonts w:ascii="Times New Roman" w:hAnsi="Times New Roman" w:cs="Times New Roman"/>
          <w:sz w:val="28"/>
          <w:szCs w:val="28"/>
        </w:rPr>
      </w:pPr>
      <w:r w:rsidRPr="00581798">
        <w:rPr>
          <w:rFonts w:ascii="Times New Roman" w:hAnsi="Times New Roman" w:cs="Times New Roman"/>
          <w:sz w:val="28"/>
          <w:szCs w:val="28"/>
        </w:rPr>
        <w:t>Заявление заполняется заявителем рукописным или машинописным способом. В случае, если заявление заполнено машинописным способом, заявитель дополнительно в нижней части заявления разборчиво от руки указывает свои фамилию, имя, отчество (полностью), ставит подпись и дату подачи заявления.</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1798">
        <w:rPr>
          <w:rFonts w:ascii="Times New Roman" w:hAnsi="Times New Roman" w:cs="Times New Roman"/>
          <w:sz w:val="28"/>
          <w:szCs w:val="28"/>
        </w:rPr>
        <w:t>В документах не должно быть подчисток, приписок,</w:t>
      </w:r>
      <w:r w:rsidRPr="00E54C62">
        <w:rPr>
          <w:rFonts w:ascii="Times New Roman" w:hAnsi="Times New Roman" w:cs="Times New Roman"/>
          <w:sz w:val="28"/>
          <w:szCs w:val="28"/>
        </w:rPr>
        <w:t xml:space="preserve"> зачеркнутых слов и иных не оговоренных в них исправлений.</w:t>
      </w: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Тексты на документах, полученных посредством ксерокопирования, должны быть разборчивы.</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E54C62">
        <w:rPr>
          <w:rFonts w:ascii="Times New Roman" w:hAnsi="Times New Roman" w:cs="Times New Roman"/>
          <w:b/>
          <w:bCs/>
          <w:sz w:val="28"/>
          <w:szCs w:val="28"/>
        </w:rPr>
        <w:t>2.7. Исчерпывающий перечень документов, необходимых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и иных органов, участвующих в предоставлении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54717D" w:rsidRPr="00E54C62" w:rsidRDefault="0054717D" w:rsidP="0054717D">
      <w:pPr>
        <w:pStyle w:val="af4"/>
        <w:spacing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2.7.1. Для принятия решения о предоставлении земельного участка администрация сельсовета от государственных органов власти запрашиваются следующие документы:</w:t>
      </w:r>
    </w:p>
    <w:p w:rsidR="0054717D" w:rsidRPr="00E54C62" w:rsidRDefault="0054717D" w:rsidP="0054717D">
      <w:pPr>
        <w:pStyle w:val="af4"/>
        <w:spacing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выписка из Единого государственного реестра прав на недвижимое имущество и сделок с ним на земельный участок;</w:t>
      </w:r>
    </w:p>
    <w:p w:rsidR="0054717D" w:rsidRDefault="0054717D" w:rsidP="0054717D">
      <w:pPr>
        <w:pStyle w:val="af4"/>
        <w:spacing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w:t>
      </w:r>
      <w:r>
        <w:rPr>
          <w:rFonts w:ascii="Times New Roman" w:hAnsi="Times New Roman" w:cs="Times New Roman"/>
          <w:color w:val="auto"/>
          <w:sz w:val="28"/>
          <w:szCs w:val="28"/>
        </w:rPr>
        <w:t>нимателе, являющемся заявителем;</w:t>
      </w:r>
    </w:p>
    <w:p w:rsidR="0054717D" w:rsidRDefault="0054717D" w:rsidP="005471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w:t>
      </w:r>
      <w:r w:rsidRPr="00600BAD">
        <w:rPr>
          <w:rFonts w:ascii="Times New Roman" w:hAnsi="Times New Roman" w:cs="Times New Roman"/>
          <w:sz w:val="28"/>
          <w:szCs w:val="28"/>
        </w:rPr>
        <w:t>видетельство о постановке на учет в налоговом органе</w:t>
      </w:r>
      <w:r>
        <w:rPr>
          <w:rFonts w:ascii="Times New Roman" w:hAnsi="Times New Roman" w:cs="Times New Roman"/>
          <w:sz w:val="28"/>
          <w:szCs w:val="28"/>
        </w:rPr>
        <w:t>;</w:t>
      </w:r>
    </w:p>
    <w:p w:rsidR="0054717D" w:rsidRPr="00600BAD" w:rsidRDefault="0054717D" w:rsidP="005471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к</w:t>
      </w:r>
      <w:r w:rsidRPr="00600BAD">
        <w:rPr>
          <w:rFonts w:ascii="Times New Roman" w:hAnsi="Times New Roman" w:cs="Times New Roman"/>
          <w:sz w:val="28"/>
          <w:szCs w:val="28"/>
        </w:rPr>
        <w:t>адастровый паспорт земельного участка</w:t>
      </w:r>
      <w:r>
        <w:rPr>
          <w:rFonts w:ascii="Times New Roman" w:hAnsi="Times New Roman" w:cs="Times New Roman"/>
          <w:sz w:val="28"/>
          <w:szCs w:val="28"/>
        </w:rPr>
        <w:t>.</w:t>
      </w:r>
    </w:p>
    <w:p w:rsidR="0054717D" w:rsidRPr="00E54C62" w:rsidRDefault="0054717D" w:rsidP="0054717D">
      <w:pPr>
        <w:pStyle w:val="af4"/>
        <w:spacing w:line="240" w:lineRule="auto"/>
        <w:jc w:val="both"/>
        <w:rPr>
          <w:rFonts w:ascii="Times New Roman" w:hAnsi="Times New Roman" w:cs="Times New Roman"/>
          <w:color w:val="auto"/>
          <w:sz w:val="28"/>
          <w:szCs w:val="28"/>
        </w:rPr>
      </w:pPr>
    </w:p>
    <w:p w:rsidR="0054717D" w:rsidRPr="00E54C62" w:rsidRDefault="0054717D" w:rsidP="0054717D">
      <w:pPr>
        <w:pStyle w:val="af4"/>
        <w:spacing w:after="0" w:line="240" w:lineRule="auto"/>
        <w:ind w:firstLine="709"/>
        <w:jc w:val="both"/>
        <w:rPr>
          <w:rFonts w:ascii="Times New Roman" w:hAnsi="Times New Roman" w:cs="Times New Roman"/>
          <w:color w:val="auto"/>
          <w:sz w:val="28"/>
          <w:szCs w:val="28"/>
        </w:rPr>
      </w:pPr>
      <w:r w:rsidRPr="00E54C62">
        <w:rPr>
          <w:rFonts w:ascii="Times New Roman" w:hAnsi="Times New Roman" w:cs="Times New Roman"/>
          <w:color w:val="auto"/>
          <w:sz w:val="28"/>
          <w:szCs w:val="28"/>
          <w:lang w:eastAsia="ar-SA"/>
        </w:rPr>
        <w:t>2.7.2. Документы, перечисленные в пункте 2.7.1., могут быть представлены заявителем самостоятельно.</w:t>
      </w:r>
    </w:p>
    <w:p w:rsidR="0054717D" w:rsidRPr="00E54C62" w:rsidRDefault="0054717D" w:rsidP="0054717D">
      <w:pPr>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lang w:eastAsia="ar-SA"/>
        </w:rPr>
        <w:t>Непредставление заявителем указанных документов не является основанием для отказа в предоставлении услуги.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E54C62">
        <w:rPr>
          <w:rFonts w:ascii="Times New Roman" w:hAnsi="Times New Roman" w:cs="Times New Roman"/>
          <w:b/>
          <w:bCs/>
          <w:sz w:val="28"/>
          <w:szCs w:val="28"/>
        </w:rPr>
        <w:t>2.8. Указание на запрет требовать от заявителя</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54717D" w:rsidRPr="00E54C62" w:rsidRDefault="0054717D" w:rsidP="0054717D">
      <w:pPr>
        <w:widowControl w:val="0"/>
        <w:spacing w:after="0" w:line="240" w:lineRule="auto"/>
        <w:ind w:firstLine="709"/>
        <w:jc w:val="both"/>
        <w:textAlignment w:val="top"/>
        <w:rPr>
          <w:rFonts w:ascii="Times New Roman" w:hAnsi="Times New Roman" w:cs="Times New Roman"/>
          <w:i/>
          <w:iCs/>
          <w:sz w:val="28"/>
          <w:szCs w:val="28"/>
        </w:rPr>
      </w:pPr>
      <w:r w:rsidRPr="00E54C62">
        <w:rPr>
          <w:rFonts w:ascii="Times New Roman" w:hAnsi="Times New Roman" w:cs="Times New Roman"/>
          <w:sz w:val="28"/>
          <w:szCs w:val="28"/>
        </w:rPr>
        <w:t>Не допускается требовать от заявителя:</w:t>
      </w:r>
    </w:p>
    <w:p w:rsidR="0054717D" w:rsidRPr="00E54C62" w:rsidRDefault="0054717D" w:rsidP="0054717D">
      <w:pPr>
        <w:widowControl w:val="0"/>
        <w:spacing w:after="0" w:line="240" w:lineRule="auto"/>
        <w:ind w:firstLine="709"/>
        <w:jc w:val="both"/>
        <w:textAlignment w:val="top"/>
        <w:rPr>
          <w:rFonts w:ascii="Times New Roman" w:hAnsi="Times New Roman" w:cs="Times New Roman"/>
          <w:sz w:val="28"/>
          <w:szCs w:val="28"/>
        </w:rPr>
      </w:pPr>
      <w:r w:rsidRPr="00E54C62">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54717D" w:rsidRDefault="0054717D" w:rsidP="0054717D">
      <w:pPr>
        <w:widowControl w:val="0"/>
        <w:spacing w:after="0" w:line="240" w:lineRule="auto"/>
        <w:ind w:firstLine="709"/>
        <w:jc w:val="both"/>
        <w:textAlignment w:val="top"/>
        <w:rPr>
          <w:rFonts w:ascii="Times New Roman" w:hAnsi="Times New Roman" w:cs="Times New Roman"/>
          <w:sz w:val="28"/>
          <w:szCs w:val="28"/>
        </w:rPr>
      </w:pPr>
      <w:r w:rsidRPr="00E54C62">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Курской области и муниципальными правовыми актами находятся в распоряжении государственных органов, иных государственных органов, органов местного самоуправления и (или) подведомственным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от 27.07.2010г. №210-ФЗ».</w:t>
      </w:r>
    </w:p>
    <w:p w:rsidR="0054717D" w:rsidRPr="00E54C62" w:rsidRDefault="0054717D" w:rsidP="0054717D">
      <w:pPr>
        <w:widowControl w:val="0"/>
        <w:spacing w:after="0" w:line="240" w:lineRule="auto"/>
        <w:ind w:firstLine="709"/>
        <w:jc w:val="both"/>
        <w:textAlignment w:val="top"/>
        <w:rPr>
          <w:rFonts w:ascii="Times New Roman" w:hAnsi="Times New Roman" w:cs="Times New Roman"/>
          <w:sz w:val="28"/>
          <w:szCs w:val="28"/>
        </w:rPr>
      </w:pPr>
    </w:p>
    <w:p w:rsidR="0054717D" w:rsidRDefault="0054717D" w:rsidP="0054717D">
      <w:pPr>
        <w:widowControl w:val="0"/>
        <w:spacing w:after="0" w:line="240" w:lineRule="auto"/>
        <w:ind w:firstLine="709"/>
        <w:jc w:val="both"/>
        <w:rPr>
          <w:rFonts w:ascii="Times New Roman" w:hAnsi="Times New Roman" w:cs="Times New Roman"/>
          <w:b/>
          <w:bCs/>
          <w:sz w:val="28"/>
          <w:szCs w:val="28"/>
        </w:rPr>
      </w:pPr>
      <w:r w:rsidRPr="00E54C62">
        <w:rPr>
          <w:rFonts w:ascii="Times New Roman" w:hAnsi="Times New Roman" w:cs="Times New Roman"/>
          <w:b/>
          <w:bCs/>
          <w:sz w:val="28"/>
          <w:szCs w:val="28"/>
        </w:rPr>
        <w:t>2.9. Исчерпывающий перечень оснований для отказа в приеме документов, необходимых для предоставления услуги</w:t>
      </w:r>
    </w:p>
    <w:p w:rsidR="0054717D" w:rsidRPr="00E54C62" w:rsidRDefault="0054717D" w:rsidP="0054717D">
      <w:pPr>
        <w:widowControl w:val="0"/>
        <w:spacing w:after="0" w:line="240" w:lineRule="auto"/>
        <w:ind w:firstLine="709"/>
        <w:jc w:val="both"/>
        <w:rPr>
          <w:rFonts w:ascii="Times New Roman" w:hAnsi="Times New Roman" w:cs="Times New Roman"/>
          <w:b/>
          <w:bCs/>
          <w:sz w:val="28"/>
          <w:szCs w:val="28"/>
        </w:rPr>
      </w:pP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Оснований для отказа в приеме заявления и необходимых для предоставления услуги документов законодательством Российской Федерации не предусмотрено.</w:t>
      </w: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E54C62">
        <w:rPr>
          <w:rFonts w:ascii="Times New Roman" w:hAnsi="Times New Roman" w:cs="Times New Roman"/>
          <w:b/>
          <w:bCs/>
          <w:sz w:val="28"/>
          <w:szCs w:val="28"/>
        </w:rPr>
        <w:t>2.10. Исчерпывающий перечень оснований для приостановления или отказа в предоставлении услуги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2.10.1. Основанием для приостановления предоставления услуги является:</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наличие в представленных документах повреждений, не позволяющих однозначно истолковать их содержание.</w:t>
      </w:r>
    </w:p>
    <w:p w:rsidR="0054717D" w:rsidRPr="00E54C62" w:rsidRDefault="0054717D" w:rsidP="0054717D">
      <w:pPr>
        <w:pStyle w:val="af4"/>
        <w:spacing w:after="0" w:line="240" w:lineRule="auto"/>
        <w:ind w:firstLine="709"/>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2.10.2. Основания для отказа в предоставлении муниципальной услуги:</w:t>
      </w:r>
    </w:p>
    <w:p w:rsidR="0054717D" w:rsidRPr="00E54C62" w:rsidRDefault="0054717D" w:rsidP="0054717D">
      <w:pPr>
        <w:pStyle w:val="af4"/>
        <w:widowControl w:val="0"/>
        <w:autoSpaceDE w:val="0"/>
        <w:spacing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земельный участок, является федеральной собственност</w:t>
      </w:r>
      <w:r>
        <w:rPr>
          <w:rFonts w:ascii="Times New Roman" w:hAnsi="Times New Roman" w:cs="Times New Roman"/>
          <w:color w:val="auto"/>
          <w:sz w:val="28"/>
          <w:szCs w:val="28"/>
        </w:rPr>
        <w:t>ью</w:t>
      </w:r>
      <w:r w:rsidRPr="00E54C62">
        <w:rPr>
          <w:rFonts w:ascii="Times New Roman" w:hAnsi="Times New Roman" w:cs="Times New Roman"/>
          <w:color w:val="auto"/>
          <w:sz w:val="28"/>
          <w:szCs w:val="28"/>
        </w:rPr>
        <w:t>, собственност</w:t>
      </w:r>
      <w:r>
        <w:rPr>
          <w:rFonts w:ascii="Times New Roman" w:hAnsi="Times New Roman" w:cs="Times New Roman"/>
          <w:color w:val="auto"/>
          <w:sz w:val="28"/>
          <w:szCs w:val="28"/>
        </w:rPr>
        <w:t>ью</w:t>
      </w:r>
      <w:r w:rsidRPr="00E54C62">
        <w:rPr>
          <w:rFonts w:ascii="Times New Roman" w:hAnsi="Times New Roman" w:cs="Times New Roman"/>
          <w:color w:val="auto"/>
          <w:sz w:val="28"/>
          <w:szCs w:val="28"/>
        </w:rPr>
        <w:t xml:space="preserve"> Курской области или собственностью иного муниципального образования, а также собственностью юридического и (или) физического лица;</w:t>
      </w:r>
    </w:p>
    <w:p w:rsidR="0054717D" w:rsidRPr="00E54C62" w:rsidRDefault="0054717D" w:rsidP="0054717D">
      <w:pPr>
        <w:pStyle w:val="af4"/>
        <w:widowControl w:val="0"/>
        <w:autoSpaceDE w:val="0"/>
        <w:spacing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наличие запрета на предоставление земельного участка, установленного действующим законодательством РФ;</w:t>
      </w:r>
    </w:p>
    <w:p w:rsidR="0054717D" w:rsidRPr="00E54C62" w:rsidRDefault="0054717D" w:rsidP="0054717D">
      <w:pPr>
        <w:pStyle w:val="af4"/>
        <w:widowControl w:val="0"/>
        <w:autoSpaceDE w:val="0"/>
        <w:spacing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земельный участок изъят из оборота или ограничен в обороте, и федеральным законом не допускается его нахождение в частной собственности;</w:t>
      </w:r>
    </w:p>
    <w:p w:rsidR="0054717D" w:rsidRPr="00E54C62" w:rsidRDefault="0054717D" w:rsidP="0054717D">
      <w:pPr>
        <w:pStyle w:val="af4"/>
        <w:widowControl w:val="0"/>
        <w:autoSpaceDE w:val="0"/>
        <w:spacing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земельный участок зарезервирован для государственных и (или) муниципальных нужд;</w:t>
      </w:r>
    </w:p>
    <w:p w:rsidR="0054717D" w:rsidRPr="00E54C62" w:rsidRDefault="0054717D" w:rsidP="0054717D">
      <w:pPr>
        <w:pStyle w:val="af4"/>
        <w:widowControl w:val="0"/>
        <w:autoSpaceDE w:val="0"/>
        <w:spacing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наличие вступивших в законную силу решений суда, ограничивающих оборот земельного участка;</w:t>
      </w:r>
    </w:p>
    <w:p w:rsidR="0054717D" w:rsidRPr="00E54C62" w:rsidRDefault="0054717D" w:rsidP="0054717D">
      <w:pPr>
        <w:pStyle w:val="af4"/>
        <w:widowControl w:val="0"/>
        <w:autoSpaceDE w:val="0"/>
        <w:spacing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lastRenderedPageBreak/>
        <w:t>- представление неполного комплекта документов, необходимых для принятия решения о предоставлении муниципальной услуги, указанных в пункте 2.6.1. Административного регламента.</w:t>
      </w:r>
    </w:p>
    <w:p w:rsidR="0054717D" w:rsidRPr="00E54C62" w:rsidRDefault="0054717D" w:rsidP="0054717D">
      <w:pPr>
        <w:pStyle w:val="af4"/>
        <w:widowControl w:val="0"/>
        <w:autoSpaceDE w:val="0"/>
        <w:spacing w:line="240" w:lineRule="auto"/>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 несоответствие обращения содержанию услуги.</w:t>
      </w:r>
    </w:p>
    <w:p w:rsidR="0054717D" w:rsidRPr="00E54C62" w:rsidRDefault="0054717D" w:rsidP="0054717D">
      <w:pPr>
        <w:pStyle w:val="af4"/>
        <w:widowControl w:val="0"/>
        <w:autoSpaceDE w:val="0"/>
        <w:spacing w:line="240" w:lineRule="auto"/>
        <w:ind w:firstLine="709"/>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2.10.3. При поступлении обращения заявителя в случаях, когда предоставление муниципальной услуги не предусмотрено действующим законодательством РФ, заявителю направляется соответствующее уведомление.</w:t>
      </w:r>
    </w:p>
    <w:p w:rsidR="0054717D" w:rsidRPr="00E54C62" w:rsidRDefault="0054717D" w:rsidP="0054717D">
      <w:pPr>
        <w:pStyle w:val="af4"/>
        <w:spacing w:after="0" w:line="240" w:lineRule="auto"/>
        <w:ind w:firstLine="709"/>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2.10.4. Срок направления уведомления не может превышать 14 (четырнадцати) дней с момента обращения заявителя.</w:t>
      </w:r>
    </w:p>
    <w:p w:rsidR="0054717D" w:rsidRPr="00E54C62" w:rsidRDefault="0054717D" w:rsidP="0054717D">
      <w:pPr>
        <w:pStyle w:val="af4"/>
        <w:spacing w:after="0" w:line="240" w:lineRule="auto"/>
        <w:ind w:firstLine="709"/>
        <w:jc w:val="both"/>
        <w:rPr>
          <w:rFonts w:ascii="Times New Roman" w:hAnsi="Times New Roman" w:cs="Times New Roman"/>
          <w:color w:val="auto"/>
          <w:sz w:val="28"/>
          <w:szCs w:val="28"/>
        </w:rPr>
      </w:pP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E54C62">
        <w:rPr>
          <w:rFonts w:ascii="Times New Roman" w:hAnsi="Times New Roman" w:cs="Times New Roman"/>
          <w:b/>
          <w:bCs/>
          <w:sz w:val="28"/>
          <w:szCs w:val="28"/>
        </w:rPr>
        <w:t>2.11. 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w:t>
      </w:r>
    </w:p>
    <w:p w:rsidR="0054717D" w:rsidRDefault="0054717D" w:rsidP="0054717D">
      <w:pPr>
        <w:spacing w:after="0" w:line="240" w:lineRule="auto"/>
        <w:jc w:val="both"/>
        <w:outlineLvl w:val="4"/>
        <w:rPr>
          <w:rFonts w:ascii="Times New Roman" w:hAnsi="Times New Roman"/>
          <w:color w:val="000000"/>
          <w:sz w:val="28"/>
          <w:szCs w:val="28"/>
        </w:rPr>
      </w:pPr>
    </w:p>
    <w:p w:rsidR="0054717D" w:rsidRPr="00683445" w:rsidRDefault="0054717D" w:rsidP="0054717D">
      <w:pPr>
        <w:spacing w:after="0" w:line="240" w:lineRule="auto"/>
        <w:ind w:firstLine="708"/>
        <w:jc w:val="both"/>
        <w:outlineLvl w:val="4"/>
        <w:rPr>
          <w:rFonts w:ascii="Times New Roman" w:hAnsi="Times New Roman"/>
          <w:b/>
          <w:bCs/>
          <w:color w:val="000000"/>
          <w:sz w:val="28"/>
          <w:szCs w:val="28"/>
        </w:rPr>
      </w:pPr>
      <w:r w:rsidRPr="00683445">
        <w:rPr>
          <w:rFonts w:ascii="Times New Roman" w:hAnsi="Times New Roman"/>
          <w:color w:val="000000"/>
          <w:sz w:val="28"/>
          <w:szCs w:val="28"/>
        </w:rPr>
        <w:t>Услуги, которые являются необходимыми и обязательными для предоставления муниципальной услуги, настоящим Административным регламентом не предусмотрены.</w:t>
      </w:r>
    </w:p>
    <w:p w:rsidR="0054717D" w:rsidRPr="00BF22EB" w:rsidRDefault="0054717D" w:rsidP="0054717D">
      <w:pPr>
        <w:widowControl w:val="0"/>
        <w:tabs>
          <w:tab w:val="left" w:pos="1143"/>
        </w:tabs>
        <w:autoSpaceDE w:val="0"/>
        <w:autoSpaceDN w:val="0"/>
        <w:adjustRightInd w:val="0"/>
        <w:spacing w:after="0" w:line="240" w:lineRule="auto"/>
        <w:ind w:firstLine="709"/>
        <w:jc w:val="both"/>
        <w:rPr>
          <w:rFonts w:ascii="Times New Roman" w:hAnsi="Times New Roman" w:cs="Times New Roman"/>
          <w:sz w:val="28"/>
          <w:szCs w:val="28"/>
        </w:rPr>
      </w:pP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E54C62">
        <w:rPr>
          <w:rFonts w:ascii="Times New Roman" w:hAnsi="Times New Roman" w:cs="Times New Roman"/>
          <w:b/>
          <w:bCs/>
          <w:sz w:val="28"/>
          <w:szCs w:val="28"/>
        </w:rPr>
        <w:t>2.12. Порядок, размер и основания взимания государственной пошлины или иной платы, взимаемой за предоставление услуги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54717D" w:rsidRPr="00E54C62" w:rsidRDefault="0054717D" w:rsidP="0054717D">
      <w:pPr>
        <w:pStyle w:val="af4"/>
        <w:spacing w:after="0" w:line="240" w:lineRule="auto"/>
        <w:ind w:firstLine="709"/>
        <w:jc w:val="both"/>
        <w:rPr>
          <w:rFonts w:ascii="Times New Roman" w:hAnsi="Times New Roman" w:cs="Times New Roman"/>
          <w:color w:val="auto"/>
          <w:sz w:val="28"/>
          <w:szCs w:val="28"/>
        </w:rPr>
      </w:pPr>
      <w:r w:rsidRPr="00E54C62">
        <w:rPr>
          <w:rFonts w:ascii="Times New Roman" w:hAnsi="Times New Roman" w:cs="Times New Roman"/>
          <w:color w:val="auto"/>
          <w:sz w:val="28"/>
          <w:szCs w:val="28"/>
        </w:rPr>
        <w:t>Муниципальная услуга предоставляется без взимания государственной пошлины или иной платы.</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54717D" w:rsidRDefault="0054717D" w:rsidP="0054717D">
      <w:pPr>
        <w:spacing w:after="0" w:line="240" w:lineRule="auto"/>
        <w:ind w:firstLine="709"/>
        <w:jc w:val="both"/>
        <w:rPr>
          <w:rFonts w:ascii="Times New Roman" w:hAnsi="Times New Roman" w:cs="Times New Roman"/>
          <w:b/>
          <w:bCs/>
          <w:sz w:val="28"/>
          <w:szCs w:val="28"/>
        </w:rPr>
      </w:pPr>
      <w:r w:rsidRPr="00E54C62">
        <w:rPr>
          <w:rFonts w:ascii="Times New Roman" w:hAnsi="Times New Roman" w:cs="Times New Roman"/>
          <w:b/>
          <w:bCs/>
          <w:sz w:val="28"/>
          <w:szCs w:val="28"/>
        </w:rPr>
        <w:t>2.13. Порядок, размер и основания взимания платы, взимаемой за предоставление услуг, которые являются необходимыми и обязательными для предоставления услуги, включая информацию о методике расчета размера такой платы</w:t>
      </w:r>
    </w:p>
    <w:p w:rsidR="0054717D" w:rsidRDefault="0054717D" w:rsidP="0054717D">
      <w:pPr>
        <w:spacing w:after="0" w:line="240" w:lineRule="auto"/>
        <w:ind w:firstLine="709"/>
        <w:jc w:val="both"/>
        <w:rPr>
          <w:rFonts w:ascii="Times New Roman" w:hAnsi="Times New Roman" w:cs="Times New Roman"/>
          <w:b/>
          <w:bCs/>
          <w:sz w:val="28"/>
          <w:szCs w:val="28"/>
        </w:rPr>
      </w:pP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соответствии с требованиями, установленными Федеральным законом от 24 июля 2007 года № 221-ФЗ "О государственном кадастре недвижимости" и Земельным Кодексом Российской Федерации лицо, которое обратилось с заявлением о предоставлении земельного участка, обеспечивает за свой счет выполнение в отношении этого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 установленном указанным Федеральным законом.</w:t>
      </w: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54717D" w:rsidRPr="0033590B" w:rsidRDefault="0054717D" w:rsidP="0054717D">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E54C62">
        <w:rPr>
          <w:rFonts w:ascii="Times New Roman" w:hAnsi="Times New Roman" w:cs="Times New Roman"/>
          <w:b/>
          <w:bCs/>
          <w:sz w:val="28"/>
          <w:szCs w:val="28"/>
        </w:rPr>
        <w:t>2.14</w:t>
      </w:r>
      <w:r w:rsidRPr="00BF22EB">
        <w:rPr>
          <w:rFonts w:ascii="Times New Roman" w:hAnsi="Times New Roman" w:cs="Times New Roman"/>
          <w:b/>
          <w:bCs/>
          <w:sz w:val="28"/>
          <w:szCs w:val="28"/>
        </w:rPr>
        <w:t>.</w:t>
      </w:r>
      <w:r w:rsidRPr="0033590B">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4717D" w:rsidRPr="00BF22EB"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54717D" w:rsidRPr="00BF22EB" w:rsidRDefault="0054717D" w:rsidP="0054717D">
      <w:pPr>
        <w:widowControl w:val="0"/>
        <w:suppressAutoHyphens/>
        <w:spacing w:after="0" w:line="240" w:lineRule="auto"/>
        <w:ind w:firstLine="709"/>
        <w:jc w:val="both"/>
        <w:rPr>
          <w:rFonts w:ascii="Times New Roman" w:hAnsi="Times New Roman" w:cs="Times New Roman"/>
          <w:sz w:val="28"/>
          <w:szCs w:val="28"/>
          <w:lang w:eastAsia="ar-SA"/>
        </w:rPr>
      </w:pPr>
      <w:r w:rsidRPr="00BF22EB">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не</w:t>
      </w:r>
      <w:r w:rsidRPr="00BF22EB">
        <w:rPr>
          <w:rFonts w:ascii="Times New Roman" w:hAnsi="Times New Roman" w:cs="Times New Roman"/>
          <w:sz w:val="28"/>
          <w:szCs w:val="28"/>
          <w:lang w:eastAsia="ar-SA"/>
        </w:rPr>
        <w:t xml:space="preserve"> может превышать 15 минут.</w:t>
      </w:r>
    </w:p>
    <w:p w:rsidR="0054717D" w:rsidRPr="00BF22EB" w:rsidRDefault="0054717D" w:rsidP="0054717D">
      <w:pPr>
        <w:widowControl w:val="0"/>
        <w:suppressAutoHyphens/>
        <w:spacing w:after="0" w:line="240" w:lineRule="auto"/>
        <w:ind w:firstLine="709"/>
        <w:jc w:val="both"/>
        <w:rPr>
          <w:rFonts w:ascii="Times New Roman" w:hAnsi="Times New Roman" w:cs="Times New Roman"/>
          <w:sz w:val="28"/>
          <w:szCs w:val="28"/>
          <w:lang w:eastAsia="ar-SA"/>
        </w:rPr>
      </w:pPr>
    </w:p>
    <w:p w:rsidR="0054717D" w:rsidRPr="00BF22EB" w:rsidRDefault="0054717D" w:rsidP="0054717D">
      <w:pPr>
        <w:widowControl w:val="0"/>
        <w:spacing w:after="0" w:line="240" w:lineRule="auto"/>
        <w:ind w:firstLine="709"/>
        <w:jc w:val="both"/>
        <w:textAlignment w:val="top"/>
        <w:rPr>
          <w:rFonts w:ascii="Times New Roman" w:hAnsi="Times New Roman" w:cs="Times New Roman"/>
          <w:b/>
          <w:bCs/>
          <w:sz w:val="28"/>
          <w:szCs w:val="28"/>
        </w:rPr>
      </w:pPr>
      <w:r w:rsidRPr="00BF22EB">
        <w:rPr>
          <w:rFonts w:ascii="Times New Roman" w:hAnsi="Times New Roman" w:cs="Times New Roman"/>
          <w:b/>
          <w:bCs/>
          <w:sz w:val="28"/>
          <w:szCs w:val="28"/>
        </w:rPr>
        <w:t xml:space="preserve">2.15. Срок и порядок регистрации запроса заявителя о предоставлении </w:t>
      </w:r>
      <w:r w:rsidRPr="00BF22EB">
        <w:rPr>
          <w:rFonts w:ascii="Times New Roman" w:hAnsi="Times New Roman" w:cs="Times New Roman"/>
          <w:b/>
          <w:sz w:val="28"/>
          <w:szCs w:val="28"/>
        </w:rPr>
        <w:t>муниципальной услуги и услуги, предоставляемой организацией, участвующей в предоставлении муниципальной услуги</w:t>
      </w:r>
      <w:r w:rsidRPr="00BF22EB">
        <w:rPr>
          <w:rFonts w:ascii="Times New Roman" w:hAnsi="Times New Roman" w:cs="Times New Roman"/>
          <w:b/>
          <w:bCs/>
          <w:sz w:val="28"/>
          <w:szCs w:val="28"/>
        </w:rPr>
        <w:t>, в том числе в электронной форме</w:t>
      </w:r>
    </w:p>
    <w:p w:rsidR="0054717D" w:rsidRPr="00E54C62" w:rsidRDefault="0054717D" w:rsidP="0054717D">
      <w:pPr>
        <w:widowControl w:val="0"/>
        <w:spacing w:after="0" w:line="240" w:lineRule="auto"/>
        <w:ind w:firstLine="709"/>
        <w:jc w:val="both"/>
        <w:textAlignment w:val="top"/>
        <w:rPr>
          <w:rFonts w:ascii="Times New Roman" w:hAnsi="Times New Roman" w:cs="Times New Roman"/>
          <w:b/>
          <w:bCs/>
          <w:sz w:val="28"/>
          <w:szCs w:val="28"/>
        </w:rPr>
      </w:pP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Срок регистрации заявления о предоставлении услуги при личном обращении заявителя - в течение 15 минут</w:t>
      </w: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Срок регистрации заявления о предоставлении услуги при других способах поступления заявления - не позднее одного рабочего дня, следующего за днем обращения.</w:t>
      </w: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проверяет (сличает) документы согласно представленной описи;</w:t>
      </w: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ставит на экземпляр заявления заявителя (при наличии) отметку с номером и датой регистрации заявления;</w:t>
      </w:r>
    </w:p>
    <w:p w:rsidR="0054717D" w:rsidRDefault="0054717D" w:rsidP="0054717D">
      <w:pPr>
        <w:widowControl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сообщает заявителю о предварительной дате предоставления услуги.</w:t>
      </w: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p>
    <w:p w:rsidR="0054717D" w:rsidRPr="00BF22EB" w:rsidRDefault="0054717D" w:rsidP="0054717D">
      <w:pPr>
        <w:widowControl w:val="0"/>
        <w:spacing w:after="0" w:line="240" w:lineRule="auto"/>
        <w:ind w:firstLine="709"/>
        <w:jc w:val="both"/>
        <w:rPr>
          <w:rFonts w:ascii="Times New Roman" w:hAnsi="Times New Roman" w:cs="Times New Roman"/>
          <w:b/>
          <w:sz w:val="28"/>
          <w:szCs w:val="28"/>
        </w:rPr>
      </w:pPr>
      <w:r w:rsidRPr="00E54C62">
        <w:rPr>
          <w:rFonts w:ascii="Times New Roman" w:hAnsi="Times New Roman" w:cs="Times New Roman"/>
          <w:b/>
          <w:bCs/>
          <w:sz w:val="28"/>
          <w:szCs w:val="28"/>
        </w:rPr>
        <w:t xml:space="preserve">2.16. </w:t>
      </w:r>
      <w:r w:rsidRPr="00BF22EB">
        <w:rPr>
          <w:rFonts w:ascii="Times New Roman" w:hAnsi="Times New Roman" w:cs="Times New Roman"/>
          <w:b/>
          <w:sz w:val="28"/>
          <w:szCs w:val="28"/>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54717D" w:rsidRPr="00BF22EB" w:rsidRDefault="0054717D" w:rsidP="0054717D">
      <w:pPr>
        <w:widowControl w:val="0"/>
        <w:spacing w:after="0" w:line="240" w:lineRule="auto"/>
        <w:ind w:firstLine="709"/>
        <w:jc w:val="both"/>
        <w:rPr>
          <w:rFonts w:ascii="Times New Roman" w:hAnsi="Times New Roman" w:cs="Times New Roman"/>
          <w:sz w:val="28"/>
          <w:szCs w:val="28"/>
        </w:rPr>
      </w:pPr>
    </w:p>
    <w:p w:rsidR="0054717D" w:rsidRPr="00E54C62" w:rsidRDefault="0054717D" w:rsidP="0054717D">
      <w:pPr>
        <w:widowControl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Прием заявителей осуществляется в помещениях администрации сельсовета. Места предоставления услуги отвечают следующим требованиям.</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Вход в помещение администрации сельсовета оборудуется информационной табличкой (вывеской), содержащей его наименование. На двери рабочего кабинета главы сельсовета размещается информационная табличка, содержащая фамилию, имя, отчество, должность, график работы, в том числе график личного приема.</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Для ожидания, приема заявителей и заполнения ими заявлений о предоставлении услуги в помещениях администрации сельсовета отводятся места, оборудованные столом и стульями, количество которых определяется исходя из фактической нагрузки и возможностей для их размещения в помещении администрации сельсовета. На столе находятся писчая бумага и канцелярские принадлежности.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Рабочие места главы сельсовета и иных должностных лиц администрации сельсовета, ответственных за предоставление услуги, оборудуются:</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lastRenderedPageBreak/>
        <w:t>рабочими столами и стульями, компьютером с доступом к информационным системам;</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средствами связи, оргтехникой, позволяющей своевременно и в полном объеме предоставлять услугу.</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В помещениях администрации сельсовета места информирования посетителей о предоставлении услуги оборудуются информационными стендами. Информационные стенды располагаются на уровне человеческого роста, должны быть функциональны и могут быть оборудованы карманами формата А4 для размещения в них информационных листков.</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Информационные стенды должны содержать актуальную и исчерпывающую информацию об услуге.</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Администрация сельсовета размещает на информационном стенде для ознакомления посетителей следующие документы (информацию):</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текст либо выписку из настоящего Регламента;</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копию Устава муниципального образования;</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почтовый адрес и адрес электронной почты администрации сельсовета, адрес официального сайта администрации сельсовета в информационно - телекоммуникационной сети  «Интернет»;</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фамилии, имена, отчества (при наличии) и контактные телефоны главы сельсовета и других работников администрации сельсовета, ответственных за предоставление услуги, график работы, в том числе график личного приема;</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перечень документов, которые заявитель должен представить для предоставления услуги;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образец заполнения заявления о предоставлении услуги;</w:t>
      </w: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перечень оснований для отказа в предоставлении услуги.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4717D" w:rsidRDefault="0054717D" w:rsidP="0054717D">
      <w:pPr>
        <w:widowControl w:val="0"/>
        <w:spacing w:after="0" w:line="240" w:lineRule="auto"/>
        <w:ind w:firstLine="709"/>
        <w:jc w:val="both"/>
        <w:textAlignment w:val="top"/>
        <w:rPr>
          <w:rFonts w:ascii="Times New Roman" w:hAnsi="Times New Roman" w:cs="Times New Roman"/>
          <w:b/>
          <w:bCs/>
          <w:sz w:val="28"/>
          <w:szCs w:val="28"/>
        </w:rPr>
      </w:pPr>
      <w:r w:rsidRPr="00E54C62">
        <w:rPr>
          <w:rFonts w:ascii="Times New Roman" w:hAnsi="Times New Roman" w:cs="Times New Roman"/>
          <w:b/>
          <w:bCs/>
          <w:sz w:val="28"/>
          <w:szCs w:val="28"/>
        </w:rPr>
        <w:t>2.17. Показатели доступности и качества услуги, в том числе количество взаимодействий заявителя с должностными лицами при предоставлении услуги и их продолжительность, возможность получения услуги в многофункциональном центре предоставления государственных и муниципальных услуг, возможность получения информации о ходе предоставления услуги, в том числе с использованием информационно-коммуникационных технологий</w:t>
      </w:r>
    </w:p>
    <w:p w:rsidR="0054717D" w:rsidRPr="00E54C62" w:rsidRDefault="0054717D" w:rsidP="0054717D">
      <w:pPr>
        <w:widowControl w:val="0"/>
        <w:spacing w:after="0" w:line="240" w:lineRule="auto"/>
        <w:ind w:firstLine="709"/>
        <w:jc w:val="both"/>
        <w:textAlignment w:val="top"/>
        <w:rPr>
          <w:rFonts w:ascii="Times New Roman" w:hAnsi="Times New Roman" w:cs="Times New Roman"/>
          <w:b/>
          <w:bCs/>
          <w:sz w:val="28"/>
          <w:szCs w:val="28"/>
        </w:rPr>
      </w:pP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2.17.1. Показатели доступности и качества услуги: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соблюдение сроков предоставления услуги и условий ожидания при предоставлении услуги;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достоверность информации о предоставлении услуги;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своевременное полное информирование об услуге посредством различных форм информирования, предусмотренных настоящим Регламентом;</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четкость, простота и ясность в изложении информации;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обоснованность отказов в предоставлении услуги;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отсутствие обоснованных жалоб по предоставлению услуги;</w:t>
      </w:r>
    </w:p>
    <w:p w:rsidR="0054717D" w:rsidRPr="00E54C62" w:rsidRDefault="0054717D" w:rsidP="0054717D">
      <w:pPr>
        <w:autoSpaceDE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культура обслуживания заявителей;</w:t>
      </w:r>
    </w:p>
    <w:p w:rsidR="0054717D" w:rsidRPr="00E54C62" w:rsidRDefault="0054717D" w:rsidP="0054717D">
      <w:pPr>
        <w:autoSpaceDE w:val="0"/>
        <w:spacing w:after="0" w:line="240" w:lineRule="auto"/>
        <w:ind w:firstLine="709"/>
        <w:jc w:val="both"/>
        <w:rPr>
          <w:rFonts w:ascii="Times New Roman" w:hAnsi="Times New Roman" w:cs="Times New Roman"/>
          <w:sz w:val="28"/>
          <w:szCs w:val="28"/>
          <w:lang w:eastAsia="en-US"/>
        </w:rPr>
      </w:pPr>
      <w:r w:rsidRPr="00E54C62">
        <w:rPr>
          <w:rFonts w:ascii="Times New Roman" w:hAnsi="Times New Roman" w:cs="Times New Roman"/>
          <w:sz w:val="28"/>
          <w:szCs w:val="28"/>
          <w:lang w:eastAsia="en-US"/>
        </w:rPr>
        <w:lastRenderedPageBreak/>
        <w:t xml:space="preserve">возможность подачи заявления о предоставлении муниципальной услуги через ОБУ «МФЦ». </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ресурсное обеспечение исполнения Регламента.</w:t>
      </w:r>
    </w:p>
    <w:p w:rsidR="0054717D" w:rsidRPr="00E54C62" w:rsidRDefault="0054717D" w:rsidP="0054717D">
      <w:pPr>
        <w:widowControl w:val="0"/>
        <w:spacing w:after="0" w:line="240" w:lineRule="auto"/>
        <w:ind w:firstLine="709"/>
        <w:jc w:val="both"/>
        <w:textAlignment w:val="top"/>
        <w:rPr>
          <w:rFonts w:ascii="Times New Roman" w:hAnsi="Times New Roman" w:cs="Times New Roman"/>
          <w:sz w:val="28"/>
          <w:szCs w:val="28"/>
        </w:rPr>
      </w:pPr>
      <w:r w:rsidRPr="00E54C62">
        <w:rPr>
          <w:rFonts w:ascii="Times New Roman" w:hAnsi="Times New Roman" w:cs="Times New Roman"/>
          <w:sz w:val="28"/>
          <w:szCs w:val="28"/>
        </w:rPr>
        <w:t>2.17.2. Основные требования к качеству предоставления услуги:</w:t>
      </w:r>
    </w:p>
    <w:p w:rsidR="0054717D" w:rsidRPr="00E54C62" w:rsidRDefault="0054717D" w:rsidP="0054717D">
      <w:pPr>
        <w:widowControl w:val="0"/>
        <w:spacing w:after="0" w:line="240" w:lineRule="auto"/>
        <w:ind w:firstLine="709"/>
        <w:jc w:val="both"/>
        <w:textAlignment w:val="top"/>
        <w:rPr>
          <w:rFonts w:ascii="Times New Roman" w:hAnsi="Times New Roman" w:cs="Times New Roman"/>
          <w:sz w:val="28"/>
          <w:szCs w:val="28"/>
        </w:rPr>
      </w:pPr>
      <w:r w:rsidRPr="00E54C62">
        <w:rPr>
          <w:rFonts w:ascii="Times New Roman" w:hAnsi="Times New Roman" w:cs="Times New Roman"/>
          <w:sz w:val="28"/>
          <w:szCs w:val="28"/>
        </w:rPr>
        <w:t>своевременность предоставления услуги;</w:t>
      </w:r>
    </w:p>
    <w:p w:rsidR="0054717D" w:rsidRPr="00E54C62" w:rsidRDefault="0054717D" w:rsidP="0054717D">
      <w:pPr>
        <w:widowControl w:val="0"/>
        <w:spacing w:after="0" w:line="240" w:lineRule="auto"/>
        <w:ind w:firstLine="709"/>
        <w:jc w:val="both"/>
        <w:textAlignment w:val="top"/>
        <w:rPr>
          <w:rFonts w:ascii="Times New Roman" w:hAnsi="Times New Roman" w:cs="Times New Roman"/>
          <w:sz w:val="28"/>
          <w:szCs w:val="28"/>
        </w:rPr>
      </w:pPr>
      <w:r w:rsidRPr="00E54C62">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54717D" w:rsidRPr="00E54C62" w:rsidRDefault="0054717D" w:rsidP="0054717D">
      <w:pPr>
        <w:widowControl w:val="0"/>
        <w:spacing w:after="0" w:line="240" w:lineRule="auto"/>
        <w:ind w:firstLine="709"/>
        <w:jc w:val="both"/>
        <w:textAlignment w:val="top"/>
        <w:rPr>
          <w:rFonts w:ascii="Times New Roman" w:hAnsi="Times New Roman" w:cs="Times New Roman"/>
          <w:sz w:val="28"/>
          <w:szCs w:val="28"/>
        </w:rPr>
      </w:pPr>
      <w:r w:rsidRPr="00E54C62">
        <w:rPr>
          <w:rFonts w:ascii="Times New Roman" w:hAnsi="Times New Roman" w:cs="Times New Roman"/>
          <w:sz w:val="28"/>
          <w:szCs w:val="28"/>
        </w:rPr>
        <w:t>удобство и доступность получения гражданином информации о порядке предоставления услуги;</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количество взаимодействий заявителя с должностными лицами администрации сельсовета при предоставлении услуги, не превышающее 2, с их общей продолжительностью, не превышающей 30 минут.</w:t>
      </w:r>
    </w:p>
    <w:p w:rsidR="0054717D" w:rsidRPr="00E54C62" w:rsidRDefault="0054717D" w:rsidP="0054717D">
      <w:pPr>
        <w:widowControl w:val="0"/>
        <w:spacing w:after="0" w:line="240" w:lineRule="auto"/>
        <w:ind w:firstLine="709"/>
        <w:jc w:val="both"/>
        <w:textAlignment w:val="top"/>
        <w:rPr>
          <w:rFonts w:ascii="Times New Roman" w:hAnsi="Times New Roman" w:cs="Times New Roman"/>
          <w:sz w:val="28"/>
          <w:szCs w:val="28"/>
        </w:rPr>
      </w:pPr>
      <w:r w:rsidRPr="00E54C62">
        <w:rPr>
          <w:rFonts w:ascii="Times New Roman" w:hAnsi="Times New Roman" w:cs="Times New Roman"/>
          <w:sz w:val="28"/>
          <w:szCs w:val="28"/>
        </w:rPr>
        <w:t>2.17.3. Показателями качества предоставления услуги являются:</w:t>
      </w:r>
    </w:p>
    <w:p w:rsidR="0054717D" w:rsidRPr="00E54C62" w:rsidRDefault="0054717D" w:rsidP="0054717D">
      <w:pPr>
        <w:widowControl w:val="0"/>
        <w:spacing w:after="0" w:line="240" w:lineRule="auto"/>
        <w:ind w:firstLine="709"/>
        <w:jc w:val="both"/>
        <w:textAlignment w:val="top"/>
        <w:rPr>
          <w:rFonts w:ascii="Times New Roman" w:hAnsi="Times New Roman" w:cs="Times New Roman"/>
          <w:sz w:val="28"/>
          <w:szCs w:val="28"/>
        </w:rPr>
      </w:pPr>
      <w:r w:rsidRPr="00E54C62">
        <w:rPr>
          <w:rFonts w:ascii="Times New Roman" w:hAnsi="Times New Roman" w:cs="Times New Roman"/>
          <w:sz w:val="28"/>
          <w:szCs w:val="28"/>
        </w:rPr>
        <w:t>соблюдение срока рассмотрения заявления;</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отсутствие обоснованных жалоб на действия (бездействия) должностного лица администрации сельсовета, ответственного за предоставление услуги.</w:t>
      </w:r>
    </w:p>
    <w:p w:rsidR="0054717D" w:rsidRPr="00E54C62" w:rsidRDefault="0054717D" w:rsidP="0054717D">
      <w:pPr>
        <w:widowControl w:val="0"/>
        <w:tabs>
          <w:tab w:val="left" w:pos="851"/>
        </w:tabs>
        <w:spacing w:after="0"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 xml:space="preserve">2.17.4. На стадии рассмотрения документов получателя услуги в администрации сельсовета заявитель имеет право: </w:t>
      </w:r>
    </w:p>
    <w:p w:rsidR="0054717D" w:rsidRDefault="0054717D" w:rsidP="0054717D">
      <w:pPr>
        <w:pStyle w:val="p5"/>
        <w:shd w:val="clear" w:color="auto" w:fill="FFFFFF"/>
        <w:spacing w:before="0" w:beforeAutospacing="0" w:after="0" w:afterAutospacing="0"/>
        <w:ind w:firstLine="708"/>
        <w:jc w:val="both"/>
        <w:rPr>
          <w:rFonts w:ascii="Times New Roman" w:hAnsi="Times New Roman" w:cs="Times New Roman"/>
          <w:sz w:val="28"/>
          <w:szCs w:val="28"/>
        </w:rPr>
      </w:pPr>
      <w:r w:rsidRPr="006A7569">
        <w:rPr>
          <w:rFonts w:ascii="Times New Roman" w:hAnsi="Times New Roman" w:cs="Times New Roman"/>
          <w:sz w:val="28"/>
          <w:szCs w:val="28"/>
        </w:rPr>
        <w:t>представлять дополнительные документы и материалы, либо обращаться с просьбой об их истребовании, в том числе в электронной форме;</w:t>
      </w:r>
    </w:p>
    <w:p w:rsidR="0054717D" w:rsidRPr="00E54C62" w:rsidRDefault="0054717D" w:rsidP="0054717D">
      <w:pPr>
        <w:pStyle w:val="p5"/>
        <w:shd w:val="clear" w:color="auto" w:fill="FFFFFF"/>
        <w:spacing w:before="0" w:beforeAutospacing="0" w:after="0" w:afterAutospacing="0"/>
        <w:ind w:firstLine="708"/>
        <w:jc w:val="both"/>
        <w:rPr>
          <w:rFonts w:ascii="Times New Roman" w:hAnsi="Times New Roman" w:cs="Times New Roman"/>
          <w:kern w:val="1"/>
          <w:sz w:val="28"/>
          <w:szCs w:val="28"/>
          <w:lang w:eastAsia="ar-SA"/>
        </w:rPr>
      </w:pPr>
      <w:r w:rsidRPr="00E54C62">
        <w:rPr>
          <w:rFonts w:ascii="Times New Roman" w:hAnsi="Times New Roman" w:cs="Times New Roman"/>
          <w:kern w:val="1"/>
          <w:sz w:val="28"/>
          <w:szCs w:val="28"/>
          <w:lang w:eastAsia="ar-SA"/>
        </w:rPr>
        <w:t xml:space="preserve">знакомиться с документами и материалами, касающимися предоставления услуги, если это не затрагивает права, свободы и </w:t>
      </w:r>
      <w:bookmarkStart w:id="1" w:name="l73"/>
      <w:bookmarkEnd w:id="1"/>
      <w:r w:rsidRPr="00E54C62">
        <w:rPr>
          <w:rFonts w:ascii="Times New Roman" w:hAnsi="Times New Roman" w:cs="Times New Roman"/>
          <w:kern w:val="1"/>
          <w:sz w:val="28"/>
          <w:szCs w:val="28"/>
          <w:lang w:eastAsia="ar-SA"/>
        </w:rPr>
        <w:t xml:space="preserve">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w:t>
      </w:r>
    </w:p>
    <w:p w:rsidR="0054717D" w:rsidRPr="00E54C62" w:rsidRDefault="0054717D" w:rsidP="0054717D">
      <w:pPr>
        <w:widowControl w:val="0"/>
        <w:tabs>
          <w:tab w:val="left" w:pos="567"/>
        </w:tabs>
        <w:autoSpaceDE w:val="0"/>
        <w:autoSpaceDN w:val="0"/>
        <w:adjustRightInd w:val="0"/>
        <w:spacing w:after="0" w:line="240" w:lineRule="auto"/>
        <w:ind w:firstLine="709"/>
        <w:jc w:val="both"/>
        <w:rPr>
          <w:rFonts w:ascii="Times New Roman" w:hAnsi="Times New Roman" w:cs="Times New Roman"/>
          <w:kern w:val="1"/>
          <w:sz w:val="28"/>
          <w:szCs w:val="28"/>
          <w:lang w:eastAsia="ar-SA"/>
        </w:rPr>
      </w:pPr>
      <w:r w:rsidRPr="00E54C62">
        <w:rPr>
          <w:rFonts w:ascii="Times New Roman" w:hAnsi="Times New Roman" w:cs="Times New Roman"/>
          <w:sz w:val="28"/>
          <w:szCs w:val="28"/>
        </w:rPr>
        <w:t>получать информацию о ходе предоставления услуги, в том числе с использованием информационно - коммуникационных технологий;</w:t>
      </w:r>
    </w:p>
    <w:p w:rsidR="0054717D" w:rsidRPr="00E54C62" w:rsidRDefault="0054717D" w:rsidP="0054717D">
      <w:pPr>
        <w:widowControl w:val="0"/>
        <w:tabs>
          <w:tab w:val="left" w:pos="567"/>
        </w:tabs>
        <w:autoSpaceDE w:val="0"/>
        <w:autoSpaceDN w:val="0"/>
        <w:adjustRightInd w:val="0"/>
        <w:spacing w:after="0" w:line="240" w:lineRule="auto"/>
        <w:ind w:firstLine="709"/>
        <w:jc w:val="both"/>
        <w:rPr>
          <w:rFonts w:ascii="Times New Roman" w:hAnsi="Times New Roman" w:cs="Times New Roman"/>
          <w:kern w:val="1"/>
          <w:sz w:val="28"/>
          <w:szCs w:val="28"/>
          <w:lang w:eastAsia="ar-SA"/>
        </w:rPr>
      </w:pPr>
      <w:r w:rsidRPr="00E54C62">
        <w:rPr>
          <w:rFonts w:ascii="Times New Roman" w:hAnsi="Times New Roman" w:cs="Times New Roman"/>
          <w:kern w:val="1"/>
          <w:sz w:val="28"/>
          <w:szCs w:val="28"/>
          <w:lang w:eastAsia="ar-SA"/>
        </w:rPr>
        <w:t xml:space="preserve">обращаться с жалобой на действие (бездействие) ответственных лиц </w:t>
      </w:r>
      <w:r w:rsidRPr="00E54C62">
        <w:rPr>
          <w:rFonts w:ascii="Times New Roman" w:hAnsi="Times New Roman" w:cs="Times New Roman"/>
          <w:sz w:val="28"/>
          <w:szCs w:val="28"/>
        </w:rPr>
        <w:t>администрации сельсовета</w:t>
      </w:r>
      <w:r w:rsidRPr="00E54C62">
        <w:rPr>
          <w:rFonts w:ascii="Times New Roman" w:hAnsi="Times New Roman" w:cs="Times New Roman"/>
          <w:kern w:val="1"/>
          <w:sz w:val="28"/>
          <w:szCs w:val="28"/>
          <w:lang w:eastAsia="ar-SA"/>
        </w:rPr>
        <w:t xml:space="preserve"> в связи с </w:t>
      </w:r>
      <w:bookmarkStart w:id="2" w:name="l76"/>
      <w:bookmarkEnd w:id="2"/>
      <w:r w:rsidRPr="00E54C62">
        <w:rPr>
          <w:rFonts w:ascii="Times New Roman" w:hAnsi="Times New Roman" w:cs="Times New Roman"/>
          <w:kern w:val="1"/>
          <w:sz w:val="28"/>
          <w:szCs w:val="28"/>
          <w:lang w:eastAsia="ar-SA"/>
        </w:rPr>
        <w:t xml:space="preserve">рассмотрением заявления в административном и (или) судебном порядке в соответствии с законодательством Российской Федерации; </w:t>
      </w:r>
    </w:p>
    <w:p w:rsidR="0054717D" w:rsidRDefault="0054717D" w:rsidP="0054717D">
      <w:pPr>
        <w:widowControl w:val="0"/>
        <w:tabs>
          <w:tab w:val="left" w:pos="567"/>
        </w:tabs>
        <w:autoSpaceDE w:val="0"/>
        <w:autoSpaceDN w:val="0"/>
        <w:adjustRightInd w:val="0"/>
        <w:spacing w:after="0" w:line="240" w:lineRule="auto"/>
        <w:ind w:firstLine="709"/>
        <w:jc w:val="both"/>
        <w:rPr>
          <w:rFonts w:ascii="Times New Roman" w:hAnsi="Times New Roman" w:cs="Times New Roman"/>
          <w:kern w:val="1"/>
          <w:sz w:val="28"/>
          <w:szCs w:val="28"/>
          <w:lang w:eastAsia="ar-SA"/>
        </w:rPr>
      </w:pPr>
      <w:r w:rsidRPr="00E54C62">
        <w:rPr>
          <w:rFonts w:ascii="Times New Roman" w:hAnsi="Times New Roman" w:cs="Times New Roman"/>
          <w:kern w:val="1"/>
          <w:sz w:val="28"/>
          <w:szCs w:val="28"/>
          <w:lang w:eastAsia="ar-SA"/>
        </w:rPr>
        <w:t>обращаться с заявлением о прекращении предоставления услуги.</w:t>
      </w:r>
    </w:p>
    <w:p w:rsidR="0054717D" w:rsidRPr="00E54C62" w:rsidRDefault="0054717D" w:rsidP="0054717D">
      <w:pPr>
        <w:widowControl w:val="0"/>
        <w:tabs>
          <w:tab w:val="left" w:pos="567"/>
        </w:tabs>
        <w:autoSpaceDE w:val="0"/>
        <w:autoSpaceDN w:val="0"/>
        <w:adjustRightInd w:val="0"/>
        <w:spacing w:after="0" w:line="240" w:lineRule="auto"/>
        <w:ind w:firstLine="709"/>
        <w:jc w:val="both"/>
        <w:rPr>
          <w:rFonts w:ascii="Times New Roman" w:hAnsi="Times New Roman" w:cs="Times New Roman"/>
          <w:kern w:val="1"/>
          <w:sz w:val="28"/>
          <w:szCs w:val="28"/>
          <w:lang w:eastAsia="ar-SA"/>
        </w:rPr>
      </w:pP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E54C62">
        <w:rPr>
          <w:rFonts w:ascii="Times New Roman" w:hAnsi="Times New Roman" w:cs="Times New Roman"/>
          <w:b/>
          <w:bCs/>
          <w:sz w:val="28"/>
          <w:szCs w:val="28"/>
        </w:rPr>
        <w:t>2.18. Иные требования, в том числе учитывающие особенности предоставления услуги в многофункциональных центрах предоставления государственных и муниципальных услуг и особенности предоставления услуги в электронной форме</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54717D" w:rsidRPr="00E54C62" w:rsidRDefault="0054717D" w:rsidP="0054717D">
      <w:pPr>
        <w:spacing w:line="240" w:lineRule="auto"/>
        <w:rPr>
          <w:rFonts w:ascii="Times New Roman" w:hAnsi="Times New Roman" w:cs="Times New Roman"/>
          <w:sz w:val="28"/>
          <w:szCs w:val="28"/>
          <w:u w:val="single"/>
        </w:rPr>
      </w:pPr>
      <w:r w:rsidRPr="00E54C62">
        <w:rPr>
          <w:rFonts w:ascii="Times New Roman" w:hAnsi="Times New Roman" w:cs="Times New Roman"/>
          <w:sz w:val="28"/>
          <w:szCs w:val="28"/>
          <w:u w:val="single"/>
        </w:rPr>
        <w:t>Особенности предоставления муниципальной услуги в МФЦ.</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 xml:space="preserve">Предоставление муниципальной услуги в многофункциональном центре осуществляется в соответствии с Федеральным законом от 27 июля 2010 года № 210-ФЗ «Об организации предоставления государственных и муниципальных услуг» по принципу «одного окна». </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lastRenderedPageBreak/>
        <w:t xml:space="preserve">Предоставление муниципальной услуги осуществляется после однократного обращения заявителя с соответствующим запросом в </w:t>
      </w:r>
      <w:r>
        <w:rPr>
          <w:rFonts w:ascii="Times New Roman" w:hAnsi="Times New Roman" w:cs="Times New Roman"/>
          <w:sz w:val="28"/>
          <w:szCs w:val="28"/>
        </w:rPr>
        <w:t>МФЦ</w:t>
      </w:r>
      <w:r w:rsidRPr="00E54C62">
        <w:rPr>
          <w:rFonts w:ascii="Times New Roman" w:hAnsi="Times New Roman" w:cs="Times New Roman"/>
          <w:sz w:val="28"/>
          <w:szCs w:val="28"/>
        </w:rPr>
        <w:t xml:space="preserve">. </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 xml:space="preserve">Взаимодействие </w:t>
      </w:r>
      <w:r>
        <w:rPr>
          <w:rFonts w:ascii="Times New Roman" w:hAnsi="Times New Roman" w:cs="Times New Roman"/>
          <w:sz w:val="28"/>
          <w:szCs w:val="28"/>
        </w:rPr>
        <w:t>МФЦ</w:t>
      </w:r>
      <w:r w:rsidRPr="00E54C62">
        <w:rPr>
          <w:rFonts w:ascii="Times New Roman" w:hAnsi="Times New Roman" w:cs="Times New Roman"/>
          <w:sz w:val="28"/>
          <w:szCs w:val="28"/>
        </w:rPr>
        <w:t xml:space="preserve"> с администрацией сельсовета осуществляется без участия заявителя в соответствии с нормативными правовыми актами и соглашением о взаимодействии. </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 xml:space="preserve">Для предоставления муниципальной услуги в </w:t>
      </w:r>
      <w:r>
        <w:rPr>
          <w:rFonts w:ascii="Times New Roman" w:hAnsi="Times New Roman" w:cs="Times New Roman"/>
          <w:sz w:val="28"/>
          <w:szCs w:val="28"/>
        </w:rPr>
        <w:t>МФЦ</w:t>
      </w:r>
      <w:r w:rsidRPr="00E54C62">
        <w:rPr>
          <w:rFonts w:ascii="Times New Roman" w:hAnsi="Times New Roman" w:cs="Times New Roman"/>
          <w:sz w:val="28"/>
          <w:szCs w:val="28"/>
        </w:rPr>
        <w:t xml:space="preserve"> от заявителя требуется только подать заявление с комплектом соответствующих документов и получить результат в установленные настоящим административным регламентом сроки. </w:t>
      </w:r>
    </w:p>
    <w:p w:rsidR="0054717D" w:rsidRPr="00E54C62" w:rsidRDefault="0054717D" w:rsidP="0054717D">
      <w:pPr>
        <w:spacing w:line="240" w:lineRule="auto"/>
        <w:jc w:val="both"/>
        <w:rPr>
          <w:rFonts w:ascii="Times New Roman" w:hAnsi="Times New Roman" w:cs="Times New Roman"/>
          <w:sz w:val="28"/>
          <w:szCs w:val="28"/>
          <w:u w:val="single"/>
        </w:rPr>
      </w:pPr>
      <w:r w:rsidRPr="00E54C62">
        <w:rPr>
          <w:rFonts w:ascii="Times New Roman" w:hAnsi="Times New Roman" w:cs="Times New Roman"/>
          <w:sz w:val="28"/>
          <w:szCs w:val="28"/>
          <w:u w:val="single"/>
        </w:rPr>
        <w:t>Особенности предоставления муниципальной услуги в электронной форме.</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В электронной форме муниципальная услуга предоставляется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Получить муниципальную услугу в электронной форме на Едином портале могут лишь зарегистрированные пользователи. Пройти процедуру регистрации можно на Едином портале в личном кабинете.</w:t>
      </w:r>
    </w:p>
    <w:p w:rsidR="0054717D" w:rsidRPr="00E54C62" w:rsidRDefault="0054717D" w:rsidP="0054717D">
      <w:pPr>
        <w:pStyle w:val="ListParagraph1"/>
        <w:tabs>
          <w:tab w:val="left" w:pos="709"/>
        </w:tabs>
        <w:spacing w:after="0" w:line="240" w:lineRule="auto"/>
        <w:ind w:left="0"/>
        <w:jc w:val="both"/>
        <w:rPr>
          <w:rFonts w:ascii="Times New Roman" w:hAnsi="Times New Roman" w:cs="Times New Roman"/>
          <w:sz w:val="28"/>
          <w:szCs w:val="28"/>
        </w:rPr>
      </w:pPr>
      <w:r w:rsidRPr="00E54C62">
        <w:rPr>
          <w:rFonts w:ascii="Times New Roman" w:hAnsi="Times New Roman" w:cs="Times New Roman"/>
          <w:sz w:val="28"/>
          <w:szCs w:val="28"/>
        </w:rPr>
        <w:t xml:space="preserve">          Для получения муниципальной услуги в электронном виде необходимо заполнить заявление о предоставлении муниципальной услуги «</w:t>
      </w:r>
      <w:r w:rsidRPr="00E54C62">
        <w:rPr>
          <w:rFonts w:ascii="Times New Roman" w:hAnsi="Times New Roman" w:cs="Times New Roman"/>
          <w:color w:val="000000"/>
          <w:sz w:val="28"/>
          <w:szCs w:val="28"/>
        </w:rPr>
        <w:t>Предоставление земельных участков, находящихся в государственной или муниципальной собственности, и (или) государственная собственность на которые не разграничена,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E54C62">
        <w:rPr>
          <w:rFonts w:ascii="Times New Roman" w:hAnsi="Times New Roman" w:cs="Times New Roman"/>
          <w:sz w:val="28"/>
          <w:szCs w:val="28"/>
        </w:rPr>
        <w:t>».</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 xml:space="preserve">Данные, указанные заявителем при регистрации на Едином портале автоматически заполняют соответствующие поля заявления, необходимо заполнить лишь  недостающую информацию и отправить заявление. </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Заявление в электронном виде поступит в администрацию сельсовета.</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Уточнить текущее состояние заявления можно в разделе «Мои заявки».</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 xml:space="preserve">Результатом предоставления </w:t>
      </w:r>
      <w:r>
        <w:rPr>
          <w:rFonts w:ascii="Times New Roman" w:hAnsi="Times New Roman" w:cs="Times New Roman"/>
          <w:sz w:val="28"/>
          <w:szCs w:val="28"/>
        </w:rPr>
        <w:t xml:space="preserve">муниципальной </w:t>
      </w:r>
      <w:r w:rsidRPr="00E54C62">
        <w:rPr>
          <w:rFonts w:ascii="Times New Roman" w:hAnsi="Times New Roman" w:cs="Times New Roman"/>
          <w:sz w:val="28"/>
          <w:szCs w:val="28"/>
        </w:rPr>
        <w:t xml:space="preserve"> услуги в электронной форме будет являться поступление  сообщения о принятии  решения по заявлению, которое поступит в Личный кабинет в раздел «Мои заявки».</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Подача заявления на предоставление муниципальной услуги в электронном виде осуществляется с применением простой электронной подписи.</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t>Для подписания  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54717D" w:rsidRPr="00E54C62" w:rsidRDefault="0054717D" w:rsidP="0054717D">
      <w:pPr>
        <w:spacing w:line="240" w:lineRule="auto"/>
        <w:ind w:firstLine="709"/>
        <w:jc w:val="both"/>
        <w:rPr>
          <w:rFonts w:ascii="Times New Roman" w:hAnsi="Times New Roman" w:cs="Times New Roman"/>
          <w:sz w:val="28"/>
          <w:szCs w:val="28"/>
        </w:rPr>
      </w:pPr>
      <w:r w:rsidRPr="00E54C62">
        <w:rPr>
          <w:rFonts w:ascii="Times New Roman" w:hAnsi="Times New Roman" w:cs="Times New Roman"/>
          <w:sz w:val="28"/>
          <w:szCs w:val="28"/>
        </w:rPr>
        <w:lastRenderedPageBreak/>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p>
    <w:p w:rsidR="0054717D" w:rsidRPr="00E54C62" w:rsidRDefault="0054717D" w:rsidP="0054717D">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54717D" w:rsidRPr="00BF22EB" w:rsidRDefault="0054717D" w:rsidP="0054717D">
      <w:pPr>
        <w:widowControl w:val="0"/>
        <w:spacing w:after="0" w:line="240" w:lineRule="auto"/>
        <w:jc w:val="center"/>
        <w:rPr>
          <w:rFonts w:ascii="Times New Roman" w:hAnsi="Times New Roman" w:cs="Times New Roman"/>
          <w:b/>
          <w:bCs/>
          <w:sz w:val="28"/>
          <w:szCs w:val="28"/>
          <w:lang w:eastAsia="ar-SA"/>
        </w:rPr>
      </w:pPr>
      <w:r w:rsidRPr="00B96A5A">
        <w:rPr>
          <w:rFonts w:ascii="Times New Roman" w:hAnsi="Times New Roman" w:cs="Times New Roman"/>
          <w:b/>
          <w:bCs/>
          <w:sz w:val="28"/>
          <w:szCs w:val="28"/>
        </w:rPr>
        <w:t>III</w:t>
      </w:r>
      <w:r w:rsidRPr="00B96A5A">
        <w:rPr>
          <w:rFonts w:ascii="Times New Roman" w:hAnsi="Times New Roman" w:cs="Times New Roman"/>
          <w:b/>
          <w:bCs/>
          <w:sz w:val="28"/>
          <w:szCs w:val="28"/>
          <w:lang w:eastAsia="ar-SA"/>
        </w:rPr>
        <w:t xml:space="preserve">. </w:t>
      </w:r>
      <w:r w:rsidRPr="00BF22EB">
        <w:rPr>
          <w:rFonts w:ascii="Times New Roman" w:hAnsi="Times New Roman" w:cs="Times New Roman"/>
          <w:b/>
          <w:bCs/>
          <w:sz w:val="28"/>
          <w:szCs w:val="28"/>
          <w:lang w:eastAsia="ar-SA"/>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w:t>
      </w:r>
      <w:r>
        <w:rPr>
          <w:rFonts w:ascii="Times New Roman" w:hAnsi="Times New Roman" w:cs="Times New Roman"/>
          <w:b/>
          <w:bCs/>
          <w:sz w:val="28"/>
          <w:szCs w:val="28"/>
          <w:lang w:eastAsia="ar-SA"/>
        </w:rPr>
        <w:t xml:space="preserve"> </w:t>
      </w:r>
      <w:r w:rsidRPr="00BF22EB">
        <w:rPr>
          <w:rFonts w:ascii="Times New Roman" w:hAnsi="Times New Roman" w:cs="Times New Roman"/>
          <w:b/>
          <w:sz w:val="28"/>
          <w:szCs w:val="28"/>
        </w:rPr>
        <w:t>выполнения административных процедур в многофункциональных центрах</w:t>
      </w:r>
    </w:p>
    <w:p w:rsidR="0054717D" w:rsidRPr="00BF22EB" w:rsidRDefault="0054717D" w:rsidP="0054717D">
      <w:pPr>
        <w:widowControl w:val="0"/>
        <w:spacing w:after="0" w:line="240" w:lineRule="auto"/>
        <w:jc w:val="both"/>
        <w:textAlignment w:val="top"/>
        <w:rPr>
          <w:rFonts w:ascii="Times New Roman" w:hAnsi="Times New Roman" w:cs="Times New Roman"/>
          <w:sz w:val="28"/>
          <w:szCs w:val="28"/>
        </w:rPr>
      </w:pPr>
    </w:p>
    <w:p w:rsidR="0054717D" w:rsidRDefault="0054717D" w:rsidP="0054717D">
      <w:pPr>
        <w:widowControl w:val="0"/>
        <w:spacing w:after="0" w:line="240" w:lineRule="auto"/>
        <w:ind w:firstLine="720"/>
        <w:jc w:val="both"/>
        <w:rPr>
          <w:rFonts w:ascii="Times New Roman" w:hAnsi="Times New Roman" w:cs="Times New Roman"/>
          <w:sz w:val="28"/>
          <w:szCs w:val="28"/>
        </w:rPr>
      </w:pPr>
      <w:bookmarkStart w:id="3" w:name="sub_31"/>
      <w:r w:rsidRPr="00BF22EB">
        <w:rPr>
          <w:rFonts w:ascii="Times New Roman" w:hAnsi="Times New Roman" w:cs="Times New Roman"/>
          <w:sz w:val="28"/>
          <w:szCs w:val="28"/>
        </w:rPr>
        <w:t>3.1. Процесс предоставления услуги включает в себя выполнение следующих административных процедур:</w:t>
      </w:r>
    </w:p>
    <w:p w:rsidR="0054717D" w:rsidRDefault="0054717D" w:rsidP="0054717D">
      <w:pPr>
        <w:widowControl w:val="0"/>
        <w:spacing w:after="0" w:line="240" w:lineRule="auto"/>
        <w:ind w:firstLine="720"/>
        <w:jc w:val="both"/>
        <w:rPr>
          <w:rFonts w:ascii="Times New Roman" w:hAnsi="Times New Roman" w:cs="Times New Roman"/>
          <w:sz w:val="28"/>
          <w:szCs w:val="28"/>
        </w:rPr>
      </w:pPr>
    </w:p>
    <w:p w:rsidR="0054717D" w:rsidRPr="00BF030E" w:rsidRDefault="0054717D" w:rsidP="0054717D">
      <w:pPr>
        <w:pStyle w:val="af5"/>
        <w:ind w:firstLine="708"/>
        <w:jc w:val="both"/>
        <w:rPr>
          <w:rFonts w:ascii="Times New Roman" w:hAnsi="Times New Roman" w:cs="Times New Roman"/>
          <w:sz w:val="28"/>
          <w:szCs w:val="28"/>
        </w:rPr>
      </w:pPr>
      <w:r w:rsidRPr="00BF030E">
        <w:rPr>
          <w:rFonts w:ascii="Times New Roman" w:hAnsi="Times New Roman" w:cs="Times New Roman"/>
          <w:sz w:val="28"/>
          <w:szCs w:val="28"/>
        </w:rPr>
        <w:t>- прием и регистрация заявления и прилагаемых к нему документов;</w:t>
      </w:r>
    </w:p>
    <w:p w:rsidR="0054717D" w:rsidRPr="00BF030E" w:rsidRDefault="0054717D" w:rsidP="0054717D">
      <w:pPr>
        <w:pStyle w:val="af5"/>
        <w:ind w:firstLine="708"/>
        <w:jc w:val="both"/>
        <w:rPr>
          <w:rFonts w:ascii="Times New Roman" w:hAnsi="Times New Roman" w:cs="Times New Roman"/>
          <w:sz w:val="28"/>
          <w:szCs w:val="28"/>
        </w:rPr>
      </w:pPr>
      <w:r w:rsidRPr="00BF030E">
        <w:rPr>
          <w:rFonts w:ascii="Times New Roman" w:hAnsi="Times New Roman" w:cs="Times New Roman"/>
          <w:sz w:val="28"/>
          <w:szCs w:val="28"/>
        </w:rPr>
        <w:t>- проверка заявления на соответствие требованиям пункта 2.6.1. Административного регла</w:t>
      </w:r>
      <w:r>
        <w:rPr>
          <w:rFonts w:ascii="Times New Roman" w:hAnsi="Times New Roman" w:cs="Times New Roman"/>
          <w:sz w:val="28"/>
          <w:szCs w:val="28"/>
        </w:rPr>
        <w:t>мента</w:t>
      </w:r>
      <w:r w:rsidRPr="00BF030E">
        <w:rPr>
          <w:rFonts w:ascii="Times New Roman" w:hAnsi="Times New Roman" w:cs="Times New Roman"/>
          <w:sz w:val="28"/>
          <w:szCs w:val="28"/>
        </w:rPr>
        <w:t>;</w:t>
      </w:r>
    </w:p>
    <w:p w:rsidR="0054717D" w:rsidRDefault="0054717D" w:rsidP="0054717D">
      <w:pPr>
        <w:pStyle w:val="af5"/>
        <w:ind w:firstLine="708"/>
        <w:jc w:val="both"/>
        <w:rPr>
          <w:rFonts w:ascii="Times New Roman" w:hAnsi="Times New Roman" w:cs="Times New Roman"/>
          <w:sz w:val="28"/>
          <w:szCs w:val="28"/>
        </w:rPr>
      </w:pPr>
      <w:r w:rsidRPr="00BF030E">
        <w:rPr>
          <w:rFonts w:ascii="Times New Roman" w:hAnsi="Times New Roman" w:cs="Times New Roman"/>
          <w:sz w:val="28"/>
          <w:szCs w:val="28"/>
        </w:rPr>
        <w:t>- рассмотрение представленных документов, истребование документов (сведений), указанных в пункте 2.6.2 настоящего Административного регламен</w:t>
      </w:r>
      <w:r>
        <w:rPr>
          <w:rFonts w:ascii="Times New Roman" w:hAnsi="Times New Roman" w:cs="Times New Roman"/>
          <w:sz w:val="28"/>
          <w:szCs w:val="28"/>
        </w:rPr>
        <w:t>та</w:t>
      </w:r>
      <w:r w:rsidRPr="00BF030E">
        <w:rPr>
          <w:rFonts w:ascii="Times New Roman" w:hAnsi="Times New Roman" w:cs="Times New Roman"/>
          <w:sz w:val="28"/>
          <w:szCs w:val="28"/>
        </w:rPr>
        <w:t>;</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Pr>
          <w:rFonts w:ascii="Times New Roman" w:eastAsia="Times New Roman CYR" w:hAnsi="Times New Roman" w:cs="Times New Roman"/>
          <w:sz w:val="28"/>
          <w:szCs w:val="28"/>
        </w:rPr>
        <w:t>- п</w:t>
      </w:r>
      <w:r w:rsidRPr="00BF22EB">
        <w:rPr>
          <w:rFonts w:ascii="Times New Roman" w:eastAsia="Times New Roman CYR" w:hAnsi="Times New Roman" w:cs="Times New Roman"/>
          <w:sz w:val="28"/>
          <w:szCs w:val="28"/>
        </w:rPr>
        <w:t xml:space="preserve">ринятие решения о предоставлении земельного участка в </w:t>
      </w:r>
      <w:r>
        <w:rPr>
          <w:rFonts w:ascii="Times New Roman" w:eastAsia="Times New Roman CYR" w:hAnsi="Times New Roman" w:cs="Times New Roman"/>
          <w:sz w:val="28"/>
          <w:szCs w:val="28"/>
        </w:rPr>
        <w:t>безвозмездное пользование либо отказ</w:t>
      </w:r>
      <w:r w:rsidRPr="00BF22EB">
        <w:rPr>
          <w:rFonts w:ascii="Times New Roman" w:eastAsia="Times New Roman CYR" w:hAnsi="Times New Roman" w:cs="Times New Roman"/>
          <w:sz w:val="28"/>
          <w:szCs w:val="28"/>
        </w:rPr>
        <w:t>.</w:t>
      </w:r>
    </w:p>
    <w:p w:rsidR="0054717D" w:rsidRPr="00BF22EB" w:rsidRDefault="0054717D" w:rsidP="0054717D">
      <w:pPr>
        <w:autoSpaceDE w:val="0"/>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Последовательность выполнения административных процедур при предоставлении муниципальной услуги отражена в блок-схеме согласно приложению №1 к настоящему Регламенту.</w:t>
      </w:r>
    </w:p>
    <w:p w:rsidR="0054717D" w:rsidRPr="00B96A5A" w:rsidRDefault="0054717D" w:rsidP="0054717D">
      <w:pPr>
        <w:spacing w:line="240" w:lineRule="auto"/>
        <w:jc w:val="center"/>
        <w:rPr>
          <w:rFonts w:ascii="Times New Roman" w:hAnsi="Times New Roman" w:cs="Times New Roman"/>
          <w:b/>
          <w:bCs/>
          <w:sz w:val="28"/>
          <w:szCs w:val="28"/>
        </w:rPr>
      </w:pPr>
      <w:bookmarkStart w:id="4" w:name="sub_400"/>
      <w:bookmarkEnd w:id="3"/>
    </w:p>
    <w:p w:rsidR="0054717D" w:rsidRDefault="0054717D" w:rsidP="0054717D">
      <w:pPr>
        <w:spacing w:line="240" w:lineRule="auto"/>
        <w:jc w:val="center"/>
        <w:rPr>
          <w:rFonts w:ascii="Times New Roman" w:hAnsi="Times New Roman" w:cs="Times New Roman"/>
          <w:b/>
          <w:bCs/>
          <w:sz w:val="28"/>
          <w:szCs w:val="28"/>
        </w:rPr>
      </w:pPr>
      <w:r w:rsidRPr="00B96A5A">
        <w:rPr>
          <w:rFonts w:ascii="Times New Roman" w:hAnsi="Times New Roman" w:cs="Times New Roman"/>
          <w:b/>
          <w:bCs/>
          <w:sz w:val="28"/>
          <w:szCs w:val="28"/>
        </w:rPr>
        <w:t>3.2. Прием и регистрация заявления с документами, необходимыми для предоставления муниципальной услуги</w:t>
      </w:r>
    </w:p>
    <w:p w:rsidR="0054717D" w:rsidRDefault="0054717D" w:rsidP="0054717D">
      <w:pPr>
        <w:spacing w:line="240" w:lineRule="auto"/>
        <w:jc w:val="center"/>
        <w:rPr>
          <w:rFonts w:ascii="Times New Roman" w:hAnsi="Times New Roman" w:cs="Times New Roman"/>
          <w:b/>
          <w:bCs/>
          <w:sz w:val="28"/>
          <w:szCs w:val="28"/>
        </w:rPr>
      </w:pPr>
    </w:p>
    <w:p w:rsidR="0054717D" w:rsidRPr="007645DB" w:rsidRDefault="0054717D" w:rsidP="0054717D">
      <w:pPr>
        <w:pStyle w:val="af5"/>
        <w:ind w:firstLine="708"/>
        <w:jc w:val="both"/>
        <w:rPr>
          <w:rFonts w:ascii="Times New Roman" w:hAnsi="Times New Roman" w:cs="Times New Roman"/>
          <w:sz w:val="28"/>
          <w:szCs w:val="28"/>
        </w:rPr>
      </w:pPr>
      <w:r w:rsidRPr="007645DB">
        <w:rPr>
          <w:rFonts w:ascii="Times New Roman" w:hAnsi="Times New Roman" w:cs="Times New Roman"/>
          <w:sz w:val="28"/>
          <w:szCs w:val="28"/>
        </w:rPr>
        <w:t>3.2.1. Основанием для начала предоставления муниципальной услуги является:</w:t>
      </w:r>
    </w:p>
    <w:p w:rsidR="0054717D" w:rsidRPr="007645DB" w:rsidRDefault="0054717D" w:rsidP="0054717D">
      <w:pPr>
        <w:pStyle w:val="af5"/>
        <w:ind w:firstLine="708"/>
        <w:jc w:val="both"/>
        <w:rPr>
          <w:rFonts w:ascii="Times New Roman" w:hAnsi="Times New Roman" w:cs="Times New Roman"/>
          <w:sz w:val="28"/>
          <w:szCs w:val="28"/>
        </w:rPr>
      </w:pPr>
      <w:r w:rsidRPr="007645DB">
        <w:rPr>
          <w:rFonts w:ascii="Times New Roman" w:hAnsi="Times New Roman" w:cs="Times New Roman"/>
          <w:sz w:val="28"/>
          <w:szCs w:val="28"/>
        </w:rPr>
        <w:t xml:space="preserve">- личное обращение заявителя или его уполномоченного представителя в  администрацию </w:t>
      </w:r>
      <w:r w:rsidR="0033590B">
        <w:rPr>
          <w:rFonts w:ascii="Times New Roman" w:hAnsi="Times New Roman" w:cs="Times New Roman"/>
          <w:sz w:val="28"/>
          <w:szCs w:val="28"/>
        </w:rPr>
        <w:t>Наумовского</w:t>
      </w:r>
      <w:r w:rsidRPr="007645DB">
        <w:rPr>
          <w:rFonts w:ascii="Times New Roman" w:hAnsi="Times New Roman" w:cs="Times New Roman"/>
          <w:sz w:val="28"/>
          <w:szCs w:val="28"/>
        </w:rPr>
        <w:t xml:space="preserve"> сельсовета Конышевского района Курской области  или в МФЦ с заявлением о предоставлении земельного участка в </w:t>
      </w:r>
      <w:r>
        <w:rPr>
          <w:rFonts w:ascii="Times New Roman" w:hAnsi="Times New Roman" w:cs="Times New Roman"/>
          <w:sz w:val="28"/>
          <w:szCs w:val="28"/>
        </w:rPr>
        <w:t>безвозмездное</w:t>
      </w:r>
      <w:r w:rsidRPr="007645DB">
        <w:rPr>
          <w:rFonts w:ascii="Times New Roman" w:hAnsi="Times New Roman" w:cs="Times New Roman"/>
          <w:sz w:val="28"/>
          <w:szCs w:val="28"/>
        </w:rPr>
        <w:t xml:space="preserve"> пользование с приложением пакета документов, необходимого для исполнения муниципальной услуги, в соответствии с </w:t>
      </w:r>
      <w:r>
        <w:rPr>
          <w:rFonts w:ascii="Times New Roman" w:hAnsi="Times New Roman" w:cs="Times New Roman"/>
          <w:sz w:val="28"/>
          <w:szCs w:val="28"/>
        </w:rPr>
        <w:t>пунктом</w:t>
      </w:r>
      <w:r w:rsidRPr="007645DB">
        <w:rPr>
          <w:rFonts w:ascii="Times New Roman" w:hAnsi="Times New Roman" w:cs="Times New Roman"/>
          <w:sz w:val="28"/>
          <w:szCs w:val="28"/>
        </w:rPr>
        <w:t xml:space="preserve"> 2.6. Регламента;</w:t>
      </w:r>
    </w:p>
    <w:p w:rsidR="0054717D" w:rsidRDefault="0054717D" w:rsidP="0054717D">
      <w:pPr>
        <w:pStyle w:val="af5"/>
        <w:ind w:firstLine="360"/>
        <w:jc w:val="both"/>
        <w:rPr>
          <w:rFonts w:ascii="Times New Roman" w:hAnsi="Times New Roman" w:cs="Times New Roman"/>
          <w:sz w:val="28"/>
          <w:szCs w:val="28"/>
        </w:rPr>
      </w:pPr>
      <w:r w:rsidRPr="007645DB">
        <w:rPr>
          <w:rFonts w:ascii="Times New Roman" w:hAnsi="Times New Roman" w:cs="Times New Roman"/>
          <w:sz w:val="28"/>
          <w:szCs w:val="28"/>
        </w:rPr>
        <w:lastRenderedPageBreak/>
        <w:t xml:space="preserve">- поступление заявления в адрес администрации </w:t>
      </w:r>
      <w:r w:rsidR="0033590B">
        <w:rPr>
          <w:rFonts w:ascii="Times New Roman" w:hAnsi="Times New Roman" w:cs="Times New Roman"/>
          <w:sz w:val="28"/>
          <w:szCs w:val="28"/>
        </w:rPr>
        <w:t>Наумовского</w:t>
      </w:r>
      <w:r>
        <w:rPr>
          <w:rFonts w:ascii="Times New Roman" w:hAnsi="Times New Roman" w:cs="Times New Roman"/>
          <w:sz w:val="28"/>
          <w:szCs w:val="28"/>
        </w:rPr>
        <w:t xml:space="preserve"> сельсовета Конышевского района Курской области</w:t>
      </w:r>
      <w:r w:rsidRPr="007645DB">
        <w:rPr>
          <w:rFonts w:ascii="Times New Roman" w:hAnsi="Times New Roman" w:cs="Times New Roman"/>
          <w:sz w:val="28"/>
          <w:szCs w:val="28"/>
        </w:rPr>
        <w:t>, в МФЦ посредством почтового отправления с описью вложения и уведомлением о вручении</w:t>
      </w:r>
      <w:r>
        <w:rPr>
          <w:rFonts w:ascii="Times New Roman" w:hAnsi="Times New Roman" w:cs="Times New Roman"/>
          <w:sz w:val="28"/>
          <w:szCs w:val="28"/>
        </w:rPr>
        <w:t>.</w:t>
      </w:r>
    </w:p>
    <w:p w:rsidR="0054717D" w:rsidRPr="00E54C62" w:rsidRDefault="0054717D" w:rsidP="0054717D">
      <w:pPr>
        <w:spacing w:after="0" w:line="240" w:lineRule="auto"/>
        <w:jc w:val="both"/>
        <w:rPr>
          <w:rFonts w:ascii="Times New Roman" w:hAnsi="Times New Roman" w:cs="Times New Roman"/>
          <w:sz w:val="28"/>
          <w:szCs w:val="28"/>
        </w:rPr>
      </w:pPr>
      <w:r w:rsidRPr="00E54C62">
        <w:rPr>
          <w:rFonts w:ascii="Times New Roman" w:hAnsi="Times New Roman" w:cs="Times New Roman"/>
          <w:sz w:val="28"/>
          <w:szCs w:val="28"/>
        </w:rPr>
        <w:t xml:space="preserve">       Заявление с приложением комплекта документов представляется в письменной форме</w:t>
      </w:r>
      <w:r w:rsidRPr="00E54C62">
        <w:rPr>
          <w:rFonts w:ascii="Times New Roman" w:hAnsi="Times New Roman" w:cs="Times New Roman"/>
          <w:color w:val="000000"/>
          <w:sz w:val="28"/>
          <w:szCs w:val="28"/>
        </w:rPr>
        <w:t xml:space="preserve">, образец заявления (приложение </w:t>
      </w:r>
      <w:r>
        <w:rPr>
          <w:rFonts w:ascii="Times New Roman" w:hAnsi="Times New Roman" w:cs="Times New Roman"/>
          <w:color w:val="000000"/>
          <w:sz w:val="28"/>
          <w:szCs w:val="28"/>
        </w:rPr>
        <w:t>2</w:t>
      </w:r>
      <w:r w:rsidRPr="00E54C62">
        <w:rPr>
          <w:rFonts w:ascii="Times New Roman" w:hAnsi="Times New Roman" w:cs="Times New Roman"/>
          <w:color w:val="000000"/>
          <w:sz w:val="28"/>
          <w:szCs w:val="28"/>
        </w:rPr>
        <w:t xml:space="preserve"> к Регламенту) можно получить в администрации сельсовета, а в электронном </w:t>
      </w:r>
      <w:r>
        <w:rPr>
          <w:rFonts w:ascii="Times New Roman" w:hAnsi="Times New Roman" w:cs="Times New Roman"/>
          <w:color w:val="000000"/>
          <w:sz w:val="28"/>
          <w:szCs w:val="28"/>
        </w:rPr>
        <w:t xml:space="preserve">виде </w:t>
      </w:r>
      <w:r w:rsidRPr="00E54C62">
        <w:rPr>
          <w:rFonts w:ascii="Times New Roman" w:hAnsi="Times New Roman" w:cs="Times New Roman"/>
          <w:color w:val="000000"/>
          <w:sz w:val="28"/>
          <w:szCs w:val="28"/>
        </w:rPr>
        <w:t xml:space="preserve">– на официальном сайте администрации  сельсовета, официальном сайте </w:t>
      </w:r>
      <w:r>
        <w:rPr>
          <w:rFonts w:ascii="Times New Roman" w:hAnsi="Times New Roman" w:cs="Times New Roman"/>
          <w:color w:val="000000"/>
          <w:sz w:val="28"/>
          <w:szCs w:val="28"/>
        </w:rPr>
        <w:t>МФЦ</w:t>
      </w:r>
      <w:r w:rsidRPr="00E54C62">
        <w:rPr>
          <w:rFonts w:ascii="Times New Roman" w:hAnsi="Times New Roman" w:cs="Times New Roman"/>
          <w:color w:val="000000"/>
          <w:sz w:val="28"/>
          <w:szCs w:val="28"/>
        </w:rPr>
        <w:t>, официальном сайте Администрации Курской области, Портале государственных и муниципальных услуг (функций) Курской области.</w:t>
      </w:r>
    </w:p>
    <w:p w:rsidR="0054717D" w:rsidRPr="00E54C62" w:rsidRDefault="0054717D" w:rsidP="0054717D">
      <w:pPr>
        <w:spacing w:line="240" w:lineRule="auto"/>
        <w:ind w:firstLine="708"/>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 xml:space="preserve">При получении заявления со всеми необходимыми документами специалист администрации сельсовета проверяет наличие документов, необходимых для предоставления муниципальной </w:t>
      </w:r>
      <w:r>
        <w:rPr>
          <w:rFonts w:ascii="Times New Roman" w:hAnsi="Times New Roman" w:cs="Times New Roman"/>
          <w:color w:val="000000"/>
          <w:sz w:val="28"/>
          <w:szCs w:val="28"/>
        </w:rPr>
        <w:t>услуги.</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 xml:space="preserve">       В случае неправильного оформления заявления о предоставлении муниципальной услуги, специалистом оказывается помощь заявителю в оформлении но</w:t>
      </w:r>
      <w:r>
        <w:rPr>
          <w:rFonts w:ascii="Times New Roman" w:hAnsi="Times New Roman" w:cs="Times New Roman"/>
          <w:color w:val="000000"/>
          <w:sz w:val="28"/>
          <w:szCs w:val="28"/>
        </w:rPr>
        <w:t>вого заявления.</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ab/>
      </w:r>
      <w:r>
        <w:rPr>
          <w:rFonts w:ascii="Times New Roman" w:hAnsi="Times New Roman" w:cs="Times New Roman"/>
          <w:color w:val="000000"/>
          <w:sz w:val="28"/>
          <w:szCs w:val="28"/>
        </w:rPr>
        <w:t>П</w:t>
      </w:r>
      <w:r w:rsidRPr="00E54C62">
        <w:rPr>
          <w:rFonts w:ascii="Times New Roman" w:hAnsi="Times New Roman" w:cs="Times New Roman"/>
          <w:color w:val="000000"/>
          <w:sz w:val="28"/>
          <w:szCs w:val="28"/>
        </w:rPr>
        <w:t xml:space="preserve">ри наличии в представленных документах оснований для отказа в приеме документов, указанных в пункте </w:t>
      </w:r>
      <w:r w:rsidRPr="00E54C62">
        <w:rPr>
          <w:rFonts w:ascii="Times New Roman" w:hAnsi="Times New Roman" w:cs="Times New Roman"/>
          <w:sz w:val="28"/>
          <w:szCs w:val="28"/>
        </w:rPr>
        <w:t xml:space="preserve">2.10. настоящего </w:t>
      </w:r>
      <w:r>
        <w:rPr>
          <w:rFonts w:ascii="Times New Roman" w:hAnsi="Times New Roman" w:cs="Times New Roman"/>
          <w:sz w:val="28"/>
          <w:szCs w:val="28"/>
        </w:rPr>
        <w:t>Р</w:t>
      </w:r>
      <w:r w:rsidRPr="00E54C62">
        <w:rPr>
          <w:rFonts w:ascii="Times New Roman" w:hAnsi="Times New Roman" w:cs="Times New Roman"/>
          <w:sz w:val="28"/>
          <w:szCs w:val="28"/>
        </w:rPr>
        <w:t>егламента, уведомляет заявителя о наличии препятствий в приеме заявления и документов, необходимых для предоставления муниципальной услуги</w:t>
      </w:r>
      <w:r w:rsidRPr="00E54C62">
        <w:rPr>
          <w:rFonts w:ascii="Times New Roman" w:hAnsi="Times New Roman" w:cs="Times New Roman"/>
          <w:color w:val="000000"/>
          <w:sz w:val="28"/>
          <w:szCs w:val="28"/>
        </w:rPr>
        <w:t>, объясняет ему содержание выявленных недостатков в представленных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возвращает ему заявление и представленные им документы.</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ab/>
        <w:t xml:space="preserve">Если при установлении фактов отсутствия документов, указанных в пункте 2.6  настоящего </w:t>
      </w:r>
      <w:r>
        <w:rPr>
          <w:rFonts w:ascii="Times New Roman" w:hAnsi="Times New Roman" w:cs="Times New Roman"/>
          <w:color w:val="000000"/>
          <w:sz w:val="28"/>
          <w:szCs w:val="28"/>
        </w:rPr>
        <w:t>Р</w:t>
      </w:r>
      <w:r w:rsidRPr="00E54C62">
        <w:rPr>
          <w:rFonts w:ascii="Times New Roman" w:hAnsi="Times New Roman" w:cs="Times New Roman"/>
          <w:color w:val="000000"/>
          <w:sz w:val="28"/>
          <w:szCs w:val="28"/>
        </w:rPr>
        <w:t>егламента, или наличия в представленных документах оснований для отказа в приеме документов, заявитель настаивает на приеме заявления и документов для предоставления муниципальной услуги, специалист, ответственный за прием документов, принимает от него заявление вместе с представленными документами,</w:t>
      </w:r>
      <w:r>
        <w:rPr>
          <w:rFonts w:ascii="Times New Roman" w:hAnsi="Times New Roman" w:cs="Times New Roman"/>
          <w:color w:val="000000"/>
          <w:sz w:val="28"/>
          <w:szCs w:val="28"/>
        </w:rPr>
        <w:t xml:space="preserve"> в</w:t>
      </w:r>
      <w:r w:rsidRPr="00E54C62">
        <w:rPr>
          <w:rFonts w:ascii="Times New Roman" w:hAnsi="Times New Roman" w:cs="Times New Roman"/>
          <w:color w:val="000000"/>
          <w:sz w:val="28"/>
          <w:szCs w:val="28"/>
        </w:rPr>
        <w:t>носит запись о приеме заявления в Журнал регистрации входящей документации администрации сельсовета.</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ab/>
        <w:t>Максимально допустимый срок осуществления административной процедуры, связанной с приемом заявления о предоставлении муниципальной услуги, составляет 15 минут с момента обращения заявителя. </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ab/>
        <w:t>Поступившие по почте документы регистрируются специалистом в день поступления.</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ab/>
        <w:t xml:space="preserve">Результатом административной процедуры является регистрация заявления о предоставлении муниципальной услуги со всеми необходимыми документами. </w:t>
      </w:r>
    </w:p>
    <w:p w:rsidR="0054717D" w:rsidRPr="00E54C62" w:rsidRDefault="0054717D" w:rsidP="0054717D">
      <w:pPr>
        <w:spacing w:line="240" w:lineRule="auto"/>
        <w:jc w:val="both"/>
        <w:rPr>
          <w:rFonts w:ascii="Times New Roman" w:hAnsi="Times New Roman" w:cs="Times New Roman"/>
          <w:color w:val="0070C0"/>
          <w:sz w:val="28"/>
          <w:szCs w:val="28"/>
        </w:rPr>
      </w:pPr>
      <w:r w:rsidRPr="00E54C62">
        <w:rPr>
          <w:rFonts w:ascii="Times New Roman" w:hAnsi="Times New Roman" w:cs="Times New Roman"/>
          <w:color w:val="000000"/>
          <w:sz w:val="28"/>
          <w:szCs w:val="28"/>
        </w:rPr>
        <w:t>Способ фиксации результата – внесение записи в Журнал регистрации входящей документации.</w:t>
      </w:r>
    </w:p>
    <w:p w:rsidR="0054717D" w:rsidRPr="006A7569" w:rsidRDefault="0054717D" w:rsidP="0054717D">
      <w:pPr>
        <w:spacing w:line="240" w:lineRule="auto"/>
        <w:jc w:val="center"/>
        <w:rPr>
          <w:rFonts w:ascii="Times New Roman" w:hAnsi="Times New Roman" w:cs="Times New Roman"/>
          <w:b/>
          <w:sz w:val="28"/>
          <w:szCs w:val="28"/>
        </w:rPr>
      </w:pPr>
      <w:r w:rsidRPr="006A7569">
        <w:rPr>
          <w:rFonts w:ascii="Times New Roman" w:hAnsi="Times New Roman" w:cs="Times New Roman"/>
          <w:b/>
          <w:sz w:val="28"/>
          <w:szCs w:val="28"/>
        </w:rPr>
        <w:lastRenderedPageBreak/>
        <w:t>3.3. Направление  межведомственных запросов в государственные органы, органы местного самоуправления и иные организации, участвующие в предоставлении муниципальной услуги</w:t>
      </w:r>
    </w:p>
    <w:p w:rsidR="0054717D" w:rsidRPr="00E54C62" w:rsidRDefault="0054717D" w:rsidP="0054717D">
      <w:pPr>
        <w:spacing w:line="240" w:lineRule="auto"/>
        <w:ind w:firstLine="708"/>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 xml:space="preserve">Основанием начала административной процедуры является непредставление заявителем </w:t>
      </w:r>
      <w:r w:rsidRPr="00E54C62">
        <w:rPr>
          <w:rFonts w:ascii="Times New Roman" w:hAnsi="Times New Roman" w:cs="Times New Roman"/>
          <w:sz w:val="28"/>
          <w:szCs w:val="28"/>
        </w:rPr>
        <w:t>самостоятельно документов,</w:t>
      </w:r>
      <w:r w:rsidRPr="00E54C62">
        <w:rPr>
          <w:rFonts w:ascii="Times New Roman" w:hAnsi="Times New Roman" w:cs="Times New Roman"/>
          <w:color w:val="000000"/>
          <w:sz w:val="28"/>
          <w:szCs w:val="28"/>
        </w:rPr>
        <w:t xml:space="preserve"> указанных в пункте 2.7. настоящего Регламента.</w:t>
      </w:r>
    </w:p>
    <w:p w:rsidR="0054717D" w:rsidRPr="00581798" w:rsidRDefault="0054717D" w:rsidP="0054717D">
      <w:pPr>
        <w:pStyle w:val="p13"/>
        <w:shd w:val="clear" w:color="auto" w:fill="FFFFFF"/>
        <w:spacing w:before="0" w:beforeAutospacing="0" w:after="0" w:afterAutospacing="0"/>
        <w:jc w:val="both"/>
        <w:rPr>
          <w:rFonts w:ascii="Times New Roman" w:hAnsi="Times New Roman" w:cs="Times New Roman"/>
          <w:sz w:val="28"/>
          <w:szCs w:val="28"/>
        </w:rPr>
      </w:pPr>
      <w:r w:rsidRPr="00E54C62">
        <w:rPr>
          <w:color w:val="000000"/>
          <w:sz w:val="28"/>
          <w:szCs w:val="28"/>
        </w:rPr>
        <w:tab/>
      </w:r>
      <w:r w:rsidRPr="00581798">
        <w:rPr>
          <w:rStyle w:val="s1"/>
          <w:rFonts w:ascii="Times New Roman" w:hAnsi="Times New Roman" w:cs="Times New Roman"/>
          <w:color w:val="000000"/>
          <w:sz w:val="28"/>
          <w:szCs w:val="28"/>
        </w:rPr>
        <w:t>Должностное лицо администрации сельсовета или МФЦ в течение трех</w:t>
      </w:r>
      <w:r w:rsidRPr="00581798">
        <w:rPr>
          <w:rStyle w:val="apple-converted-space"/>
          <w:rFonts w:ascii="Times New Roman" w:hAnsi="Times New Roman" w:cs="Times New Roman"/>
          <w:color w:val="000000"/>
          <w:sz w:val="28"/>
          <w:szCs w:val="28"/>
        </w:rPr>
        <w:t> </w:t>
      </w:r>
      <w:r w:rsidRPr="00581798">
        <w:rPr>
          <w:rFonts w:ascii="Times New Roman" w:hAnsi="Times New Roman" w:cs="Times New Roman"/>
          <w:color w:val="000000"/>
          <w:sz w:val="28"/>
          <w:szCs w:val="28"/>
        </w:rPr>
        <w:t>рабочих</w:t>
      </w:r>
      <w:r w:rsidRPr="00581798">
        <w:rPr>
          <w:rStyle w:val="apple-converted-space"/>
          <w:rFonts w:ascii="Times New Roman" w:hAnsi="Times New Roman" w:cs="Times New Roman"/>
          <w:color w:val="000000"/>
          <w:sz w:val="28"/>
          <w:szCs w:val="28"/>
        </w:rPr>
        <w:t> </w:t>
      </w:r>
      <w:r w:rsidRPr="00581798">
        <w:rPr>
          <w:rStyle w:val="s1"/>
          <w:rFonts w:ascii="Times New Roman" w:hAnsi="Times New Roman" w:cs="Times New Roman"/>
          <w:color w:val="000000"/>
          <w:sz w:val="28"/>
          <w:szCs w:val="28"/>
        </w:rPr>
        <w:t xml:space="preserve">дней  с момента получения заявления с пакетом документов, указанных в приложении </w:t>
      </w:r>
      <w:r>
        <w:rPr>
          <w:rStyle w:val="s1"/>
          <w:rFonts w:ascii="Times New Roman" w:hAnsi="Times New Roman" w:cs="Times New Roman"/>
          <w:color w:val="000000"/>
          <w:sz w:val="28"/>
          <w:szCs w:val="28"/>
        </w:rPr>
        <w:t>2</w:t>
      </w:r>
      <w:r w:rsidRPr="00581798">
        <w:rPr>
          <w:rStyle w:val="s1"/>
          <w:rFonts w:ascii="Times New Roman" w:hAnsi="Times New Roman" w:cs="Times New Roman"/>
          <w:color w:val="000000"/>
          <w:sz w:val="28"/>
          <w:szCs w:val="28"/>
        </w:rPr>
        <w:t xml:space="preserve"> настоящего Регламента,</w:t>
      </w:r>
      <w:r w:rsidRPr="00581798">
        <w:rPr>
          <w:rStyle w:val="apple-converted-space"/>
          <w:rFonts w:ascii="Times New Roman" w:hAnsi="Times New Roman" w:cs="Times New Roman"/>
          <w:color w:val="000000"/>
          <w:sz w:val="28"/>
          <w:szCs w:val="28"/>
        </w:rPr>
        <w:t> </w:t>
      </w:r>
      <w:r w:rsidRPr="00581798">
        <w:rPr>
          <w:rFonts w:ascii="Times New Roman" w:hAnsi="Times New Roman" w:cs="Times New Roman"/>
          <w:color w:val="000000"/>
          <w:sz w:val="28"/>
          <w:szCs w:val="28"/>
        </w:rPr>
        <w:t>формирует и направляет</w:t>
      </w:r>
      <w:r w:rsidRPr="00581798">
        <w:rPr>
          <w:rStyle w:val="apple-converted-space"/>
          <w:rFonts w:ascii="Times New Roman" w:hAnsi="Times New Roman" w:cs="Times New Roman"/>
          <w:color w:val="000000"/>
          <w:sz w:val="28"/>
          <w:szCs w:val="28"/>
        </w:rPr>
        <w:t> </w:t>
      </w:r>
      <w:r w:rsidRPr="00581798">
        <w:rPr>
          <w:rStyle w:val="s1"/>
          <w:rFonts w:ascii="Times New Roman" w:hAnsi="Times New Roman" w:cs="Times New Roman"/>
          <w:color w:val="000000"/>
          <w:sz w:val="28"/>
          <w:szCs w:val="28"/>
        </w:rPr>
        <w:t xml:space="preserve">запросы в государственные органы, </w:t>
      </w:r>
      <w:r w:rsidRPr="00581798">
        <w:rPr>
          <w:rStyle w:val="s8"/>
          <w:rFonts w:ascii="Times New Roman" w:hAnsi="Times New Roman" w:cs="Times New Roman"/>
          <w:sz w:val="28"/>
          <w:szCs w:val="28"/>
        </w:rPr>
        <w:t>органы местного самоуправления и иные организации,</w:t>
      </w:r>
      <w:r w:rsidRPr="00581798">
        <w:rPr>
          <w:rStyle w:val="apple-converted-space"/>
          <w:rFonts w:ascii="Times New Roman" w:hAnsi="Times New Roman" w:cs="Times New Roman"/>
          <w:sz w:val="28"/>
          <w:szCs w:val="28"/>
        </w:rPr>
        <w:t>  располагающие документами (сведениями) необходимыми для</w:t>
      </w:r>
      <w:r w:rsidRPr="00581798">
        <w:rPr>
          <w:rStyle w:val="s1"/>
          <w:rFonts w:ascii="Times New Roman" w:hAnsi="Times New Roman" w:cs="Times New Roman"/>
          <w:sz w:val="28"/>
          <w:szCs w:val="28"/>
        </w:rPr>
        <w:t xml:space="preserve"> предоставления муниципальной услуги.</w:t>
      </w:r>
    </w:p>
    <w:p w:rsidR="0054717D" w:rsidRPr="00581798" w:rsidRDefault="0054717D" w:rsidP="0054717D">
      <w:pPr>
        <w:pStyle w:val="p13"/>
        <w:shd w:val="clear" w:color="auto" w:fill="FFFFFF"/>
        <w:spacing w:before="0" w:beforeAutospacing="0" w:after="0" w:afterAutospacing="0"/>
        <w:jc w:val="both"/>
        <w:rPr>
          <w:rStyle w:val="s1"/>
          <w:rFonts w:ascii="Times New Roman" w:hAnsi="Times New Roman" w:cs="Times New Roman"/>
          <w:sz w:val="28"/>
          <w:szCs w:val="28"/>
        </w:rPr>
      </w:pPr>
      <w:r w:rsidRPr="00581798">
        <w:rPr>
          <w:rStyle w:val="s1"/>
          <w:rFonts w:ascii="Times New Roman" w:hAnsi="Times New Roman" w:cs="Times New Roman"/>
          <w:sz w:val="28"/>
          <w:szCs w:val="28"/>
        </w:rPr>
        <w:t>Направление межведомственного запроса осуществляется следующими способами:</w:t>
      </w:r>
    </w:p>
    <w:p w:rsidR="0054717D" w:rsidRPr="00581798" w:rsidRDefault="0054717D" w:rsidP="0054717D">
      <w:pPr>
        <w:pStyle w:val="p13"/>
        <w:shd w:val="clear" w:color="auto" w:fill="FFFFFF"/>
        <w:spacing w:before="0" w:beforeAutospacing="0" w:after="0" w:afterAutospacing="0"/>
        <w:jc w:val="both"/>
        <w:rPr>
          <w:rStyle w:val="s1"/>
          <w:rFonts w:ascii="Times New Roman" w:hAnsi="Times New Roman" w:cs="Times New Roman"/>
          <w:sz w:val="28"/>
          <w:szCs w:val="28"/>
        </w:rPr>
      </w:pPr>
      <w:r w:rsidRPr="00581798">
        <w:rPr>
          <w:rStyle w:val="s1"/>
          <w:rFonts w:ascii="Times New Roman" w:hAnsi="Times New Roman" w:cs="Times New Roman"/>
          <w:sz w:val="28"/>
          <w:szCs w:val="28"/>
        </w:rPr>
        <w:t>- с использованием единой системы межведомственного электронного взаимодействия;</w:t>
      </w:r>
    </w:p>
    <w:p w:rsidR="0054717D" w:rsidRPr="00581798" w:rsidRDefault="0054717D" w:rsidP="0054717D">
      <w:pPr>
        <w:pStyle w:val="p13"/>
        <w:shd w:val="clear" w:color="auto" w:fill="FFFFFF"/>
        <w:spacing w:before="0" w:beforeAutospacing="0" w:after="0" w:afterAutospacing="0"/>
        <w:jc w:val="both"/>
        <w:rPr>
          <w:rFonts w:ascii="Times New Roman" w:hAnsi="Times New Roman" w:cs="Times New Roman"/>
          <w:sz w:val="28"/>
          <w:szCs w:val="28"/>
        </w:rPr>
      </w:pPr>
      <w:r w:rsidRPr="00581798">
        <w:rPr>
          <w:rStyle w:val="s1"/>
          <w:rFonts w:ascii="Times New Roman" w:hAnsi="Times New Roman" w:cs="Times New Roman"/>
          <w:sz w:val="28"/>
          <w:szCs w:val="28"/>
        </w:rPr>
        <w:t>При ее отсутствии:</w:t>
      </w:r>
    </w:p>
    <w:p w:rsidR="0054717D" w:rsidRPr="00581798" w:rsidRDefault="0054717D" w:rsidP="0054717D">
      <w:pPr>
        <w:pStyle w:val="p13"/>
        <w:shd w:val="clear" w:color="auto" w:fill="FFFFFF"/>
        <w:spacing w:before="0" w:beforeAutospacing="0" w:after="0" w:afterAutospacing="0"/>
        <w:jc w:val="both"/>
        <w:rPr>
          <w:rFonts w:ascii="Times New Roman" w:hAnsi="Times New Roman" w:cs="Times New Roman"/>
          <w:sz w:val="28"/>
          <w:szCs w:val="28"/>
        </w:rPr>
      </w:pPr>
      <w:r w:rsidRPr="00581798">
        <w:rPr>
          <w:rStyle w:val="s1"/>
          <w:rFonts w:ascii="Times New Roman" w:hAnsi="Times New Roman" w:cs="Times New Roman"/>
          <w:sz w:val="28"/>
          <w:szCs w:val="28"/>
        </w:rPr>
        <w:t>- почтовым отправлением;</w:t>
      </w:r>
    </w:p>
    <w:p w:rsidR="0054717D" w:rsidRPr="00581798" w:rsidRDefault="0054717D" w:rsidP="0054717D">
      <w:pPr>
        <w:pStyle w:val="p13"/>
        <w:shd w:val="clear" w:color="auto" w:fill="FFFFFF"/>
        <w:spacing w:before="0" w:beforeAutospacing="0" w:after="0" w:afterAutospacing="0"/>
        <w:jc w:val="both"/>
        <w:rPr>
          <w:rFonts w:ascii="Times New Roman" w:hAnsi="Times New Roman" w:cs="Times New Roman"/>
          <w:sz w:val="28"/>
          <w:szCs w:val="28"/>
        </w:rPr>
      </w:pPr>
      <w:r w:rsidRPr="00581798">
        <w:rPr>
          <w:rStyle w:val="s1"/>
          <w:rFonts w:ascii="Times New Roman" w:hAnsi="Times New Roman" w:cs="Times New Roman"/>
          <w:sz w:val="28"/>
          <w:szCs w:val="28"/>
        </w:rPr>
        <w:t>- курьером, под расписку;</w:t>
      </w:r>
    </w:p>
    <w:p w:rsidR="0054717D" w:rsidRPr="00581798" w:rsidRDefault="0054717D" w:rsidP="0054717D">
      <w:pPr>
        <w:pStyle w:val="p13"/>
        <w:shd w:val="clear" w:color="auto" w:fill="FFFFFF"/>
        <w:spacing w:before="0" w:beforeAutospacing="0" w:after="0" w:afterAutospacing="0"/>
        <w:jc w:val="both"/>
        <w:rPr>
          <w:rFonts w:ascii="Times New Roman" w:hAnsi="Times New Roman" w:cs="Times New Roman"/>
          <w:sz w:val="28"/>
          <w:szCs w:val="28"/>
        </w:rPr>
      </w:pPr>
      <w:r w:rsidRPr="00581798">
        <w:rPr>
          <w:rStyle w:val="s1"/>
          <w:rFonts w:ascii="Times New Roman" w:hAnsi="Times New Roman" w:cs="Times New Roman"/>
          <w:sz w:val="28"/>
          <w:szCs w:val="28"/>
        </w:rPr>
        <w:t>- иными способами, не противоречащими законодательству.</w:t>
      </w:r>
    </w:p>
    <w:p w:rsidR="0054717D" w:rsidRPr="00581798" w:rsidRDefault="0054717D" w:rsidP="0054717D">
      <w:pPr>
        <w:pStyle w:val="p13"/>
        <w:shd w:val="clear" w:color="auto" w:fill="FFFFFF"/>
        <w:spacing w:after="199" w:afterAutospacing="0"/>
        <w:jc w:val="both"/>
        <w:rPr>
          <w:rFonts w:ascii="Times New Roman" w:hAnsi="Times New Roman" w:cs="Times New Roman"/>
          <w:sz w:val="28"/>
          <w:szCs w:val="28"/>
        </w:rPr>
      </w:pPr>
      <w:r w:rsidRPr="00581798">
        <w:rPr>
          <w:rStyle w:val="s1"/>
          <w:rFonts w:ascii="Times New Roman" w:hAnsi="Times New Roman" w:cs="Times New Roman"/>
          <w:sz w:val="28"/>
          <w:szCs w:val="28"/>
        </w:rPr>
        <w:t>  Специалист, предоставляющий услугу, определяет способ направления запроса и в установленный срок осуществляет его направление.</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При направлении запроса почтовым отправлением или курьером, запрос оформляется в виде документа на бумажном носителе, подписывается собственноручной подписью уполномоченного должностного лица и заверяется печатью (штампом) органа (организации), оказывающе</w:t>
      </w:r>
      <w:r>
        <w:rPr>
          <w:rFonts w:ascii="Times New Roman" w:hAnsi="Times New Roman" w:cs="Times New Roman"/>
          <w:color w:val="000000"/>
          <w:sz w:val="28"/>
          <w:szCs w:val="28"/>
        </w:rPr>
        <w:t>го</w:t>
      </w:r>
      <w:r w:rsidRPr="00E54C62">
        <w:rPr>
          <w:rFonts w:ascii="Times New Roman" w:hAnsi="Times New Roman" w:cs="Times New Roman"/>
          <w:color w:val="000000"/>
          <w:sz w:val="28"/>
          <w:szCs w:val="28"/>
        </w:rPr>
        <w:t xml:space="preserve"> услугу, в соответствии с правилами делопроизводства и документооборота.</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ab/>
        <w:t xml:space="preserve"> Срок подготовки и направления ответа на запрос не может превышать 5 рабочих дней с момента поступления требования к органу (организации), предоставляющему документ и (или) информацию.</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ab/>
        <w:t xml:space="preserve">Максимально допустимый срок осуществления административной процедуры, связанной с запросом документов, составляет 8 рабочих дней с момента регистрации заявления в администрации сельсовета или </w:t>
      </w:r>
      <w:r>
        <w:rPr>
          <w:rFonts w:ascii="Times New Roman" w:hAnsi="Times New Roman" w:cs="Times New Roman"/>
          <w:color w:val="000000"/>
          <w:sz w:val="28"/>
          <w:szCs w:val="28"/>
        </w:rPr>
        <w:t>МФЦ</w:t>
      </w:r>
      <w:r w:rsidRPr="00E54C62">
        <w:rPr>
          <w:rFonts w:ascii="Times New Roman" w:hAnsi="Times New Roman" w:cs="Times New Roman"/>
          <w:color w:val="000000"/>
          <w:sz w:val="28"/>
          <w:szCs w:val="28"/>
        </w:rPr>
        <w:t>.</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ab/>
        <w:t>Ответ на запрос регистрируется в установленном порядке.</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ab/>
        <w:t>При получении ответа на запрос, должностное лицо администрации</w:t>
      </w:r>
      <w:r>
        <w:rPr>
          <w:rFonts w:ascii="Times New Roman" w:hAnsi="Times New Roman" w:cs="Times New Roman"/>
          <w:color w:val="000000"/>
          <w:sz w:val="28"/>
          <w:szCs w:val="28"/>
        </w:rPr>
        <w:t xml:space="preserve"> сельсовета</w:t>
      </w:r>
      <w:r w:rsidRPr="00E54C62">
        <w:rPr>
          <w:rFonts w:ascii="Times New Roman" w:hAnsi="Times New Roman" w:cs="Times New Roman"/>
          <w:color w:val="000000"/>
          <w:sz w:val="28"/>
          <w:szCs w:val="28"/>
        </w:rPr>
        <w:t>, приобщает полученный ответ к документам, представленным заявителем.</w:t>
      </w:r>
    </w:p>
    <w:p w:rsidR="0054717D" w:rsidRPr="00E54C62" w:rsidRDefault="0054717D" w:rsidP="0054717D">
      <w:pPr>
        <w:spacing w:line="240" w:lineRule="auto"/>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lastRenderedPageBreak/>
        <w:tab/>
        <w:t>Результат административной процедуры – получение ответа на межведомственный запрос. Способ фиксации результата – регистрация ответа на межведомственный запрос в журнале учета входящей корреспонденции.</w:t>
      </w:r>
    </w:p>
    <w:p w:rsidR="0054717D" w:rsidRPr="00E54C62" w:rsidRDefault="0054717D" w:rsidP="0054717D">
      <w:pPr>
        <w:spacing w:line="240" w:lineRule="auto"/>
        <w:jc w:val="center"/>
        <w:rPr>
          <w:rFonts w:ascii="Times New Roman" w:hAnsi="Times New Roman" w:cs="Times New Roman"/>
          <w:color w:val="000000"/>
          <w:sz w:val="28"/>
          <w:szCs w:val="28"/>
        </w:rPr>
      </w:pPr>
    </w:p>
    <w:p w:rsidR="0054717D" w:rsidRPr="00E54C62" w:rsidRDefault="0054717D" w:rsidP="0054717D">
      <w:pPr>
        <w:spacing w:line="240" w:lineRule="auto"/>
        <w:jc w:val="center"/>
        <w:rPr>
          <w:rFonts w:ascii="Times New Roman" w:hAnsi="Times New Roman" w:cs="Times New Roman"/>
          <w:color w:val="000000"/>
          <w:sz w:val="28"/>
          <w:szCs w:val="28"/>
        </w:rPr>
      </w:pPr>
      <w:r w:rsidRPr="00E54C62">
        <w:rPr>
          <w:rFonts w:ascii="Times New Roman" w:hAnsi="Times New Roman" w:cs="Times New Roman"/>
          <w:b/>
          <w:bCs/>
          <w:color w:val="000000"/>
          <w:sz w:val="28"/>
          <w:szCs w:val="28"/>
        </w:rPr>
        <w:t>3.4. Принятие решения о предоставлении (отказе в предоставлении) муниципальной  услуги и оформление результатов муниципальной услуги</w:t>
      </w:r>
    </w:p>
    <w:p w:rsidR="0054717D" w:rsidRPr="00E54C62" w:rsidRDefault="0054717D" w:rsidP="0054717D">
      <w:pPr>
        <w:pStyle w:val="af4"/>
        <w:spacing w:line="240" w:lineRule="auto"/>
        <w:ind w:firstLine="708"/>
        <w:jc w:val="both"/>
        <w:rPr>
          <w:rFonts w:ascii="Times New Roman" w:hAnsi="Times New Roman" w:cs="Times New Roman"/>
          <w:sz w:val="28"/>
          <w:szCs w:val="28"/>
        </w:rPr>
      </w:pPr>
      <w:r w:rsidRPr="00E54C62">
        <w:rPr>
          <w:rFonts w:ascii="Times New Roman" w:hAnsi="Times New Roman" w:cs="Times New Roman"/>
          <w:color w:val="000000"/>
          <w:sz w:val="28"/>
          <w:szCs w:val="28"/>
        </w:rPr>
        <w:t xml:space="preserve">Основанием для начала административной процедуры является поступление зарегистрированного заявления и комплекта документов к должностному лицу, ответственному </w:t>
      </w:r>
      <w:r>
        <w:rPr>
          <w:rFonts w:ascii="Times New Roman" w:hAnsi="Times New Roman" w:cs="Times New Roman"/>
          <w:color w:val="000000"/>
          <w:sz w:val="28"/>
          <w:szCs w:val="28"/>
        </w:rPr>
        <w:t xml:space="preserve">за </w:t>
      </w:r>
      <w:r w:rsidRPr="00E54C62">
        <w:rPr>
          <w:rFonts w:ascii="Times New Roman" w:hAnsi="Times New Roman" w:cs="Times New Roman"/>
          <w:color w:val="000000"/>
          <w:sz w:val="28"/>
          <w:szCs w:val="28"/>
        </w:rPr>
        <w:t>предоставление услуги (ответственный исполнитель).</w:t>
      </w:r>
    </w:p>
    <w:p w:rsidR="0054717D" w:rsidRPr="00E54C62" w:rsidRDefault="0054717D" w:rsidP="0054717D">
      <w:pPr>
        <w:pStyle w:val="af4"/>
        <w:spacing w:line="240" w:lineRule="auto"/>
        <w:jc w:val="both"/>
        <w:rPr>
          <w:rFonts w:ascii="Times New Roman" w:hAnsi="Times New Roman" w:cs="Times New Roman"/>
          <w:sz w:val="28"/>
          <w:szCs w:val="28"/>
        </w:rPr>
      </w:pPr>
      <w:r w:rsidRPr="00E54C62">
        <w:rPr>
          <w:rFonts w:ascii="Times New Roman" w:hAnsi="Times New Roman" w:cs="Times New Roman"/>
          <w:color w:val="000000"/>
          <w:sz w:val="28"/>
          <w:szCs w:val="28"/>
        </w:rPr>
        <w:tab/>
        <w:t>Ответственный исполнитель проверяет соответствие поступившей документации установленным требованиям и принимает решение о формировании результата муниципальной услуги.</w:t>
      </w:r>
    </w:p>
    <w:p w:rsidR="0054717D" w:rsidRDefault="0054717D" w:rsidP="0054717D">
      <w:pPr>
        <w:pStyle w:val="p13"/>
        <w:shd w:val="clear" w:color="auto" w:fill="FFFFFF"/>
        <w:spacing w:after="28"/>
        <w:ind w:firstLine="708"/>
        <w:jc w:val="both"/>
        <w:rPr>
          <w:rFonts w:ascii="Times New Roman" w:hAnsi="Times New Roman" w:cs="Times New Roman"/>
          <w:sz w:val="28"/>
          <w:szCs w:val="28"/>
        </w:rPr>
      </w:pPr>
      <w:r w:rsidRPr="006A7569">
        <w:rPr>
          <w:rFonts w:ascii="Times New Roman" w:hAnsi="Times New Roman" w:cs="Times New Roman"/>
          <w:sz w:val="28"/>
          <w:szCs w:val="28"/>
        </w:rPr>
        <w:t xml:space="preserve">При наличии оснований для отказа в предоставлении услуги </w:t>
      </w:r>
      <w:r w:rsidRPr="00E54C62">
        <w:rPr>
          <w:rFonts w:ascii="Times New Roman" w:hAnsi="Times New Roman" w:cs="Times New Roman"/>
          <w:sz w:val="28"/>
          <w:szCs w:val="28"/>
        </w:rPr>
        <w:t>специалист администрации сельсовета</w:t>
      </w:r>
      <w:r w:rsidRPr="006A7569">
        <w:rPr>
          <w:rFonts w:ascii="Times New Roman" w:hAnsi="Times New Roman" w:cs="Times New Roman"/>
          <w:sz w:val="28"/>
          <w:szCs w:val="28"/>
        </w:rPr>
        <w:t xml:space="preserve"> подготавливает уведомление об</w:t>
      </w:r>
      <w:r w:rsidRPr="006A7569">
        <w:rPr>
          <w:rStyle w:val="apple-converted-space"/>
          <w:rFonts w:ascii="Times New Roman" w:hAnsi="Times New Roman" w:cs="Times New Roman"/>
          <w:sz w:val="28"/>
          <w:szCs w:val="28"/>
        </w:rPr>
        <w:t> </w:t>
      </w:r>
      <w:r w:rsidRPr="006A7569">
        <w:rPr>
          <w:rStyle w:val="s8"/>
          <w:rFonts w:ascii="Times New Roman" w:hAnsi="Times New Roman" w:cs="Times New Roman"/>
          <w:sz w:val="28"/>
          <w:szCs w:val="28"/>
        </w:rPr>
        <w:t>отказе в предоставлении муниципальной услуги</w:t>
      </w:r>
      <w:r w:rsidRPr="006A7569">
        <w:rPr>
          <w:rStyle w:val="apple-converted-space"/>
          <w:rFonts w:ascii="Times New Roman" w:hAnsi="Times New Roman" w:cs="Times New Roman"/>
          <w:sz w:val="28"/>
          <w:szCs w:val="28"/>
        </w:rPr>
        <w:t> </w:t>
      </w:r>
      <w:r w:rsidRPr="006A7569">
        <w:rPr>
          <w:rFonts w:ascii="Times New Roman" w:hAnsi="Times New Roman" w:cs="Times New Roman"/>
          <w:sz w:val="28"/>
          <w:szCs w:val="28"/>
        </w:rPr>
        <w:t>(с указанием причин отказа со ссылками на нормы действующего законодательства Российской Федерации).</w:t>
      </w:r>
    </w:p>
    <w:p w:rsidR="0054717D" w:rsidRPr="006A7569" w:rsidRDefault="0054717D" w:rsidP="0054717D">
      <w:pPr>
        <w:pStyle w:val="ConsPlusDocList"/>
        <w:spacing w:line="240" w:lineRule="auto"/>
        <w:jc w:val="both"/>
        <w:rPr>
          <w:rFonts w:ascii="Times New Roman" w:hAnsi="Times New Roman" w:cs="Times New Roman"/>
          <w:sz w:val="28"/>
          <w:szCs w:val="28"/>
        </w:rPr>
      </w:pPr>
      <w:r w:rsidRPr="000D52C6">
        <w:rPr>
          <w:rFonts w:ascii="Times New Roman" w:hAnsi="Times New Roman" w:cs="Times New Roman"/>
          <w:sz w:val="28"/>
          <w:szCs w:val="28"/>
        </w:rPr>
        <w:tab/>
      </w:r>
      <w:r w:rsidRPr="006A7569">
        <w:rPr>
          <w:rFonts w:ascii="Times New Roman" w:hAnsi="Times New Roman" w:cs="Times New Roman"/>
          <w:sz w:val="28"/>
          <w:szCs w:val="28"/>
        </w:rPr>
        <w:t>Результатом административной процедуры является оформление результата предоставления (или отказа в предоставлении) муниципальной услуги.</w:t>
      </w:r>
    </w:p>
    <w:p w:rsidR="0054717D" w:rsidRPr="000D52C6" w:rsidRDefault="0054717D" w:rsidP="0054717D">
      <w:pPr>
        <w:pStyle w:val="af4"/>
        <w:spacing w:line="240" w:lineRule="auto"/>
        <w:jc w:val="both"/>
        <w:rPr>
          <w:rFonts w:ascii="Times New Roman" w:hAnsi="Times New Roman" w:cs="Times New Roman"/>
          <w:sz w:val="28"/>
          <w:szCs w:val="28"/>
        </w:rPr>
      </w:pPr>
    </w:p>
    <w:p w:rsidR="0054717D" w:rsidRPr="00E54C62" w:rsidRDefault="0054717D" w:rsidP="0054717D">
      <w:pPr>
        <w:spacing w:line="240" w:lineRule="auto"/>
        <w:rPr>
          <w:rFonts w:ascii="Times New Roman" w:hAnsi="Times New Roman" w:cs="Times New Roman"/>
          <w:sz w:val="28"/>
          <w:szCs w:val="28"/>
        </w:rPr>
      </w:pPr>
      <w:r w:rsidRPr="00E54C62">
        <w:rPr>
          <w:rFonts w:ascii="Times New Roman" w:hAnsi="Times New Roman" w:cs="Times New Roman"/>
          <w:b/>
          <w:bCs/>
          <w:sz w:val="28"/>
          <w:szCs w:val="28"/>
        </w:rPr>
        <w:t>3.5. Выдача результатов предоставления муниципальной услуги заяв</w:t>
      </w:r>
      <w:r>
        <w:rPr>
          <w:rFonts w:ascii="Times New Roman" w:hAnsi="Times New Roman" w:cs="Times New Roman"/>
          <w:b/>
          <w:bCs/>
          <w:sz w:val="28"/>
          <w:szCs w:val="28"/>
        </w:rPr>
        <w:t>ит</w:t>
      </w:r>
      <w:r w:rsidRPr="00E54C62">
        <w:rPr>
          <w:rFonts w:ascii="Times New Roman" w:hAnsi="Times New Roman" w:cs="Times New Roman"/>
          <w:b/>
          <w:bCs/>
          <w:sz w:val="28"/>
          <w:szCs w:val="28"/>
        </w:rPr>
        <w:t>елю.</w:t>
      </w:r>
    </w:p>
    <w:p w:rsidR="0054717D" w:rsidRPr="00E54C62" w:rsidRDefault="0054717D" w:rsidP="0054717D">
      <w:pPr>
        <w:pStyle w:val="ConsPlusNormal"/>
        <w:ind w:firstLine="540"/>
        <w:jc w:val="both"/>
        <w:rPr>
          <w:rFonts w:ascii="Times New Roman" w:hAnsi="Times New Roman"/>
          <w:sz w:val="28"/>
          <w:szCs w:val="28"/>
        </w:rPr>
      </w:pPr>
      <w:r w:rsidRPr="00E54C62">
        <w:rPr>
          <w:rFonts w:ascii="Times New Roman" w:hAnsi="Times New Roman"/>
          <w:sz w:val="28"/>
          <w:szCs w:val="28"/>
        </w:rPr>
        <w:t xml:space="preserve">В случае отсутствия оснований для отказа в предоставлении услуги специалист администрации сельсовета оформляет в порядке, установленном Земельным кодексом </w:t>
      </w:r>
      <w:r>
        <w:rPr>
          <w:rFonts w:ascii="Times New Roman" w:hAnsi="Times New Roman"/>
          <w:sz w:val="28"/>
          <w:szCs w:val="28"/>
        </w:rPr>
        <w:t>Российской Федерации</w:t>
      </w:r>
      <w:r w:rsidRPr="00E54C62">
        <w:rPr>
          <w:rFonts w:ascii="Times New Roman" w:hAnsi="Times New Roman"/>
          <w:sz w:val="28"/>
          <w:szCs w:val="28"/>
        </w:rPr>
        <w:t xml:space="preserve"> и настоящим Регламентом:</w:t>
      </w:r>
    </w:p>
    <w:p w:rsidR="0054717D" w:rsidRPr="00AC3DA5" w:rsidRDefault="0054717D" w:rsidP="0054717D">
      <w:pPr>
        <w:autoSpaceDE w:val="0"/>
        <w:autoSpaceDN w:val="0"/>
        <w:adjustRightInd w:val="0"/>
        <w:spacing w:after="0" w:line="240" w:lineRule="auto"/>
        <w:ind w:firstLine="540"/>
        <w:jc w:val="both"/>
        <w:rPr>
          <w:rFonts w:ascii="Times New Roman" w:hAnsi="Times New Roman" w:cs="Times New Roman"/>
          <w:sz w:val="28"/>
          <w:szCs w:val="28"/>
          <w:u w:val="single"/>
        </w:rPr>
      </w:pPr>
      <w:r>
        <w:rPr>
          <w:rFonts w:ascii="Times New Roman" w:hAnsi="Times New Roman" w:cs="Times New Roman"/>
          <w:sz w:val="28"/>
          <w:szCs w:val="28"/>
        </w:rPr>
        <w:t>-</w:t>
      </w:r>
      <w:r w:rsidRPr="00AC3DA5">
        <w:rPr>
          <w:rFonts w:ascii="Times New Roman" w:hAnsi="Times New Roman" w:cs="Times New Roman"/>
          <w:sz w:val="28"/>
          <w:szCs w:val="28"/>
        </w:rPr>
        <w:t xml:space="preserve"> подготовк</w:t>
      </w:r>
      <w:r>
        <w:rPr>
          <w:rFonts w:ascii="Times New Roman" w:hAnsi="Times New Roman" w:cs="Times New Roman"/>
          <w:sz w:val="28"/>
          <w:szCs w:val="28"/>
        </w:rPr>
        <w:t>у</w:t>
      </w:r>
      <w:r w:rsidRPr="00AC3DA5">
        <w:rPr>
          <w:rFonts w:ascii="Times New Roman" w:hAnsi="Times New Roman" w:cs="Times New Roman"/>
          <w:sz w:val="28"/>
          <w:szCs w:val="28"/>
        </w:rPr>
        <w:t xml:space="preserve"> проекта договора </w:t>
      </w:r>
      <w:r>
        <w:rPr>
          <w:rFonts w:ascii="Times New Roman" w:hAnsi="Times New Roman" w:cs="Times New Roman"/>
          <w:sz w:val="28"/>
          <w:szCs w:val="28"/>
        </w:rPr>
        <w:t xml:space="preserve">безвозмездного пользования </w:t>
      </w:r>
      <w:r w:rsidRPr="00AC3DA5">
        <w:rPr>
          <w:rFonts w:ascii="Times New Roman" w:hAnsi="Times New Roman" w:cs="Times New Roman"/>
          <w:sz w:val="28"/>
          <w:szCs w:val="28"/>
        </w:rPr>
        <w:t>земельного участка, их подписание и направление заяви</w:t>
      </w:r>
      <w:r>
        <w:rPr>
          <w:rFonts w:ascii="Times New Roman" w:hAnsi="Times New Roman" w:cs="Times New Roman"/>
          <w:sz w:val="28"/>
          <w:szCs w:val="28"/>
        </w:rPr>
        <w:t>телю.</w:t>
      </w:r>
    </w:p>
    <w:p w:rsidR="0054717D" w:rsidRPr="00E54C62" w:rsidRDefault="0054717D" w:rsidP="0054717D">
      <w:pPr>
        <w:pStyle w:val="af4"/>
        <w:spacing w:line="240" w:lineRule="auto"/>
        <w:jc w:val="both"/>
        <w:rPr>
          <w:rFonts w:ascii="Times New Roman" w:hAnsi="Times New Roman" w:cs="Times New Roman"/>
          <w:sz w:val="28"/>
          <w:szCs w:val="28"/>
        </w:rPr>
      </w:pPr>
      <w:r w:rsidRPr="00E54C62">
        <w:rPr>
          <w:rFonts w:ascii="Times New Roman" w:hAnsi="Times New Roman" w:cs="Times New Roman"/>
          <w:sz w:val="28"/>
          <w:szCs w:val="28"/>
        </w:rPr>
        <w:tab/>
        <w:t>Специалист администрации сельсовета представляет вышеуказанные документы главе сельсовета или лицу, исполняющему его обязанности, для подписания в срок не позднее, чем за два дня до истечения установленного срока рассмотрения заявления.</w:t>
      </w:r>
    </w:p>
    <w:p w:rsidR="0054717D" w:rsidRPr="00E54C62" w:rsidRDefault="0054717D" w:rsidP="0054717D">
      <w:pPr>
        <w:autoSpaceDE w:val="0"/>
        <w:spacing w:line="240" w:lineRule="auto"/>
        <w:ind w:firstLine="567"/>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 xml:space="preserve">В случае если заявитель обратился за предоставлением муниципальной услуги в МФЦ, специалист </w:t>
      </w:r>
      <w:r>
        <w:rPr>
          <w:rFonts w:ascii="Times New Roman" w:hAnsi="Times New Roman" w:cs="Times New Roman"/>
          <w:color w:val="000000"/>
          <w:sz w:val="28"/>
          <w:szCs w:val="28"/>
        </w:rPr>
        <w:t>администрации сельсовета</w:t>
      </w:r>
      <w:r w:rsidRPr="00E54C62">
        <w:rPr>
          <w:rFonts w:ascii="Times New Roman" w:hAnsi="Times New Roman" w:cs="Times New Roman"/>
          <w:color w:val="000000"/>
          <w:sz w:val="28"/>
          <w:szCs w:val="28"/>
        </w:rPr>
        <w:t xml:space="preserve"> передает результат услуги в МФЦ для выдачи заявителю.</w:t>
      </w:r>
    </w:p>
    <w:p w:rsidR="0054717D" w:rsidRPr="00E54C62" w:rsidRDefault="0054717D" w:rsidP="0054717D">
      <w:pPr>
        <w:autoSpaceDE w:val="0"/>
        <w:spacing w:line="240" w:lineRule="auto"/>
        <w:ind w:firstLine="567"/>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Специалист соответствующего отдела МФЦ не позднее дня, следующего за днем поступления к нему документов, информирует заявителя о необходимости получения подготовленных документов (способом, указанным в заявлении).</w:t>
      </w:r>
    </w:p>
    <w:p w:rsidR="0054717D" w:rsidRPr="00E54C62" w:rsidRDefault="0054717D" w:rsidP="0054717D">
      <w:pPr>
        <w:pStyle w:val="af4"/>
        <w:spacing w:line="240" w:lineRule="auto"/>
        <w:ind w:firstLine="708"/>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lastRenderedPageBreak/>
        <w:t xml:space="preserve">Документы должны быть переданы в МФЦ не позднее дня, предшествующего дате окончания предоставления муниципальной услуги. Передача документов из </w:t>
      </w:r>
      <w:r>
        <w:rPr>
          <w:rFonts w:ascii="Times New Roman" w:hAnsi="Times New Roman" w:cs="Times New Roman"/>
          <w:color w:val="000000"/>
          <w:sz w:val="28"/>
          <w:szCs w:val="28"/>
        </w:rPr>
        <w:t>администрации сельсовета</w:t>
      </w:r>
      <w:r w:rsidRPr="00E54C62">
        <w:rPr>
          <w:rFonts w:ascii="Times New Roman" w:hAnsi="Times New Roman" w:cs="Times New Roman"/>
          <w:color w:val="000000"/>
          <w:sz w:val="28"/>
          <w:szCs w:val="28"/>
        </w:rPr>
        <w:t xml:space="preserve"> в МФЦ сопровождается соответствующим Реестром передачи.</w:t>
      </w:r>
    </w:p>
    <w:p w:rsidR="0054717D" w:rsidRDefault="0054717D" w:rsidP="0054717D">
      <w:pPr>
        <w:autoSpaceDE w:val="0"/>
        <w:spacing w:line="240" w:lineRule="auto"/>
        <w:ind w:firstLine="567"/>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Процедура заканчивается выдачей заявителю одного из следующих документов:</w:t>
      </w:r>
    </w:p>
    <w:p w:rsidR="0054717D" w:rsidRPr="00E54C62" w:rsidRDefault="0054717D" w:rsidP="0054717D">
      <w:pPr>
        <w:autoSpaceDE w:val="0"/>
        <w:autoSpaceDN w:val="0"/>
        <w:adjustRightInd w:val="0"/>
        <w:spacing w:after="0" w:line="240" w:lineRule="auto"/>
        <w:ind w:firstLine="540"/>
        <w:jc w:val="both"/>
        <w:rPr>
          <w:rFonts w:ascii="Times New Roman" w:hAnsi="Times New Roman" w:cs="Times New Roman"/>
          <w:sz w:val="28"/>
          <w:szCs w:val="28"/>
          <w:u w:val="single"/>
        </w:rPr>
      </w:pPr>
      <w:r w:rsidRPr="00E54C62">
        <w:rPr>
          <w:rFonts w:ascii="Times New Roman" w:hAnsi="Times New Roman" w:cs="Times New Roman"/>
          <w:sz w:val="28"/>
          <w:szCs w:val="28"/>
        </w:rPr>
        <w:t xml:space="preserve">1) договора </w:t>
      </w:r>
      <w:r>
        <w:rPr>
          <w:rFonts w:ascii="Times New Roman" w:hAnsi="Times New Roman" w:cs="Times New Roman"/>
          <w:sz w:val="28"/>
          <w:szCs w:val="28"/>
        </w:rPr>
        <w:t>безвозмездного пользования</w:t>
      </w:r>
      <w:r w:rsidRPr="00E54C62">
        <w:rPr>
          <w:rFonts w:ascii="Times New Roman" w:hAnsi="Times New Roman" w:cs="Times New Roman"/>
          <w:sz w:val="28"/>
          <w:szCs w:val="28"/>
        </w:rPr>
        <w:t xml:space="preserve"> земельного участка в трех экземплярах, их подписание и направление заявителю</w:t>
      </w:r>
      <w:r>
        <w:rPr>
          <w:rFonts w:ascii="Times New Roman" w:hAnsi="Times New Roman" w:cs="Times New Roman"/>
          <w:sz w:val="28"/>
          <w:szCs w:val="28"/>
          <w:u w:val="single"/>
        </w:rPr>
        <w:t>.</w:t>
      </w:r>
    </w:p>
    <w:p w:rsidR="0054717D" w:rsidRPr="00E54C62" w:rsidRDefault="0054717D" w:rsidP="0054717D">
      <w:pPr>
        <w:autoSpaceDE w:val="0"/>
        <w:autoSpaceDN w:val="0"/>
        <w:adjustRightInd w:val="0"/>
        <w:spacing w:after="0" w:line="240" w:lineRule="auto"/>
        <w:ind w:firstLine="540"/>
        <w:jc w:val="both"/>
        <w:rPr>
          <w:rFonts w:ascii="Times New Roman" w:hAnsi="Times New Roman" w:cs="Times New Roman"/>
          <w:sz w:val="28"/>
          <w:szCs w:val="28"/>
          <w:u w:val="single"/>
        </w:rPr>
      </w:pPr>
    </w:p>
    <w:p w:rsidR="0054717D" w:rsidRPr="00E54C62" w:rsidRDefault="0054717D" w:rsidP="0054717D">
      <w:pPr>
        <w:autoSpaceDE w:val="0"/>
        <w:spacing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E54C62">
        <w:rPr>
          <w:rFonts w:ascii="Times New Roman" w:hAnsi="Times New Roman" w:cs="Times New Roman"/>
          <w:color w:val="000000"/>
          <w:sz w:val="28"/>
          <w:szCs w:val="28"/>
        </w:rPr>
        <w:t>ри принятии отрицательного решения:</w:t>
      </w:r>
    </w:p>
    <w:p w:rsidR="0054717D" w:rsidRPr="00E54C62" w:rsidRDefault="0054717D" w:rsidP="0054717D">
      <w:pPr>
        <w:autoSpaceDE w:val="0"/>
        <w:spacing w:line="240" w:lineRule="auto"/>
        <w:ind w:firstLine="567"/>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уведомление об отказе в предоставлении муниципальной услуги.</w:t>
      </w:r>
    </w:p>
    <w:p w:rsidR="0054717D" w:rsidRPr="00E54C62" w:rsidRDefault="0054717D" w:rsidP="0054717D">
      <w:pPr>
        <w:pStyle w:val="af4"/>
        <w:spacing w:line="240" w:lineRule="auto"/>
        <w:ind w:firstLine="708"/>
        <w:jc w:val="both"/>
        <w:rPr>
          <w:rFonts w:ascii="Times New Roman" w:hAnsi="Times New Roman" w:cs="Times New Roman"/>
          <w:color w:val="000000"/>
          <w:sz w:val="28"/>
          <w:szCs w:val="28"/>
        </w:rPr>
      </w:pPr>
      <w:r w:rsidRPr="00E54C62">
        <w:rPr>
          <w:rFonts w:ascii="Times New Roman" w:hAnsi="Times New Roman" w:cs="Times New Roman"/>
          <w:color w:val="000000"/>
          <w:sz w:val="28"/>
          <w:szCs w:val="28"/>
        </w:rPr>
        <w:t>Фактом, подтверждающим получение результата услуги, является наличие подписи заявителя в журнале исходящей корреспонденции.</w:t>
      </w:r>
    </w:p>
    <w:p w:rsidR="0054717D" w:rsidRPr="00E54C62" w:rsidRDefault="0054717D" w:rsidP="0054717D">
      <w:pPr>
        <w:pStyle w:val="af4"/>
        <w:spacing w:line="240" w:lineRule="auto"/>
        <w:ind w:firstLine="708"/>
        <w:jc w:val="both"/>
        <w:rPr>
          <w:rFonts w:ascii="Times New Roman" w:hAnsi="Times New Roman" w:cs="Times New Roman"/>
          <w:sz w:val="28"/>
          <w:szCs w:val="28"/>
        </w:rPr>
      </w:pPr>
      <w:r w:rsidRPr="00E54C62">
        <w:rPr>
          <w:rFonts w:ascii="Times New Roman" w:hAnsi="Times New Roman" w:cs="Times New Roman"/>
          <w:sz w:val="28"/>
          <w:szCs w:val="28"/>
        </w:rPr>
        <w:t xml:space="preserve">Результатом административной процедуры является оформление результата предоставления (или отказа в предоставлении) муниципальной услуги. </w:t>
      </w:r>
    </w:p>
    <w:p w:rsidR="0054717D" w:rsidRPr="00E54C62" w:rsidRDefault="0054717D" w:rsidP="0054717D">
      <w:pPr>
        <w:pStyle w:val="af4"/>
        <w:spacing w:line="240" w:lineRule="auto"/>
        <w:ind w:firstLine="708"/>
        <w:jc w:val="both"/>
        <w:rPr>
          <w:rFonts w:ascii="Times New Roman" w:hAnsi="Times New Roman" w:cs="Times New Roman"/>
          <w:sz w:val="28"/>
          <w:szCs w:val="28"/>
        </w:rPr>
      </w:pPr>
      <w:r w:rsidRPr="00E54C62">
        <w:rPr>
          <w:rFonts w:ascii="Times New Roman" w:hAnsi="Times New Roman" w:cs="Times New Roman"/>
          <w:sz w:val="28"/>
          <w:szCs w:val="28"/>
        </w:rPr>
        <w:t>Способ фиксации результата – регистрация документов в журналах регистрации:</w:t>
      </w:r>
    </w:p>
    <w:p w:rsidR="0054717D" w:rsidRPr="00E54C62" w:rsidRDefault="0054717D" w:rsidP="0054717D">
      <w:pPr>
        <w:pStyle w:val="af4"/>
        <w:spacing w:line="240" w:lineRule="auto"/>
        <w:ind w:firstLine="708"/>
        <w:jc w:val="both"/>
        <w:rPr>
          <w:rFonts w:ascii="Times New Roman" w:hAnsi="Times New Roman" w:cs="Times New Roman"/>
          <w:sz w:val="28"/>
          <w:szCs w:val="28"/>
        </w:rPr>
      </w:pPr>
      <w:r w:rsidRPr="00E54C62">
        <w:rPr>
          <w:rFonts w:ascii="Times New Roman" w:hAnsi="Times New Roman" w:cs="Times New Roman"/>
          <w:sz w:val="28"/>
          <w:szCs w:val="28"/>
        </w:rPr>
        <w:t xml:space="preserve">-  договоров </w:t>
      </w:r>
      <w:r>
        <w:rPr>
          <w:rFonts w:ascii="Times New Roman" w:hAnsi="Times New Roman" w:cs="Times New Roman"/>
          <w:sz w:val="28"/>
          <w:szCs w:val="28"/>
        </w:rPr>
        <w:t>безвозмездного пользования.</w:t>
      </w:r>
    </w:p>
    <w:p w:rsidR="0054717D" w:rsidRPr="00E54C62" w:rsidRDefault="0054717D" w:rsidP="0054717D">
      <w:pPr>
        <w:pStyle w:val="af4"/>
        <w:spacing w:line="240" w:lineRule="auto"/>
        <w:ind w:firstLine="708"/>
        <w:jc w:val="both"/>
        <w:rPr>
          <w:rFonts w:ascii="Times New Roman" w:hAnsi="Times New Roman" w:cs="Times New Roman"/>
          <w:sz w:val="28"/>
          <w:szCs w:val="28"/>
        </w:rPr>
      </w:pPr>
      <w:r w:rsidRPr="00E54C62">
        <w:rPr>
          <w:rFonts w:ascii="Times New Roman" w:hAnsi="Times New Roman" w:cs="Times New Roman"/>
          <w:sz w:val="28"/>
          <w:szCs w:val="28"/>
        </w:rPr>
        <w:t xml:space="preserve"> (уведомления об отказе в предоставлении муниципальной услуги).</w:t>
      </w:r>
    </w:p>
    <w:p w:rsidR="0054717D" w:rsidRPr="00E54C62" w:rsidRDefault="0054717D" w:rsidP="0054717D">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54717D" w:rsidRPr="00BF22EB" w:rsidRDefault="0054717D" w:rsidP="0054717D">
      <w:pPr>
        <w:widowControl w:val="0"/>
        <w:autoSpaceDE w:val="0"/>
        <w:autoSpaceDN w:val="0"/>
        <w:adjustRightInd w:val="0"/>
        <w:spacing w:after="0" w:line="240" w:lineRule="auto"/>
        <w:jc w:val="center"/>
        <w:outlineLvl w:val="0"/>
        <w:rPr>
          <w:rFonts w:ascii="Times New Roman" w:hAnsi="Times New Roman" w:cs="Times New Roman"/>
          <w:b/>
          <w:bCs/>
          <w:sz w:val="28"/>
          <w:szCs w:val="28"/>
        </w:rPr>
      </w:pPr>
      <w:r w:rsidRPr="00BF22EB">
        <w:rPr>
          <w:rFonts w:ascii="Times New Roman" w:hAnsi="Times New Roman" w:cs="Times New Roman"/>
          <w:b/>
          <w:bCs/>
          <w:sz w:val="28"/>
          <w:szCs w:val="28"/>
          <w:lang w:val="en-US"/>
        </w:rPr>
        <w:t>IV</w:t>
      </w:r>
      <w:r w:rsidRPr="00BF22EB">
        <w:rPr>
          <w:rFonts w:ascii="Times New Roman" w:hAnsi="Times New Roman" w:cs="Times New Roman"/>
          <w:b/>
          <w:bCs/>
          <w:sz w:val="28"/>
          <w:szCs w:val="28"/>
        </w:rPr>
        <w:t>. Формы контроля за исполнением административного регламента</w:t>
      </w:r>
    </w:p>
    <w:bookmarkEnd w:id="4"/>
    <w:p w:rsidR="0054717D" w:rsidRPr="00BF22EB" w:rsidRDefault="0054717D" w:rsidP="0054717D">
      <w:pPr>
        <w:widowControl w:val="0"/>
        <w:spacing w:after="0" w:line="240" w:lineRule="auto"/>
        <w:jc w:val="both"/>
        <w:rPr>
          <w:rFonts w:ascii="Times New Roman" w:hAnsi="Times New Roman" w:cs="Times New Roman"/>
          <w:sz w:val="28"/>
          <w:szCs w:val="28"/>
        </w:rPr>
      </w:pPr>
    </w:p>
    <w:p w:rsidR="0054717D" w:rsidRPr="00BF22EB" w:rsidRDefault="0054717D" w:rsidP="0054717D">
      <w:pPr>
        <w:spacing w:line="240" w:lineRule="auto"/>
        <w:rPr>
          <w:rFonts w:ascii="Times New Roman" w:hAnsi="Times New Roman" w:cs="Times New Roman"/>
          <w:b/>
          <w:sz w:val="28"/>
          <w:szCs w:val="28"/>
        </w:rPr>
      </w:pPr>
      <w:r w:rsidRPr="00BF22EB">
        <w:rPr>
          <w:rFonts w:ascii="Times New Roman" w:hAnsi="Times New Roman" w:cs="Times New Roman"/>
          <w:b/>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4717D" w:rsidRPr="00BF22EB" w:rsidRDefault="0054717D" w:rsidP="0054717D">
      <w:pPr>
        <w:spacing w:line="240" w:lineRule="auto"/>
        <w:jc w:val="both"/>
        <w:rPr>
          <w:rFonts w:ascii="Times New Roman" w:hAnsi="Times New Roman" w:cs="Times New Roman"/>
          <w:sz w:val="28"/>
          <w:szCs w:val="28"/>
        </w:rPr>
      </w:pPr>
      <w:r w:rsidRPr="00BF22EB">
        <w:rPr>
          <w:rFonts w:ascii="Times New Roman" w:hAnsi="Times New Roman" w:cs="Times New Roman"/>
          <w:sz w:val="28"/>
          <w:szCs w:val="28"/>
        </w:rPr>
        <w:t xml:space="preserve">          4.1.1.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сельсовета.</w:t>
      </w:r>
    </w:p>
    <w:p w:rsidR="0054717D" w:rsidRPr="00BF22EB" w:rsidRDefault="0054717D" w:rsidP="0054717D">
      <w:pPr>
        <w:spacing w:line="240" w:lineRule="auto"/>
        <w:jc w:val="both"/>
        <w:rPr>
          <w:rFonts w:ascii="Times New Roman" w:hAnsi="Times New Roman" w:cs="Times New Roman"/>
          <w:sz w:val="28"/>
          <w:szCs w:val="28"/>
        </w:rPr>
      </w:pPr>
      <w:r w:rsidRPr="00BF22EB">
        <w:rPr>
          <w:rFonts w:ascii="Times New Roman" w:hAnsi="Times New Roman" w:cs="Times New Roman"/>
          <w:sz w:val="28"/>
          <w:szCs w:val="28"/>
        </w:rPr>
        <w:t xml:space="preserve">          4.1.2. Периодичность осуществления текущего контроля устанавливается распоряжением главы сельсовета.</w:t>
      </w:r>
    </w:p>
    <w:p w:rsidR="0054717D" w:rsidRPr="00DB3627" w:rsidRDefault="0054717D" w:rsidP="0054717D">
      <w:pPr>
        <w:spacing w:line="240" w:lineRule="auto"/>
        <w:ind w:firstLine="540"/>
        <w:jc w:val="both"/>
        <w:rPr>
          <w:rFonts w:ascii="Times New Roman" w:hAnsi="Times New Roman" w:cs="Times New Roman"/>
          <w:color w:val="C00000"/>
          <w:sz w:val="28"/>
          <w:szCs w:val="28"/>
        </w:rPr>
      </w:pPr>
    </w:p>
    <w:p w:rsidR="0054717D" w:rsidRPr="00BF22EB" w:rsidRDefault="0054717D" w:rsidP="0054717D">
      <w:pPr>
        <w:spacing w:line="240" w:lineRule="auto"/>
        <w:jc w:val="center"/>
        <w:rPr>
          <w:rFonts w:ascii="Times New Roman" w:hAnsi="Times New Roman" w:cs="Times New Roman"/>
          <w:b/>
          <w:sz w:val="28"/>
          <w:szCs w:val="28"/>
        </w:rPr>
      </w:pPr>
      <w:r w:rsidRPr="00BF22EB">
        <w:rPr>
          <w:rFonts w:ascii="Times New Roman" w:hAnsi="Times New Roman" w:cs="Times New Roman"/>
          <w:b/>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w:t>
      </w:r>
      <w:r w:rsidRPr="00BF22EB">
        <w:rPr>
          <w:rFonts w:ascii="Times New Roman" w:hAnsi="Times New Roman" w:cs="Times New Roman"/>
          <w:b/>
          <w:sz w:val="28"/>
          <w:szCs w:val="28"/>
        </w:rPr>
        <w:lastRenderedPageBreak/>
        <w:t>числе порядок и формы контроля за полнотой и качеством предоставления муниципальной услуги</w:t>
      </w:r>
    </w:p>
    <w:p w:rsidR="0054717D" w:rsidRPr="00BF22EB" w:rsidRDefault="0054717D" w:rsidP="0054717D">
      <w:pPr>
        <w:spacing w:after="0" w:line="240" w:lineRule="auto"/>
        <w:jc w:val="both"/>
        <w:rPr>
          <w:rFonts w:ascii="Times New Roman" w:hAnsi="Times New Roman" w:cs="Times New Roman"/>
          <w:sz w:val="28"/>
          <w:szCs w:val="28"/>
        </w:rPr>
      </w:pPr>
      <w:r w:rsidRPr="00BF22EB">
        <w:rPr>
          <w:rFonts w:ascii="Times New Roman" w:hAnsi="Times New Roman" w:cs="Times New Roman"/>
          <w:sz w:val="28"/>
          <w:szCs w:val="28"/>
        </w:rPr>
        <w:t xml:space="preserve">         4.2.1. Контроль за полнотой и качеством предоставления администрацией сельсовета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сельсовета, а также должностных лиц.</w:t>
      </w:r>
    </w:p>
    <w:p w:rsidR="0054717D" w:rsidRPr="00BF22EB" w:rsidRDefault="0054717D" w:rsidP="0054717D">
      <w:pPr>
        <w:spacing w:after="0" w:line="240" w:lineRule="auto"/>
        <w:jc w:val="both"/>
        <w:rPr>
          <w:rFonts w:ascii="Times New Roman" w:hAnsi="Times New Roman" w:cs="Times New Roman"/>
          <w:sz w:val="28"/>
          <w:szCs w:val="28"/>
        </w:rPr>
      </w:pPr>
      <w:r w:rsidRPr="00BF22EB">
        <w:rPr>
          <w:rFonts w:ascii="Times New Roman" w:hAnsi="Times New Roman" w:cs="Times New Roman"/>
          <w:sz w:val="28"/>
          <w:szCs w:val="28"/>
        </w:rPr>
        <w:t xml:space="preserve">         4.2.2. Порядок и периодичность проведения плановых проверок выполнения положений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сельсовета на текущий год.</w:t>
      </w:r>
    </w:p>
    <w:p w:rsidR="0054717D" w:rsidRPr="00BF22EB" w:rsidRDefault="0054717D" w:rsidP="0054717D">
      <w:pPr>
        <w:spacing w:after="0" w:line="240" w:lineRule="auto"/>
        <w:jc w:val="both"/>
        <w:rPr>
          <w:rFonts w:ascii="Times New Roman" w:hAnsi="Times New Roman" w:cs="Times New Roman"/>
          <w:sz w:val="28"/>
          <w:szCs w:val="28"/>
        </w:rPr>
      </w:pPr>
      <w:r w:rsidRPr="00BF22EB">
        <w:rPr>
          <w:rFonts w:ascii="Times New Roman" w:hAnsi="Times New Roman" w:cs="Times New Roman"/>
          <w:sz w:val="28"/>
          <w:szCs w:val="28"/>
        </w:rPr>
        <w:t xml:space="preserve">         4.2.3. Решение об осуществлении плановых и внеплановых проверок полноты и качества предоставления муниципальной услуги принимается </w:t>
      </w:r>
    </w:p>
    <w:p w:rsidR="0054717D" w:rsidRPr="00BF22EB" w:rsidRDefault="0054717D" w:rsidP="0054717D">
      <w:pPr>
        <w:spacing w:after="0" w:line="240" w:lineRule="auto"/>
        <w:jc w:val="both"/>
        <w:rPr>
          <w:rFonts w:ascii="Times New Roman" w:hAnsi="Times New Roman" w:cs="Times New Roman"/>
          <w:sz w:val="28"/>
          <w:szCs w:val="28"/>
        </w:rPr>
      </w:pPr>
      <w:r w:rsidRPr="00BF22EB">
        <w:rPr>
          <w:rFonts w:ascii="Times New Roman" w:hAnsi="Times New Roman" w:cs="Times New Roman"/>
          <w:sz w:val="28"/>
          <w:szCs w:val="28"/>
        </w:rPr>
        <w:t>распоряжением главой сельсовета.</w:t>
      </w:r>
    </w:p>
    <w:p w:rsidR="0054717D" w:rsidRPr="00BF22EB" w:rsidRDefault="0054717D" w:rsidP="0054717D">
      <w:pPr>
        <w:spacing w:after="0" w:line="240" w:lineRule="auto"/>
        <w:jc w:val="both"/>
        <w:rPr>
          <w:rFonts w:ascii="Times New Roman" w:hAnsi="Times New Roman" w:cs="Times New Roman"/>
          <w:sz w:val="28"/>
          <w:szCs w:val="28"/>
        </w:rPr>
      </w:pPr>
      <w:r w:rsidRPr="00BF22EB">
        <w:rPr>
          <w:rFonts w:ascii="Times New Roman" w:hAnsi="Times New Roman" w:cs="Times New Roman"/>
          <w:sz w:val="28"/>
          <w:szCs w:val="28"/>
        </w:rPr>
        <w:t xml:space="preserve">         4.2.4. Плановые проверки проводятся в соответствии с планом работы администрации сельсовета, но не чаще 1 раза в 3 года.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54717D" w:rsidRPr="00BF22EB" w:rsidRDefault="0054717D" w:rsidP="0054717D">
      <w:pPr>
        <w:spacing w:line="240" w:lineRule="auto"/>
        <w:jc w:val="both"/>
        <w:rPr>
          <w:rFonts w:ascii="Times New Roman" w:hAnsi="Times New Roman" w:cs="Times New Roman"/>
          <w:sz w:val="28"/>
          <w:szCs w:val="28"/>
        </w:rPr>
      </w:pPr>
      <w:r w:rsidRPr="00BF22EB">
        <w:rPr>
          <w:rFonts w:ascii="Times New Roman" w:hAnsi="Times New Roman" w:cs="Times New Roman"/>
          <w:sz w:val="28"/>
          <w:szCs w:val="28"/>
        </w:rPr>
        <w:t xml:space="preserve">         4.2.5.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54717D" w:rsidRPr="00BF22EB" w:rsidRDefault="0054717D" w:rsidP="0054717D">
      <w:pPr>
        <w:spacing w:line="240" w:lineRule="auto"/>
        <w:jc w:val="center"/>
        <w:rPr>
          <w:rFonts w:ascii="Times New Roman" w:hAnsi="Times New Roman" w:cs="Times New Roman"/>
          <w:b/>
          <w:sz w:val="28"/>
          <w:szCs w:val="28"/>
        </w:rPr>
      </w:pPr>
      <w:r w:rsidRPr="00BF22EB">
        <w:rPr>
          <w:rFonts w:ascii="Times New Roman" w:hAnsi="Times New Roman" w:cs="Times New Roman"/>
          <w:b/>
          <w:sz w:val="28"/>
          <w:szCs w:val="28"/>
        </w:rPr>
        <w:t>4.3. Ответственность должностных лиц администрации сельсовета за решения и действия (бездействие), принимаемые (осуществляемые) ими в ходе предоставления муниципальной услуги</w:t>
      </w:r>
    </w:p>
    <w:p w:rsidR="0054717D" w:rsidRPr="00BF22EB" w:rsidRDefault="0054717D" w:rsidP="0054717D">
      <w:pPr>
        <w:spacing w:line="240" w:lineRule="auto"/>
        <w:ind w:firstLine="708"/>
        <w:jc w:val="both"/>
        <w:rPr>
          <w:rFonts w:ascii="Times New Roman" w:hAnsi="Times New Roman" w:cs="Times New Roman"/>
          <w:sz w:val="28"/>
          <w:szCs w:val="28"/>
        </w:rPr>
      </w:pPr>
      <w:r w:rsidRPr="00BF22EB">
        <w:rPr>
          <w:rFonts w:ascii="Times New Roman" w:hAnsi="Times New Roman" w:cs="Times New Roman"/>
          <w:sz w:val="28"/>
          <w:szCs w:val="28"/>
        </w:rPr>
        <w:t>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Персональная ответственность должностных лиц администрации сельсовета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54717D" w:rsidRPr="00BF22EB" w:rsidRDefault="0054717D" w:rsidP="0054717D">
      <w:pPr>
        <w:spacing w:line="240" w:lineRule="auto"/>
        <w:jc w:val="both"/>
        <w:rPr>
          <w:rFonts w:ascii="Times New Roman" w:eastAsia="Times New Roman CYR" w:hAnsi="Times New Roman" w:cs="Times New Roman"/>
          <w:b/>
          <w:sz w:val="28"/>
          <w:szCs w:val="28"/>
        </w:rPr>
      </w:pPr>
      <w:r w:rsidRPr="00BF22EB">
        <w:rPr>
          <w:rFonts w:ascii="Times New Roman" w:hAnsi="Times New Roman" w:cs="Times New Roman"/>
          <w:b/>
          <w:sz w:val="28"/>
          <w:szCs w:val="28"/>
        </w:rPr>
        <w:t xml:space="preserve">4.4. </w:t>
      </w:r>
      <w:r w:rsidRPr="00BF22EB">
        <w:rPr>
          <w:rFonts w:ascii="Times New Roman" w:eastAsia="Times New Roman CYR" w:hAnsi="Times New Roman" w:cs="Times New Roman"/>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4717D" w:rsidRPr="00BF22EB" w:rsidRDefault="0054717D" w:rsidP="0054717D">
      <w:pPr>
        <w:autoSpaceDE w:val="0"/>
        <w:spacing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Контроль за предоставлением муниципальной услуги со стороны граждан, их объединений и организаций осуществляется:</w:t>
      </w:r>
    </w:p>
    <w:p w:rsidR="0054717D" w:rsidRPr="00BF22EB" w:rsidRDefault="0054717D" w:rsidP="0054717D">
      <w:pPr>
        <w:autoSpaceDE w:val="0"/>
        <w:spacing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общественными объединениями и организациями;</w:t>
      </w:r>
    </w:p>
    <w:p w:rsidR="0054717D" w:rsidRPr="00BF22EB" w:rsidRDefault="0054717D" w:rsidP="0054717D">
      <w:pPr>
        <w:autoSpaceDE w:val="0"/>
        <w:spacing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lastRenderedPageBreak/>
        <w:t>иными органами, в установленном законом порядке.</w:t>
      </w:r>
    </w:p>
    <w:p w:rsidR="0054717D" w:rsidRPr="00BF22EB" w:rsidRDefault="0054717D" w:rsidP="0054717D">
      <w:pPr>
        <w:autoSpaceDE w:val="0"/>
        <w:spacing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Граждане, их объединения и организации вправе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4717D" w:rsidRPr="00BF22EB" w:rsidRDefault="0054717D" w:rsidP="0054717D">
      <w:pPr>
        <w:autoSpaceDE w:val="0"/>
        <w:spacing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Граждане, их объединения и организации также вправе:</w:t>
      </w:r>
    </w:p>
    <w:p w:rsidR="0054717D" w:rsidRPr="00BF22EB" w:rsidRDefault="0054717D" w:rsidP="0054717D">
      <w:pPr>
        <w:autoSpaceDE w:val="0"/>
        <w:spacing w:line="240" w:lineRule="auto"/>
        <w:ind w:firstLine="567"/>
        <w:jc w:val="both"/>
        <w:rPr>
          <w:rFonts w:ascii="Times New Roman" w:eastAsia="Times New Roman CYR" w:hAnsi="Times New Roman" w:cs="Times New Roman"/>
          <w:sz w:val="28"/>
          <w:szCs w:val="28"/>
        </w:rPr>
      </w:pPr>
      <w:r w:rsidRPr="00BF22EB">
        <w:rPr>
          <w:rFonts w:ascii="Times New Roman" w:hAnsi="Times New Roman" w:cs="Times New Roman"/>
          <w:sz w:val="28"/>
          <w:szCs w:val="28"/>
        </w:rPr>
        <w:t xml:space="preserve">- </w:t>
      </w:r>
      <w:r w:rsidRPr="00BF22EB">
        <w:rPr>
          <w:rFonts w:ascii="Times New Roman" w:eastAsia="Times New Roman CYR"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54717D" w:rsidRPr="00BF22EB" w:rsidRDefault="0054717D" w:rsidP="0054717D">
      <w:pPr>
        <w:autoSpaceDE w:val="0"/>
        <w:spacing w:line="240" w:lineRule="auto"/>
        <w:ind w:firstLine="567"/>
        <w:jc w:val="both"/>
        <w:rPr>
          <w:rFonts w:ascii="Times New Roman" w:eastAsia="Times New Roman CYR" w:hAnsi="Times New Roman" w:cs="Times New Roman"/>
          <w:sz w:val="28"/>
          <w:szCs w:val="28"/>
        </w:rPr>
      </w:pPr>
      <w:r w:rsidRPr="00BF22EB">
        <w:rPr>
          <w:rFonts w:ascii="Times New Roman" w:hAnsi="Times New Roman" w:cs="Times New Roman"/>
          <w:sz w:val="28"/>
          <w:szCs w:val="28"/>
        </w:rPr>
        <w:t xml:space="preserve">- </w:t>
      </w:r>
      <w:r w:rsidRPr="00BF22EB">
        <w:rPr>
          <w:rFonts w:ascii="Times New Roman" w:eastAsia="Times New Roman CYR" w:hAnsi="Times New Roman" w:cs="Times New Roman"/>
          <w:sz w:val="28"/>
          <w:szCs w:val="28"/>
        </w:rPr>
        <w:t>вносить предложения о мерах по устранению нарушений Регламента.</w:t>
      </w:r>
    </w:p>
    <w:p w:rsidR="0054717D" w:rsidRPr="00BF22EB" w:rsidRDefault="0054717D" w:rsidP="0054717D">
      <w:pPr>
        <w:autoSpaceDE w:val="0"/>
        <w:spacing w:line="240" w:lineRule="auto"/>
        <w:ind w:firstLine="567"/>
        <w:jc w:val="both"/>
        <w:rPr>
          <w:rFonts w:ascii="Times New Roman" w:eastAsia="Times New Roman CYR" w:hAnsi="Times New Roman" w:cs="Times New Roman"/>
          <w:sz w:val="28"/>
          <w:szCs w:val="28"/>
        </w:rPr>
      </w:pPr>
      <w:r w:rsidRPr="00BF22EB">
        <w:rPr>
          <w:rFonts w:ascii="Times New Roman" w:eastAsia="Times New Roman CYR" w:hAnsi="Times New Roman" w:cs="Times New Roman"/>
          <w:sz w:val="28"/>
          <w:szCs w:val="28"/>
        </w:rPr>
        <w:t>Контроль за предоставлением муниципальной услуги осуществляется в соответствии с правовыми актами Российской Федерации, Курской области и муниципальными нормативными правовыми актами.</w:t>
      </w:r>
    </w:p>
    <w:p w:rsidR="0054717D" w:rsidRPr="00BF22EB"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b/>
          <w:bCs/>
          <w:sz w:val="28"/>
          <w:szCs w:val="28"/>
        </w:rPr>
      </w:pPr>
    </w:p>
    <w:p w:rsidR="0054717D" w:rsidRPr="00BF22EB" w:rsidRDefault="0054717D" w:rsidP="0054717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BF22EB">
        <w:rPr>
          <w:rFonts w:ascii="Times New Roman" w:hAnsi="Times New Roman" w:cs="Times New Roman"/>
          <w:b/>
          <w:bCs/>
          <w:sz w:val="28"/>
          <w:szCs w:val="28"/>
          <w:lang w:val="en-US"/>
        </w:rPr>
        <w:t>V</w:t>
      </w:r>
      <w:r w:rsidRPr="00BF22EB">
        <w:rPr>
          <w:rFonts w:ascii="Times New Roman" w:hAnsi="Times New Roman" w:cs="Times New Roman"/>
          <w:b/>
          <w:bCs/>
          <w:sz w:val="28"/>
          <w:szCs w:val="28"/>
        </w:rPr>
        <w:t xml:space="preserve">. </w:t>
      </w:r>
      <w:r w:rsidRPr="00BF22EB">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 а также  должностных лиц, муниципальных служащих</w:t>
      </w:r>
    </w:p>
    <w:p w:rsidR="0054717D" w:rsidRPr="00BF22EB" w:rsidRDefault="0054717D" w:rsidP="0054717D">
      <w:pPr>
        <w:widowControl w:val="0"/>
        <w:autoSpaceDE w:val="0"/>
        <w:autoSpaceDN w:val="0"/>
        <w:adjustRightInd w:val="0"/>
        <w:spacing w:after="0" w:line="240" w:lineRule="auto"/>
        <w:jc w:val="center"/>
        <w:outlineLvl w:val="1"/>
        <w:rPr>
          <w:rFonts w:ascii="Times New Roman" w:hAnsi="Times New Roman" w:cs="Times New Roman"/>
          <w:b/>
          <w:bCs/>
          <w:sz w:val="28"/>
          <w:szCs w:val="28"/>
        </w:rPr>
      </w:pPr>
    </w:p>
    <w:p w:rsidR="0054717D" w:rsidRDefault="0054717D" w:rsidP="0054717D">
      <w:pPr>
        <w:widowControl w:val="0"/>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BF22EB">
        <w:rPr>
          <w:rFonts w:ascii="Times New Roman" w:hAnsi="Times New Roman" w:cs="Times New Roman"/>
          <w:b/>
          <w:bCs/>
          <w:sz w:val="28"/>
          <w:szCs w:val="28"/>
        </w:rPr>
        <w:t>5.1. Информация для заявителя о его праве подать жалобу на решение и (или) действие (</w:t>
      </w:r>
      <w:r w:rsidRPr="00E54C62">
        <w:rPr>
          <w:rFonts w:ascii="Times New Roman" w:hAnsi="Times New Roman" w:cs="Times New Roman"/>
          <w:b/>
          <w:bCs/>
          <w:sz w:val="28"/>
          <w:szCs w:val="28"/>
        </w:rPr>
        <w:t>бездействие) администрации сельсовета</w:t>
      </w:r>
      <w:r>
        <w:rPr>
          <w:rFonts w:ascii="Times New Roman" w:hAnsi="Times New Roman" w:cs="Times New Roman"/>
          <w:b/>
          <w:bCs/>
          <w:sz w:val="28"/>
          <w:szCs w:val="28"/>
        </w:rPr>
        <w:t xml:space="preserve"> </w:t>
      </w:r>
      <w:r w:rsidRPr="00E54C62">
        <w:rPr>
          <w:rFonts w:ascii="Times New Roman" w:hAnsi="Times New Roman" w:cs="Times New Roman"/>
          <w:b/>
          <w:bCs/>
          <w:sz w:val="28"/>
          <w:szCs w:val="28"/>
        </w:rPr>
        <w:t>и (или) их должностных лиц при предоставлении услуги</w:t>
      </w:r>
    </w:p>
    <w:p w:rsidR="0054717D" w:rsidRPr="00E54C62" w:rsidRDefault="0054717D" w:rsidP="0054717D">
      <w:pPr>
        <w:widowControl w:val="0"/>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54717D" w:rsidRDefault="0054717D" w:rsidP="0054717D">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ar-SA"/>
        </w:rPr>
      </w:pPr>
      <w:r w:rsidRPr="00E54C62">
        <w:rPr>
          <w:rFonts w:ascii="Times New Roman" w:hAnsi="Times New Roman" w:cs="Times New Roman"/>
          <w:sz w:val="28"/>
          <w:szCs w:val="28"/>
          <w:lang w:eastAsia="ar-SA"/>
        </w:rPr>
        <w:t xml:space="preserve">Заявитель вправе обжаловать решения и действия (бездействие) </w:t>
      </w:r>
      <w:r w:rsidRPr="00E54C62">
        <w:rPr>
          <w:rFonts w:ascii="Times New Roman" w:hAnsi="Times New Roman" w:cs="Times New Roman"/>
          <w:sz w:val="28"/>
          <w:szCs w:val="28"/>
        </w:rPr>
        <w:t xml:space="preserve">администрации сельсовета </w:t>
      </w:r>
      <w:r w:rsidRPr="00E54C62">
        <w:rPr>
          <w:rFonts w:ascii="Times New Roman" w:hAnsi="Times New Roman" w:cs="Times New Roman"/>
          <w:sz w:val="28"/>
          <w:szCs w:val="28"/>
          <w:lang w:eastAsia="ar-SA"/>
        </w:rPr>
        <w:t>и (или) их должностных лиц при предоставлении услуги в соответствии с законодательством Российской Федерации</w:t>
      </w:r>
      <w:r w:rsidRPr="00E54C62">
        <w:rPr>
          <w:rFonts w:ascii="Times New Roman" w:hAnsi="Times New Roman" w:cs="Times New Roman"/>
          <w:sz w:val="28"/>
          <w:szCs w:val="28"/>
        </w:rPr>
        <w:t xml:space="preserve"> в досудебном (внесудебном) и судебном порядке</w:t>
      </w:r>
      <w:r w:rsidRPr="00E54C62">
        <w:rPr>
          <w:rFonts w:ascii="Times New Roman" w:hAnsi="Times New Roman" w:cs="Times New Roman"/>
          <w:sz w:val="28"/>
          <w:szCs w:val="28"/>
          <w:lang w:eastAsia="ar-SA"/>
        </w:rPr>
        <w:t>.</w:t>
      </w:r>
    </w:p>
    <w:p w:rsidR="0054717D" w:rsidRPr="00E54C62" w:rsidRDefault="0054717D" w:rsidP="0054717D">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ar-SA"/>
        </w:rPr>
      </w:pPr>
    </w:p>
    <w:p w:rsidR="0054717D" w:rsidRDefault="0054717D" w:rsidP="0054717D">
      <w:pPr>
        <w:widowControl w:val="0"/>
        <w:autoSpaceDE w:val="0"/>
        <w:autoSpaceDN w:val="0"/>
        <w:adjustRightInd w:val="0"/>
        <w:spacing w:after="0" w:line="240" w:lineRule="auto"/>
        <w:ind w:firstLine="709"/>
        <w:jc w:val="both"/>
        <w:outlineLvl w:val="0"/>
        <w:rPr>
          <w:rFonts w:ascii="Times New Roman" w:hAnsi="Times New Roman" w:cs="Times New Roman"/>
          <w:b/>
          <w:bCs/>
          <w:sz w:val="28"/>
          <w:szCs w:val="28"/>
          <w:lang w:eastAsia="ar-SA"/>
        </w:rPr>
      </w:pPr>
      <w:r w:rsidRPr="00E54C62">
        <w:rPr>
          <w:rFonts w:ascii="Times New Roman" w:hAnsi="Times New Roman" w:cs="Times New Roman"/>
          <w:b/>
          <w:bCs/>
          <w:sz w:val="28"/>
          <w:szCs w:val="28"/>
          <w:lang w:eastAsia="ar-SA"/>
        </w:rPr>
        <w:t>5.2. Предмет жалобы</w:t>
      </w:r>
    </w:p>
    <w:p w:rsidR="0054717D" w:rsidRPr="00E54C62" w:rsidRDefault="0054717D" w:rsidP="0054717D">
      <w:pPr>
        <w:widowControl w:val="0"/>
        <w:autoSpaceDE w:val="0"/>
        <w:autoSpaceDN w:val="0"/>
        <w:adjustRightInd w:val="0"/>
        <w:spacing w:after="0" w:line="240" w:lineRule="auto"/>
        <w:ind w:firstLine="709"/>
        <w:jc w:val="both"/>
        <w:outlineLvl w:val="0"/>
        <w:rPr>
          <w:rFonts w:ascii="Times New Roman" w:hAnsi="Times New Roman" w:cs="Times New Roman"/>
          <w:b/>
          <w:bCs/>
          <w:sz w:val="28"/>
          <w:szCs w:val="28"/>
          <w:lang w:eastAsia="ar-SA"/>
        </w:rPr>
      </w:pP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sz w:val="28"/>
          <w:szCs w:val="28"/>
          <w:lang w:eastAsia="ar-SA"/>
        </w:rPr>
      </w:pPr>
      <w:r w:rsidRPr="00E54C62">
        <w:rPr>
          <w:rFonts w:ascii="Times New Roman" w:hAnsi="Times New Roman" w:cs="Times New Roman"/>
          <w:sz w:val="28"/>
          <w:szCs w:val="28"/>
          <w:lang w:eastAsia="ar-SA"/>
        </w:rPr>
        <w:t>Предметом досудебного (внесудебного) обжалования явля</w:t>
      </w:r>
      <w:r>
        <w:rPr>
          <w:rFonts w:ascii="Times New Roman" w:hAnsi="Times New Roman" w:cs="Times New Roman"/>
          <w:sz w:val="28"/>
          <w:szCs w:val="28"/>
          <w:lang w:eastAsia="ar-SA"/>
        </w:rPr>
        <w:t>ю</w:t>
      </w:r>
      <w:r w:rsidRPr="00E54C62">
        <w:rPr>
          <w:rFonts w:ascii="Times New Roman" w:hAnsi="Times New Roman" w:cs="Times New Roman"/>
          <w:sz w:val="28"/>
          <w:szCs w:val="28"/>
          <w:lang w:eastAsia="ar-SA"/>
        </w:rPr>
        <w:t xml:space="preserve">тся решения и действия (бездействие) </w:t>
      </w:r>
      <w:r w:rsidRPr="00E54C62">
        <w:rPr>
          <w:rFonts w:ascii="Times New Roman" w:hAnsi="Times New Roman" w:cs="Times New Roman"/>
          <w:sz w:val="28"/>
          <w:szCs w:val="28"/>
        </w:rPr>
        <w:t xml:space="preserve">администрации сельсовета </w:t>
      </w:r>
      <w:r w:rsidRPr="00E54C62">
        <w:rPr>
          <w:rFonts w:ascii="Times New Roman" w:hAnsi="Times New Roman" w:cs="Times New Roman"/>
          <w:sz w:val="28"/>
          <w:szCs w:val="28"/>
          <w:lang w:eastAsia="ar-SA"/>
        </w:rPr>
        <w:t>и (или) их должностных лиц</w:t>
      </w:r>
      <w:r w:rsidRPr="00E54C62">
        <w:rPr>
          <w:rFonts w:ascii="Times New Roman" w:hAnsi="Times New Roman" w:cs="Times New Roman"/>
          <w:sz w:val="28"/>
          <w:szCs w:val="28"/>
        </w:rPr>
        <w:t xml:space="preserve"> п</w:t>
      </w:r>
      <w:r w:rsidRPr="00E54C62">
        <w:rPr>
          <w:rFonts w:ascii="Times New Roman" w:hAnsi="Times New Roman" w:cs="Times New Roman"/>
          <w:sz w:val="28"/>
          <w:szCs w:val="28"/>
          <w:lang w:eastAsia="ar-SA"/>
        </w:rPr>
        <w:t>ри предоставлении услуги</w:t>
      </w:r>
      <w:r w:rsidRPr="00E54C62">
        <w:rPr>
          <w:rFonts w:ascii="Times New Roman" w:hAnsi="Times New Roman" w:cs="Times New Roman"/>
          <w:sz w:val="28"/>
          <w:szCs w:val="28"/>
        </w:rPr>
        <w:t xml:space="preserve"> на основании настоящего регламента</w:t>
      </w:r>
      <w:r w:rsidRPr="00E54C62">
        <w:rPr>
          <w:rFonts w:ascii="Times New Roman" w:hAnsi="Times New Roman" w:cs="Times New Roman"/>
          <w:sz w:val="28"/>
          <w:szCs w:val="28"/>
          <w:lang w:eastAsia="ar-SA"/>
        </w:rPr>
        <w:t>.</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Заявитель имеет право обратиться с жалобой, в том числе в следующих случаях:</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1) нарушения сроков регистрации заявления заявителя о предоставлении услуги;</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2) нарушения сроков предоставления услуги;</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3) требования у заявителя документов, не предусмотренных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 для предоставления услуги;</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 xml:space="preserve">4) отказа в приеме документов, предоставление которых предусмотрено </w:t>
      </w:r>
      <w:r w:rsidRPr="00E54C62">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 для предоставления услуги, у заявителя;</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5) отказа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6) затребование у заявителя при предоставлении услуги платы, не предусмотренной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w:t>
      </w:r>
    </w:p>
    <w:p w:rsidR="0054717D"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7) отказа администрации сельсовета, предоставляющего услугу, его должностных лиц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54717D"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rPr>
      </w:pPr>
    </w:p>
    <w:p w:rsidR="0054717D"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r w:rsidRPr="00E54C62">
        <w:rPr>
          <w:rFonts w:ascii="Times New Roman" w:hAnsi="Times New Roman" w:cs="Times New Roman"/>
          <w:b/>
          <w:bCs/>
          <w:sz w:val="28"/>
          <w:szCs w:val="28"/>
        </w:rPr>
        <w:t xml:space="preserve">5.3. </w:t>
      </w:r>
      <w:r w:rsidRPr="00E54C62">
        <w:rPr>
          <w:rFonts w:ascii="Times New Roman" w:hAnsi="Times New Roman" w:cs="Times New Roman"/>
          <w:b/>
          <w:bCs/>
          <w:sz w:val="28"/>
          <w:szCs w:val="28"/>
          <w:lang w:eastAsia="ar-SA"/>
        </w:rPr>
        <w:t>Органы власти и уполномоченные на рассмотрение жалобы должностные лица, которым может быть направлена жалоба</w:t>
      </w:r>
    </w:p>
    <w:p w:rsidR="0054717D" w:rsidRPr="00E54C62"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p>
    <w:p w:rsidR="0054717D" w:rsidRPr="00BF22EB"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 xml:space="preserve">Жалоба подается в письменной форме на бумажном носителе или в электронной форме в администрацию сельсовета. </w:t>
      </w:r>
      <w:r w:rsidRPr="00BF22EB">
        <w:rPr>
          <w:rFonts w:ascii="Times New Roman" w:hAnsi="Times New Roman" w:cs="Times New Roman"/>
          <w:sz w:val="28"/>
          <w:szCs w:val="28"/>
        </w:rPr>
        <w:t>Жалобы на решения, принятые главой сельсовета, в соответствии со ст.11.2 Федерального закона от 27.07.2010 № 210-ФЗ «Об организации предоставления государственных и муниципальных услуг», рассматриваются непосредственно главой сельсовета.</w:t>
      </w:r>
    </w:p>
    <w:p w:rsidR="0054717D"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BF22EB">
        <w:rPr>
          <w:rFonts w:ascii="Times New Roman" w:hAnsi="Times New Roman" w:cs="Times New Roman"/>
          <w:sz w:val="28"/>
          <w:szCs w:val="28"/>
        </w:rPr>
        <w:t>Жалоба также может быть направлена через областное бюджетное учреждение «Многофункциональный центр предоставления государственных и муниципальных услуг Курской области».</w:t>
      </w:r>
    </w:p>
    <w:p w:rsidR="0054717D" w:rsidRPr="00BF22EB"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p>
    <w:p w:rsidR="0054717D"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r w:rsidRPr="00E54C62">
        <w:rPr>
          <w:rFonts w:ascii="Times New Roman" w:hAnsi="Times New Roman" w:cs="Times New Roman"/>
          <w:b/>
          <w:bCs/>
          <w:sz w:val="28"/>
          <w:szCs w:val="28"/>
        </w:rPr>
        <w:t xml:space="preserve">5.4. </w:t>
      </w:r>
      <w:r w:rsidRPr="00E54C62">
        <w:rPr>
          <w:rFonts w:ascii="Times New Roman" w:hAnsi="Times New Roman" w:cs="Times New Roman"/>
          <w:b/>
          <w:bCs/>
          <w:sz w:val="28"/>
          <w:szCs w:val="28"/>
          <w:lang w:eastAsia="ar-SA"/>
        </w:rPr>
        <w:t>Порядок подачи и рассмотрения жалобы</w:t>
      </w:r>
    </w:p>
    <w:p w:rsidR="0054717D" w:rsidRPr="00E54C62"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Жалоба может быть направлена по почте, с использованием информационно-телекоммуникационной сети «Интернет», официального сайта администрации сельсовета,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Жалоба должна содержать:</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1) наименование администрации сельсовета, предоставляющего услугу, должностного лица администрации сельсовета, предоставляющего услугу, либо муниципального служащего, решения и действия (бездействие) которых обжалуются;</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w:t>
      </w:r>
      <w:r w:rsidRPr="00E54C62">
        <w:rPr>
          <w:rFonts w:ascii="Times New Roman" w:hAnsi="Times New Roman" w:cs="Times New Roman"/>
          <w:sz w:val="28"/>
          <w:szCs w:val="28"/>
        </w:rPr>
        <w:lastRenderedPageBreak/>
        <w:t>которым должен быть направлен ответ заявителю;</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3) сведения об обжалуемых решениях и действиях (бездействии) администрации сельсовета, предоставляющего услугу, должностного лица администрации сельсовета, предоставляющего услугу, либо муниципального служащего;</w:t>
      </w:r>
    </w:p>
    <w:p w:rsidR="0054717D"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4) доводы, на основании которых заявитель не согласен с решением и действием (бездействием) администрации сельсовета, предоставляющего услугу, должностного лица администрации сельсовета,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p>
    <w:p w:rsidR="0054717D"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r w:rsidRPr="00E54C62">
        <w:rPr>
          <w:rFonts w:ascii="Times New Roman" w:hAnsi="Times New Roman" w:cs="Times New Roman"/>
          <w:b/>
          <w:bCs/>
          <w:sz w:val="28"/>
          <w:szCs w:val="28"/>
        </w:rPr>
        <w:t>5.5.</w:t>
      </w:r>
      <w:r w:rsidRPr="00E54C62">
        <w:rPr>
          <w:rFonts w:ascii="Times New Roman" w:hAnsi="Times New Roman" w:cs="Times New Roman"/>
          <w:b/>
          <w:bCs/>
          <w:sz w:val="28"/>
          <w:szCs w:val="28"/>
          <w:lang w:eastAsia="ar-SA"/>
        </w:rPr>
        <w:t xml:space="preserve"> Сроки рассмотрения жалобы</w:t>
      </w:r>
    </w:p>
    <w:p w:rsidR="0054717D" w:rsidRPr="00E54C62"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 xml:space="preserve">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сельсовета, предоставляющего услугу, должностного лица администрации сельсовета,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54717D"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Правительство Российской Федерации вправе установить случаи, при которых срок рассмотрения жалобы может быть сокращен.</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p>
    <w:p w:rsidR="0054717D"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r w:rsidRPr="00E54C62">
        <w:rPr>
          <w:rFonts w:ascii="Times New Roman" w:hAnsi="Times New Roman" w:cs="Times New Roman"/>
          <w:b/>
          <w:bCs/>
          <w:sz w:val="28"/>
          <w:szCs w:val="28"/>
          <w:lang w:eastAsia="ar-SA"/>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4717D" w:rsidRPr="00E54C62"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p>
    <w:p w:rsidR="0054717D" w:rsidRPr="00E54C62"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sz w:val="28"/>
          <w:szCs w:val="28"/>
          <w:lang w:eastAsia="ar-SA"/>
        </w:rPr>
      </w:pPr>
      <w:r w:rsidRPr="00E54C62">
        <w:rPr>
          <w:rFonts w:ascii="Times New Roman" w:hAnsi="Times New Roman" w:cs="Times New Roman"/>
          <w:sz w:val="28"/>
          <w:szCs w:val="28"/>
          <w:lang w:eastAsia="ar-SA"/>
        </w:rPr>
        <w:t>Основания для приостановления рассмотрения жалобы отсутствуют.</w:t>
      </w: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54717D"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lang w:eastAsia="ar-SA"/>
        </w:rPr>
      </w:pPr>
      <w:r w:rsidRPr="00E54C62">
        <w:rPr>
          <w:rFonts w:ascii="Times New Roman" w:hAnsi="Times New Roman" w:cs="Times New Roman"/>
          <w:b/>
          <w:bCs/>
          <w:sz w:val="28"/>
          <w:szCs w:val="28"/>
        </w:rPr>
        <w:t xml:space="preserve">5.7. </w:t>
      </w:r>
      <w:r w:rsidRPr="00E54C62">
        <w:rPr>
          <w:rFonts w:ascii="Times New Roman" w:hAnsi="Times New Roman" w:cs="Times New Roman"/>
          <w:b/>
          <w:bCs/>
          <w:sz w:val="28"/>
          <w:szCs w:val="28"/>
          <w:lang w:eastAsia="ar-SA"/>
        </w:rPr>
        <w:t>Результат рассмотрения жалобы</w:t>
      </w:r>
    </w:p>
    <w:p w:rsidR="0054717D" w:rsidRPr="00E54C62" w:rsidRDefault="0054717D" w:rsidP="0054717D">
      <w:pPr>
        <w:widowControl w:val="0"/>
        <w:autoSpaceDE w:val="0"/>
        <w:autoSpaceDN w:val="0"/>
        <w:adjustRightInd w:val="0"/>
        <w:spacing w:after="0" w:line="240" w:lineRule="auto"/>
        <w:ind w:firstLine="709"/>
        <w:jc w:val="both"/>
        <w:rPr>
          <w:rFonts w:ascii="Times New Roman" w:hAnsi="Times New Roman" w:cs="Times New Roman"/>
          <w:b/>
          <w:bCs/>
          <w:sz w:val="28"/>
          <w:szCs w:val="28"/>
          <w:lang w:eastAsia="ar-SA"/>
        </w:rPr>
      </w:pP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По результатам рассмотрения жалобы орган, уполномоченный на ее рассмотрение, принимает одно из следующих решений:</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Курской области Российской Федерации, муниципальными правовыми актами, а также в иных формах;</w:t>
      </w:r>
    </w:p>
    <w:p w:rsidR="0054717D"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2) отказывает в удовлетворении жалобы.</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p>
    <w:p w:rsidR="0054717D" w:rsidRDefault="0054717D" w:rsidP="0054717D">
      <w:pPr>
        <w:widowControl w:val="0"/>
        <w:autoSpaceDE w:val="0"/>
        <w:autoSpaceDN w:val="0"/>
        <w:adjustRightInd w:val="0"/>
        <w:spacing w:after="0" w:line="240" w:lineRule="auto"/>
        <w:ind w:firstLine="709"/>
        <w:jc w:val="center"/>
        <w:outlineLvl w:val="2"/>
        <w:rPr>
          <w:rFonts w:ascii="Times New Roman" w:hAnsi="Times New Roman" w:cs="Times New Roman"/>
          <w:b/>
          <w:bCs/>
          <w:sz w:val="28"/>
          <w:szCs w:val="28"/>
          <w:lang w:eastAsia="ar-SA"/>
        </w:rPr>
      </w:pPr>
      <w:r w:rsidRPr="00E54C62">
        <w:rPr>
          <w:rFonts w:ascii="Times New Roman" w:hAnsi="Times New Roman" w:cs="Times New Roman"/>
          <w:b/>
          <w:bCs/>
          <w:sz w:val="28"/>
          <w:szCs w:val="28"/>
        </w:rPr>
        <w:t xml:space="preserve">5.8. </w:t>
      </w:r>
      <w:r w:rsidRPr="00E54C62">
        <w:rPr>
          <w:rFonts w:ascii="Times New Roman" w:hAnsi="Times New Roman" w:cs="Times New Roman"/>
          <w:b/>
          <w:bCs/>
          <w:sz w:val="28"/>
          <w:szCs w:val="28"/>
          <w:lang w:eastAsia="ar-SA"/>
        </w:rPr>
        <w:t>Порядок информирования заявителя о результатах рассмотрения жалобы</w:t>
      </w:r>
    </w:p>
    <w:p w:rsidR="0054717D" w:rsidRPr="00E54C62"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Не позднее дня, следующего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4717D"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E54C62">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4717D" w:rsidRPr="00E54C62" w:rsidRDefault="0054717D" w:rsidP="0054717D">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p>
    <w:p w:rsidR="0054717D"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r w:rsidRPr="00E54C62">
        <w:rPr>
          <w:rFonts w:ascii="Times New Roman" w:hAnsi="Times New Roman" w:cs="Times New Roman"/>
          <w:b/>
          <w:bCs/>
          <w:sz w:val="28"/>
          <w:szCs w:val="28"/>
          <w:lang w:eastAsia="ar-SA"/>
        </w:rPr>
        <w:t>5.9. Порядок обжалования решения по жалобе</w:t>
      </w:r>
    </w:p>
    <w:p w:rsidR="0054717D" w:rsidRPr="00E54C62"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p>
    <w:p w:rsidR="0054717D" w:rsidRPr="00BF22EB"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sz w:val="28"/>
          <w:szCs w:val="28"/>
          <w:lang w:eastAsia="ar-SA"/>
        </w:rPr>
      </w:pPr>
      <w:r w:rsidRPr="00BF22EB">
        <w:rPr>
          <w:rFonts w:ascii="Times New Roman" w:hAnsi="Times New Roman" w:cs="Times New Roman"/>
          <w:sz w:val="28"/>
          <w:szCs w:val="28"/>
          <w:lang w:eastAsia="ar-SA"/>
        </w:rPr>
        <w:t>В случае</w:t>
      </w:r>
      <w:r>
        <w:rPr>
          <w:rFonts w:ascii="Times New Roman" w:hAnsi="Times New Roman" w:cs="Times New Roman"/>
          <w:sz w:val="28"/>
          <w:szCs w:val="28"/>
          <w:lang w:eastAsia="ar-SA"/>
        </w:rPr>
        <w:t>,</w:t>
      </w:r>
      <w:r w:rsidRPr="00BF22EB">
        <w:rPr>
          <w:rFonts w:ascii="Times New Roman" w:hAnsi="Times New Roman" w:cs="Times New Roman"/>
          <w:sz w:val="28"/>
          <w:szCs w:val="28"/>
          <w:lang w:eastAsia="ar-SA"/>
        </w:rPr>
        <w:t xml:space="preserve"> если обжалуется решение главы сельсовета заявитель вправе обжаловать решение в соответствии с законодательством Российской Федерации</w:t>
      </w:r>
      <w:r w:rsidRPr="00BF22EB">
        <w:rPr>
          <w:rFonts w:ascii="Times New Roman" w:hAnsi="Times New Roman" w:cs="Times New Roman"/>
          <w:sz w:val="28"/>
          <w:szCs w:val="28"/>
        </w:rPr>
        <w:t xml:space="preserve"> в досудебном (внесудебном) и судебном порядке</w:t>
      </w:r>
      <w:r w:rsidRPr="00BF22EB">
        <w:rPr>
          <w:rFonts w:ascii="Times New Roman" w:hAnsi="Times New Roman" w:cs="Times New Roman"/>
          <w:sz w:val="28"/>
          <w:szCs w:val="28"/>
          <w:lang w:eastAsia="ar-SA"/>
        </w:rPr>
        <w:t>.</w:t>
      </w:r>
    </w:p>
    <w:p w:rsidR="0054717D" w:rsidRPr="00BF22EB"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i/>
          <w:iCs/>
          <w:sz w:val="28"/>
          <w:szCs w:val="28"/>
          <w:lang w:eastAsia="ar-SA"/>
        </w:rPr>
      </w:pPr>
    </w:p>
    <w:p w:rsidR="0054717D"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r w:rsidRPr="00E54C62">
        <w:rPr>
          <w:rFonts w:ascii="Times New Roman" w:hAnsi="Times New Roman" w:cs="Times New Roman"/>
          <w:b/>
          <w:bCs/>
          <w:sz w:val="28"/>
          <w:szCs w:val="28"/>
          <w:lang w:eastAsia="ar-SA"/>
        </w:rPr>
        <w:t xml:space="preserve">5.10. Право заявителя на получение информации и документов, необходимых для обоснования и рассмотрения жалобы </w:t>
      </w:r>
    </w:p>
    <w:p w:rsidR="0054717D" w:rsidRPr="00E54C62"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p>
    <w:p w:rsidR="0054717D"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sz w:val="28"/>
          <w:szCs w:val="28"/>
          <w:lang w:eastAsia="ar-SA"/>
        </w:rPr>
      </w:pPr>
      <w:r w:rsidRPr="00E54C62">
        <w:rPr>
          <w:rFonts w:ascii="Times New Roman" w:hAnsi="Times New Roman" w:cs="Times New Roman"/>
          <w:sz w:val="28"/>
          <w:szCs w:val="28"/>
          <w:lang w:eastAsia="ar-SA"/>
        </w:rPr>
        <w:t>Заявитель имеет право на получение информации и документов, необходимых для обоснования и рассмотрения жалобы.</w:t>
      </w:r>
    </w:p>
    <w:p w:rsidR="0054717D" w:rsidRPr="00E54C62"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sz w:val="28"/>
          <w:szCs w:val="28"/>
          <w:lang w:eastAsia="ar-SA"/>
        </w:rPr>
      </w:pPr>
    </w:p>
    <w:p w:rsidR="0054717D" w:rsidRDefault="0054717D" w:rsidP="0054717D">
      <w:pPr>
        <w:widowControl w:val="0"/>
        <w:autoSpaceDE w:val="0"/>
        <w:autoSpaceDN w:val="0"/>
        <w:adjustRightInd w:val="0"/>
        <w:spacing w:after="0" w:line="240" w:lineRule="auto"/>
        <w:ind w:firstLine="709"/>
        <w:jc w:val="both"/>
        <w:outlineLvl w:val="2"/>
        <w:rPr>
          <w:rFonts w:ascii="Times New Roman" w:hAnsi="Times New Roman" w:cs="Times New Roman"/>
          <w:b/>
          <w:bCs/>
          <w:sz w:val="28"/>
          <w:szCs w:val="28"/>
          <w:lang w:eastAsia="ar-SA"/>
        </w:rPr>
      </w:pPr>
      <w:r w:rsidRPr="00E54C62">
        <w:rPr>
          <w:rFonts w:ascii="Times New Roman" w:hAnsi="Times New Roman" w:cs="Times New Roman"/>
          <w:b/>
          <w:bCs/>
          <w:sz w:val="28"/>
          <w:szCs w:val="28"/>
          <w:lang w:eastAsia="ar-SA"/>
        </w:rPr>
        <w:t>5.11. Способы информирования заявителей о порядке подачи и рассмотрения жалобы</w:t>
      </w:r>
    </w:p>
    <w:p w:rsidR="0054717D" w:rsidRPr="00E54C62" w:rsidRDefault="0054717D" w:rsidP="0054717D">
      <w:pPr>
        <w:widowControl w:val="0"/>
        <w:spacing w:after="0" w:line="240" w:lineRule="auto"/>
        <w:ind w:firstLine="708"/>
        <w:jc w:val="both"/>
        <w:textAlignment w:val="top"/>
        <w:rPr>
          <w:rFonts w:ascii="Times New Roman" w:hAnsi="Times New Roman" w:cs="Times New Roman"/>
          <w:sz w:val="28"/>
          <w:szCs w:val="28"/>
          <w:lang w:eastAsia="ar-SA"/>
        </w:rPr>
      </w:pPr>
      <w:r w:rsidRPr="00E54C62">
        <w:rPr>
          <w:rFonts w:ascii="Times New Roman" w:hAnsi="Times New Roman" w:cs="Times New Roman"/>
          <w:sz w:val="28"/>
          <w:szCs w:val="28"/>
          <w:lang w:eastAsia="ar-SA"/>
        </w:rPr>
        <w:t xml:space="preserve">Информацию о порядке подачи и рассмотрения жалобы заявители могут получить на информационных стендах </w:t>
      </w:r>
      <w:r w:rsidRPr="00E54C62">
        <w:rPr>
          <w:rFonts w:ascii="Times New Roman" w:hAnsi="Times New Roman" w:cs="Times New Roman"/>
          <w:sz w:val="28"/>
          <w:szCs w:val="28"/>
        </w:rPr>
        <w:t xml:space="preserve">администрации сельсовета </w:t>
      </w:r>
      <w:r w:rsidRPr="00E54C62">
        <w:rPr>
          <w:rFonts w:ascii="Times New Roman" w:hAnsi="Times New Roman" w:cs="Times New Roman"/>
          <w:sz w:val="28"/>
          <w:szCs w:val="28"/>
          <w:lang w:eastAsia="ar-SA"/>
        </w:rPr>
        <w:t xml:space="preserve">в месте предоставления услуги, в информационно - телекоммуникационной сети «Интернет» на официальных сайтах </w:t>
      </w:r>
      <w:r w:rsidRPr="00E54C62">
        <w:rPr>
          <w:rFonts w:ascii="Times New Roman" w:hAnsi="Times New Roman" w:cs="Times New Roman"/>
          <w:sz w:val="28"/>
          <w:szCs w:val="28"/>
        </w:rPr>
        <w:t>администрации сельсовета</w:t>
      </w:r>
      <w:r w:rsidRPr="00E54C62">
        <w:rPr>
          <w:rFonts w:ascii="Times New Roman" w:hAnsi="Times New Roman" w:cs="Times New Roman"/>
          <w:sz w:val="28"/>
          <w:szCs w:val="28"/>
          <w:lang w:eastAsia="ar-SA"/>
        </w:rPr>
        <w:t xml:space="preserve">, </w:t>
      </w:r>
      <w:r w:rsidRPr="00BF22EB">
        <w:rPr>
          <w:rFonts w:ascii="Times New Roman" w:hAnsi="Times New Roman" w:cs="Times New Roman"/>
          <w:sz w:val="28"/>
          <w:szCs w:val="28"/>
          <w:lang w:eastAsia="ar-SA"/>
        </w:rPr>
        <w:t>ОБУ «Многофункциональный центр предоставления госуда</w:t>
      </w:r>
      <w:r>
        <w:rPr>
          <w:rFonts w:ascii="Times New Roman" w:hAnsi="Times New Roman" w:cs="Times New Roman"/>
          <w:sz w:val="28"/>
          <w:szCs w:val="28"/>
          <w:lang w:eastAsia="ar-SA"/>
        </w:rPr>
        <w:t>рственных и муниципальных услуг</w:t>
      </w:r>
      <w:r w:rsidRPr="00BF22EB">
        <w:rPr>
          <w:rFonts w:ascii="Times New Roman" w:hAnsi="Times New Roman" w:cs="Times New Roman"/>
          <w:sz w:val="28"/>
          <w:szCs w:val="28"/>
          <w:lang w:eastAsia="ar-SA"/>
        </w:rPr>
        <w:t>»</w:t>
      </w:r>
      <w:r>
        <w:rPr>
          <w:rFonts w:ascii="Times New Roman" w:hAnsi="Times New Roman" w:cs="Times New Roman"/>
          <w:sz w:val="28"/>
          <w:szCs w:val="28"/>
          <w:lang w:eastAsia="ar-SA"/>
        </w:rPr>
        <w:t xml:space="preserve">, </w:t>
      </w:r>
      <w:r w:rsidRPr="00E54C62">
        <w:rPr>
          <w:rFonts w:ascii="Times New Roman" w:hAnsi="Times New Roman" w:cs="Times New Roman"/>
          <w:sz w:val="28"/>
          <w:szCs w:val="28"/>
          <w:lang w:eastAsia="ar-SA"/>
        </w:rPr>
        <w:t>в федеральной государственной информационной системе «Единый портал государственных и муниципальных услуг (функций)» и региональной государственной информационной системе «Портал государственных услуг Курской области».</w:t>
      </w:r>
    </w:p>
    <w:p w:rsidR="0054717D" w:rsidRPr="002F7506" w:rsidRDefault="0054717D" w:rsidP="0054717D">
      <w:pPr>
        <w:spacing w:after="0" w:line="240" w:lineRule="auto"/>
        <w:ind w:left="2832" w:firstLine="708"/>
        <w:jc w:val="right"/>
        <w:rPr>
          <w:color w:val="00000A"/>
        </w:rPr>
      </w:pPr>
      <w:r w:rsidRPr="00481C52">
        <w:rPr>
          <w:rFonts w:ascii="Times New Roman" w:hAnsi="Times New Roman" w:cs="Times New Roman"/>
          <w:sz w:val="28"/>
          <w:szCs w:val="28"/>
          <w:lang w:eastAsia="ar-SA"/>
        </w:rPr>
        <w:br w:type="page"/>
      </w:r>
      <w:r>
        <w:rPr>
          <w:rFonts w:ascii="Times New Roman" w:hAnsi="Times New Roman" w:cs="Times New Roman"/>
          <w:b/>
          <w:bCs/>
          <w:sz w:val="28"/>
          <w:szCs w:val="28"/>
          <w:lang w:eastAsia="ar-SA"/>
        </w:rPr>
        <w:lastRenderedPageBreak/>
        <w:t>Приложение №1</w:t>
      </w:r>
    </w:p>
    <w:p w:rsidR="0054717D" w:rsidRPr="00E54C62" w:rsidRDefault="0054717D" w:rsidP="0054717D">
      <w:pPr>
        <w:suppressAutoHyphens/>
        <w:spacing w:after="0" w:line="240" w:lineRule="auto"/>
        <w:jc w:val="right"/>
        <w:rPr>
          <w:rFonts w:ascii="Times New Roman" w:hAnsi="Times New Roman" w:cs="Times New Roman"/>
          <w:sz w:val="24"/>
          <w:szCs w:val="24"/>
          <w:lang w:eastAsia="ar-SA"/>
        </w:rPr>
      </w:pPr>
      <w:r w:rsidRPr="00E54C62">
        <w:rPr>
          <w:rFonts w:ascii="Times New Roman" w:hAnsi="Times New Roman" w:cs="Times New Roman"/>
          <w:sz w:val="24"/>
          <w:szCs w:val="24"/>
          <w:lang w:eastAsia="ar-SA"/>
        </w:rPr>
        <w:t>к Административному регламенту</w:t>
      </w:r>
    </w:p>
    <w:p w:rsidR="0054717D" w:rsidRPr="00E54C62" w:rsidRDefault="0054717D" w:rsidP="0054717D">
      <w:pPr>
        <w:suppressAutoHyphens/>
        <w:spacing w:after="0" w:line="240" w:lineRule="auto"/>
        <w:jc w:val="right"/>
        <w:rPr>
          <w:rFonts w:ascii="Times New Roman" w:hAnsi="Times New Roman" w:cs="Times New Roman"/>
          <w:sz w:val="24"/>
          <w:szCs w:val="24"/>
          <w:lang w:eastAsia="ar-SA"/>
        </w:rPr>
      </w:pPr>
      <w:r w:rsidRPr="00E54C62">
        <w:rPr>
          <w:rFonts w:ascii="Times New Roman" w:hAnsi="Times New Roman" w:cs="Times New Roman"/>
          <w:sz w:val="24"/>
          <w:szCs w:val="24"/>
          <w:lang w:eastAsia="ar-SA"/>
        </w:rPr>
        <w:t>предоставления муниципальной услуги</w:t>
      </w:r>
    </w:p>
    <w:p w:rsidR="0054717D" w:rsidRDefault="0054717D" w:rsidP="0054717D">
      <w:pPr>
        <w:widowControl w:val="0"/>
        <w:autoSpaceDE w:val="0"/>
        <w:autoSpaceDN w:val="0"/>
        <w:adjustRightInd w:val="0"/>
        <w:spacing w:after="0" w:line="240" w:lineRule="auto"/>
        <w:ind w:firstLine="720"/>
        <w:jc w:val="right"/>
        <w:outlineLvl w:val="1"/>
        <w:rPr>
          <w:rFonts w:ascii="Times New Roman" w:hAnsi="Times New Roman" w:cs="Times New Roman"/>
          <w:bCs/>
          <w:color w:val="000000"/>
          <w:sz w:val="24"/>
          <w:szCs w:val="24"/>
        </w:rPr>
      </w:pPr>
      <w:r w:rsidRPr="009817AB">
        <w:rPr>
          <w:rFonts w:ascii="Times New Roman" w:hAnsi="Times New Roman" w:cs="Times New Roman"/>
          <w:sz w:val="24"/>
          <w:szCs w:val="24"/>
        </w:rPr>
        <w:t>«</w:t>
      </w:r>
      <w:r w:rsidRPr="009817AB">
        <w:rPr>
          <w:rFonts w:ascii="Times New Roman" w:hAnsi="Times New Roman" w:cs="Times New Roman"/>
          <w:bCs/>
          <w:color w:val="000000"/>
          <w:sz w:val="24"/>
          <w:szCs w:val="24"/>
        </w:rPr>
        <w:t xml:space="preserve">Предоставление земельных участков, </w:t>
      </w:r>
    </w:p>
    <w:p w:rsidR="0054717D" w:rsidRDefault="0054717D" w:rsidP="0054717D">
      <w:pPr>
        <w:widowControl w:val="0"/>
        <w:autoSpaceDE w:val="0"/>
        <w:autoSpaceDN w:val="0"/>
        <w:adjustRightInd w:val="0"/>
        <w:spacing w:after="0" w:line="240" w:lineRule="auto"/>
        <w:ind w:firstLine="720"/>
        <w:jc w:val="right"/>
        <w:outlineLvl w:val="1"/>
        <w:rPr>
          <w:rFonts w:ascii="Times New Roman" w:hAnsi="Times New Roman" w:cs="Times New Roman"/>
          <w:bCs/>
          <w:color w:val="000000"/>
          <w:sz w:val="24"/>
          <w:szCs w:val="24"/>
        </w:rPr>
      </w:pPr>
      <w:r w:rsidRPr="009817AB">
        <w:rPr>
          <w:rFonts w:ascii="Times New Roman" w:hAnsi="Times New Roman" w:cs="Times New Roman"/>
          <w:bCs/>
          <w:color w:val="000000"/>
          <w:sz w:val="24"/>
          <w:szCs w:val="24"/>
        </w:rPr>
        <w:t>находящихся в  муниципальной</w:t>
      </w:r>
    </w:p>
    <w:p w:rsidR="0054717D" w:rsidRDefault="0054717D" w:rsidP="0054717D">
      <w:pPr>
        <w:widowControl w:val="0"/>
        <w:autoSpaceDE w:val="0"/>
        <w:autoSpaceDN w:val="0"/>
        <w:adjustRightInd w:val="0"/>
        <w:spacing w:after="0" w:line="240" w:lineRule="auto"/>
        <w:ind w:firstLine="720"/>
        <w:jc w:val="right"/>
        <w:outlineLvl w:val="1"/>
        <w:rPr>
          <w:rFonts w:ascii="Times New Roman" w:hAnsi="Times New Roman" w:cs="Times New Roman"/>
          <w:bCs/>
          <w:color w:val="000000"/>
          <w:sz w:val="24"/>
          <w:szCs w:val="24"/>
        </w:rPr>
      </w:pPr>
      <w:r w:rsidRPr="009817AB">
        <w:rPr>
          <w:rFonts w:ascii="Times New Roman" w:hAnsi="Times New Roman" w:cs="Times New Roman"/>
          <w:bCs/>
          <w:color w:val="000000"/>
          <w:sz w:val="24"/>
          <w:szCs w:val="24"/>
        </w:rPr>
        <w:t xml:space="preserve"> собственности, на территории </w:t>
      </w:r>
    </w:p>
    <w:p w:rsidR="0054717D" w:rsidRDefault="0054717D" w:rsidP="0054717D">
      <w:pPr>
        <w:widowControl w:val="0"/>
        <w:autoSpaceDE w:val="0"/>
        <w:autoSpaceDN w:val="0"/>
        <w:adjustRightInd w:val="0"/>
        <w:spacing w:after="0" w:line="240" w:lineRule="auto"/>
        <w:ind w:firstLine="720"/>
        <w:jc w:val="right"/>
        <w:outlineLvl w:val="1"/>
        <w:rPr>
          <w:rFonts w:ascii="Times New Roman" w:hAnsi="Times New Roman" w:cs="Times New Roman"/>
          <w:bCs/>
          <w:color w:val="000000"/>
          <w:sz w:val="24"/>
          <w:szCs w:val="24"/>
        </w:rPr>
      </w:pPr>
      <w:r w:rsidRPr="009817AB">
        <w:rPr>
          <w:rFonts w:ascii="Times New Roman" w:hAnsi="Times New Roman" w:cs="Times New Roman"/>
          <w:bCs/>
          <w:color w:val="000000"/>
          <w:sz w:val="24"/>
          <w:szCs w:val="24"/>
        </w:rPr>
        <w:t xml:space="preserve">сельского поселения в </w:t>
      </w:r>
    </w:p>
    <w:p w:rsidR="0054717D" w:rsidRDefault="0054717D" w:rsidP="0054717D">
      <w:pPr>
        <w:widowControl w:val="0"/>
        <w:autoSpaceDE w:val="0"/>
        <w:autoSpaceDN w:val="0"/>
        <w:adjustRightInd w:val="0"/>
        <w:spacing w:after="0" w:line="240" w:lineRule="auto"/>
        <w:ind w:firstLine="720"/>
        <w:jc w:val="right"/>
        <w:outlineLvl w:val="1"/>
        <w:rPr>
          <w:rFonts w:ascii="Times New Roman" w:hAnsi="Times New Roman" w:cs="Times New Roman"/>
          <w:sz w:val="24"/>
          <w:szCs w:val="24"/>
        </w:rPr>
      </w:pPr>
      <w:r>
        <w:rPr>
          <w:rFonts w:ascii="Times New Roman" w:hAnsi="Times New Roman" w:cs="Times New Roman"/>
          <w:bCs/>
          <w:color w:val="000000"/>
          <w:sz w:val="24"/>
          <w:szCs w:val="24"/>
        </w:rPr>
        <w:t>безвозмездное</w:t>
      </w:r>
      <w:r w:rsidRPr="009817AB">
        <w:rPr>
          <w:rFonts w:ascii="Times New Roman" w:hAnsi="Times New Roman" w:cs="Times New Roman"/>
          <w:bCs/>
          <w:color w:val="000000"/>
          <w:sz w:val="24"/>
          <w:szCs w:val="24"/>
        </w:rPr>
        <w:t xml:space="preserve"> пользование</w:t>
      </w:r>
      <w:r>
        <w:rPr>
          <w:rFonts w:ascii="Times New Roman" w:hAnsi="Times New Roman" w:cs="Times New Roman"/>
          <w:bCs/>
          <w:color w:val="000000"/>
          <w:sz w:val="24"/>
          <w:szCs w:val="24"/>
        </w:rPr>
        <w:t>»</w:t>
      </w:r>
    </w:p>
    <w:p w:rsidR="0054717D" w:rsidRDefault="0054717D" w:rsidP="0054717D">
      <w:pPr>
        <w:suppressAutoHyphens/>
        <w:spacing w:after="0" w:line="240" w:lineRule="auto"/>
        <w:jc w:val="center"/>
        <w:rPr>
          <w:rFonts w:ascii="Times New Roman" w:hAnsi="Times New Roman" w:cs="Times New Roman"/>
          <w:sz w:val="24"/>
          <w:szCs w:val="24"/>
        </w:rPr>
      </w:pPr>
    </w:p>
    <w:p w:rsidR="0054717D" w:rsidRPr="00CE7BC2" w:rsidRDefault="0054717D" w:rsidP="0054717D">
      <w:pPr>
        <w:suppressAutoHyphens/>
        <w:spacing w:after="0" w:line="240" w:lineRule="auto"/>
        <w:jc w:val="center"/>
        <w:rPr>
          <w:rFonts w:ascii="Times New Roman" w:hAnsi="Times New Roman" w:cs="Times New Roman"/>
          <w:sz w:val="28"/>
          <w:szCs w:val="28"/>
          <w:lang w:eastAsia="ar-SA"/>
        </w:rPr>
      </w:pPr>
      <w:r w:rsidRPr="00CE7BC2">
        <w:rPr>
          <w:rFonts w:ascii="Times New Roman" w:hAnsi="Times New Roman" w:cs="Times New Roman"/>
          <w:sz w:val="28"/>
          <w:szCs w:val="28"/>
          <w:lang w:eastAsia="ar-SA"/>
        </w:rPr>
        <w:t>БЛОК-СХЕМА</w:t>
      </w:r>
    </w:p>
    <w:p w:rsidR="0054717D" w:rsidRPr="00D727B6" w:rsidRDefault="0054717D" w:rsidP="0054717D">
      <w:pPr>
        <w:suppressAutoHyphens/>
        <w:spacing w:after="0" w:line="240" w:lineRule="auto"/>
        <w:jc w:val="center"/>
        <w:rPr>
          <w:rFonts w:ascii="Times New Roman" w:hAnsi="Times New Roman" w:cs="Times New Roman"/>
          <w:lang w:eastAsia="ar-SA"/>
        </w:rPr>
      </w:pPr>
      <w:r w:rsidRPr="00D727B6">
        <w:rPr>
          <w:rFonts w:ascii="Times New Roman" w:hAnsi="Times New Roman" w:cs="Times New Roman"/>
          <w:lang w:eastAsia="ar-SA"/>
        </w:rPr>
        <w:t>предоставления муниципальной услуги</w:t>
      </w:r>
    </w:p>
    <w:p w:rsidR="0054717D" w:rsidRDefault="0054717D" w:rsidP="0054717D">
      <w:pPr>
        <w:widowControl w:val="0"/>
        <w:autoSpaceDE w:val="0"/>
        <w:autoSpaceDN w:val="0"/>
        <w:adjustRightInd w:val="0"/>
        <w:spacing w:after="0" w:line="240" w:lineRule="auto"/>
        <w:ind w:firstLine="720"/>
        <w:jc w:val="both"/>
        <w:outlineLvl w:val="1"/>
        <w:rPr>
          <w:rFonts w:ascii="Times New Roman" w:hAnsi="Times New Roman" w:cs="Times New Roman"/>
        </w:rPr>
      </w:pPr>
      <w:r>
        <w:rPr>
          <w:rFonts w:ascii="Times New Roman" w:hAnsi="Times New Roman" w:cs="Times New Roman"/>
          <w:b/>
          <w:bCs/>
          <w:color w:val="000000"/>
          <w:sz w:val="24"/>
          <w:szCs w:val="24"/>
        </w:rPr>
        <w:t>«</w:t>
      </w:r>
      <w:r w:rsidRPr="002A71B2">
        <w:rPr>
          <w:rFonts w:ascii="Times New Roman" w:hAnsi="Times New Roman" w:cs="Times New Roman"/>
          <w:b/>
          <w:bCs/>
          <w:color w:val="000000"/>
          <w:sz w:val="24"/>
          <w:szCs w:val="24"/>
        </w:rPr>
        <w:t>Предоставление земельных участков, находящихся в  муниципальной собственности, на территории сельского поселения в</w:t>
      </w:r>
      <w:r>
        <w:rPr>
          <w:rFonts w:ascii="Times New Roman" w:hAnsi="Times New Roman" w:cs="Times New Roman"/>
          <w:b/>
          <w:bCs/>
          <w:color w:val="000000"/>
          <w:sz w:val="24"/>
          <w:szCs w:val="24"/>
        </w:rPr>
        <w:t xml:space="preserve"> безвозмездное</w:t>
      </w:r>
      <w:r w:rsidRPr="002A71B2">
        <w:rPr>
          <w:rFonts w:ascii="Times New Roman" w:hAnsi="Times New Roman" w:cs="Times New Roman"/>
          <w:b/>
          <w:bCs/>
          <w:color w:val="000000"/>
          <w:sz w:val="24"/>
          <w:szCs w:val="24"/>
        </w:rPr>
        <w:t xml:space="preserve"> пользование</w:t>
      </w:r>
      <w:r>
        <w:rPr>
          <w:rFonts w:ascii="Times New Roman" w:hAnsi="Times New Roman" w:cs="Times New Roman"/>
          <w:b/>
          <w:bCs/>
          <w:color w:val="000000"/>
          <w:sz w:val="24"/>
          <w:szCs w:val="24"/>
        </w:rPr>
        <w:t>»</w:t>
      </w:r>
    </w:p>
    <w:p w:rsidR="0054717D" w:rsidRPr="00806F62" w:rsidRDefault="0054717D" w:rsidP="0054717D">
      <w:pPr>
        <w:spacing w:after="0" w:line="240" w:lineRule="auto"/>
        <w:ind w:firstLine="709"/>
        <w:jc w:val="center"/>
        <w:rPr>
          <w:rFonts w:ascii="Times New Roman" w:hAnsi="Times New Roman" w:cs="Times New Roman"/>
          <w:b/>
          <w:color w:val="1F497D"/>
          <w:sz w:val="28"/>
          <w:szCs w:val="28"/>
          <w:u w:val="single"/>
        </w:rPr>
      </w:pPr>
      <w:r>
        <w:rPr>
          <w:noProof/>
        </w:rPr>
        <mc:AlternateContent>
          <mc:Choice Requires="wps">
            <w:drawing>
              <wp:anchor distT="0" distB="0" distL="114935" distR="114935" simplePos="0" relativeHeight="251659264" behindDoc="0" locked="0" layoutInCell="1" allowOverlap="1" wp14:anchorId="73EC9D8E" wp14:editId="5765501D">
                <wp:simplePos x="0" y="0"/>
                <wp:positionH relativeFrom="column">
                  <wp:posOffset>571500</wp:posOffset>
                </wp:positionH>
                <wp:positionV relativeFrom="paragraph">
                  <wp:posOffset>93345</wp:posOffset>
                </wp:positionV>
                <wp:extent cx="5039995" cy="430530"/>
                <wp:effectExtent l="9525" t="7620" r="8255"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430530"/>
                        </a:xfrm>
                        <a:prstGeom prst="rect">
                          <a:avLst/>
                        </a:prstGeom>
                        <a:solidFill>
                          <a:srgbClr val="FFFFFF"/>
                        </a:solidFill>
                        <a:ln w="6350">
                          <a:solidFill>
                            <a:srgbClr val="000000"/>
                          </a:solidFill>
                          <a:miter lim="800000"/>
                          <a:headEnd/>
                          <a:tailEnd/>
                        </a:ln>
                      </wps:spPr>
                      <wps:txbx>
                        <w:txbxContent>
                          <w:p w:rsidR="0054717D" w:rsidRPr="00231C3E" w:rsidRDefault="0054717D" w:rsidP="0054717D">
                            <w:pPr>
                              <w:spacing w:after="0" w:line="240" w:lineRule="auto"/>
                              <w:jc w:val="center"/>
                              <w:rPr>
                                <w:sz w:val="24"/>
                                <w:szCs w:val="24"/>
                              </w:rPr>
                            </w:pPr>
                            <w:r w:rsidRPr="00231C3E">
                              <w:rPr>
                                <w:rFonts w:ascii="Times New Roman" w:hAnsi="Times New Roman" w:cs="Times New Roman"/>
                                <w:sz w:val="24"/>
                                <w:szCs w:val="24"/>
                              </w:rPr>
                              <w:t>прием и регистрация заявления с документами, необходимыми для предоставления муниципальной услуги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pt;margin-top:7.35pt;width:396.85pt;height:33.9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" strokeweight=".5pt">
                <v:textbox inset="7.45pt,3.85pt,7.45pt,3.85pt">
                  <w:txbxContent>
                    <w:p w:rsidR="0054717D" w:rsidRPr="00231C3E" w:rsidRDefault="0054717D" w:rsidP="0054717D">
                      <w:pPr>
                        <w:spacing w:after="0" w:line="240" w:lineRule="auto"/>
                        <w:jc w:val="center"/>
                        <w:rPr>
                          <w:sz w:val="24"/>
                          <w:szCs w:val="24"/>
                        </w:rPr>
                      </w:pPr>
                      <w:r w:rsidRPr="00231C3E">
                        <w:rPr>
                          <w:rFonts w:ascii="Times New Roman" w:hAnsi="Times New Roman" w:cs="Times New Roman"/>
                          <w:sz w:val="24"/>
                          <w:szCs w:val="24"/>
                        </w:rPr>
                        <w:t>прием и регистрация заявления с документами, необходимыми для предоставления муниципальной услуги</w:t>
                      </w:r>
                    </w:p>
                  </w:txbxContent>
                </v:textbox>
              </v:shape>
            </w:pict>
          </mc:Fallback>
        </mc:AlternateContent>
      </w:r>
    </w:p>
    <w:p w:rsidR="0054717D" w:rsidRDefault="0054717D" w:rsidP="0054717D">
      <w:pPr>
        <w:suppressAutoHyphens/>
        <w:spacing w:after="0" w:line="240" w:lineRule="auto"/>
        <w:rPr>
          <w:sz w:val="28"/>
          <w:szCs w:val="28"/>
        </w:rPr>
      </w:pPr>
    </w:p>
    <w:p w:rsidR="0054717D" w:rsidRDefault="0054717D" w:rsidP="0054717D">
      <w:pPr>
        <w:tabs>
          <w:tab w:val="left" w:pos="7752"/>
        </w:tabs>
        <w:autoSpaceDE w:val="0"/>
        <w:jc w:val="center"/>
        <w:rPr>
          <w:sz w:val="28"/>
          <w:szCs w:val="28"/>
        </w:rPr>
      </w:pPr>
      <w:r>
        <w:rPr>
          <w:noProof/>
        </w:rPr>
        <mc:AlternateContent>
          <mc:Choice Requires="wps">
            <w:drawing>
              <wp:anchor distT="0" distB="0" distL="114300" distR="114300" simplePos="0" relativeHeight="251670528" behindDoc="0" locked="0" layoutInCell="1" allowOverlap="1" wp14:anchorId="64BF485E" wp14:editId="19482434">
                <wp:simplePos x="0" y="0"/>
                <wp:positionH relativeFrom="column">
                  <wp:posOffset>2971800</wp:posOffset>
                </wp:positionH>
                <wp:positionV relativeFrom="paragraph">
                  <wp:posOffset>164465</wp:posOffset>
                </wp:positionV>
                <wp:extent cx="0" cy="323215"/>
                <wp:effectExtent l="57150" t="12065" r="57150" b="17145"/>
                <wp:wrapNone/>
                <wp:docPr id="1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21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95pt" to="23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" strokeweight=".26mm">
                <v:stroke endarrow="block" joinstyle="miter"/>
              </v:line>
            </w:pict>
          </mc:Fallback>
        </mc:AlternateContent>
      </w:r>
    </w:p>
    <w:p w:rsidR="0054717D" w:rsidRDefault="0054717D" w:rsidP="0054717D">
      <w:pPr>
        <w:tabs>
          <w:tab w:val="left" w:pos="7752"/>
        </w:tabs>
        <w:autoSpaceDE w:val="0"/>
        <w:jc w:val="center"/>
        <w:rPr>
          <w:sz w:val="28"/>
          <w:szCs w:val="28"/>
        </w:rPr>
      </w:pPr>
      <w:r>
        <w:rPr>
          <w:noProof/>
        </w:rPr>
        <mc:AlternateContent>
          <mc:Choice Requires="wps">
            <w:drawing>
              <wp:anchor distT="0" distB="0" distL="114935" distR="114935" simplePos="0" relativeHeight="251669504" behindDoc="0" locked="0" layoutInCell="1" allowOverlap="1" wp14:anchorId="7FA1A180" wp14:editId="76BD97B2">
                <wp:simplePos x="0" y="0"/>
                <wp:positionH relativeFrom="column">
                  <wp:posOffset>609600</wp:posOffset>
                </wp:positionH>
                <wp:positionV relativeFrom="paragraph">
                  <wp:posOffset>111125</wp:posOffset>
                </wp:positionV>
                <wp:extent cx="5039995" cy="453390"/>
                <wp:effectExtent l="9525" t="6350" r="8255" b="698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453390"/>
                        </a:xfrm>
                        <a:prstGeom prst="rect">
                          <a:avLst/>
                        </a:prstGeom>
                        <a:solidFill>
                          <a:srgbClr val="FFFFFF"/>
                        </a:solidFill>
                        <a:ln w="6350">
                          <a:solidFill>
                            <a:srgbClr val="000000"/>
                          </a:solidFill>
                          <a:miter lim="800000"/>
                          <a:headEnd/>
                          <a:tailEnd/>
                        </a:ln>
                      </wps:spPr>
                      <wps:txbx>
                        <w:txbxContent>
                          <w:p w:rsidR="0054717D" w:rsidRPr="00231C3E" w:rsidRDefault="0054717D" w:rsidP="0054717D">
                            <w:pPr>
                              <w:spacing w:after="0" w:line="240" w:lineRule="auto"/>
                              <w:jc w:val="center"/>
                              <w:rPr>
                                <w:sz w:val="24"/>
                                <w:szCs w:val="24"/>
                              </w:rPr>
                            </w:pPr>
                            <w:r w:rsidRPr="00231C3E">
                              <w:rPr>
                                <w:rFonts w:ascii="Times New Roman" w:hAnsi="Times New Roman" w:cs="Times New Roman"/>
                                <w:sz w:val="24"/>
                                <w:szCs w:val="24"/>
                              </w:rPr>
                              <w:t>направление  межведомственных запросов в органы, участвующие в предоставлении муниципальной услуги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48pt;margin-top:8.75pt;width:396.85pt;height:35.7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" strokeweight=".5pt">
                <v:textbox inset="7.45pt,3.85pt,7.45pt,3.85pt">
                  <w:txbxContent>
                    <w:p w:rsidR="0054717D" w:rsidRPr="00231C3E" w:rsidRDefault="0054717D" w:rsidP="0054717D">
                      <w:pPr>
                        <w:spacing w:after="0" w:line="240" w:lineRule="auto"/>
                        <w:jc w:val="center"/>
                        <w:rPr>
                          <w:sz w:val="24"/>
                          <w:szCs w:val="24"/>
                        </w:rPr>
                      </w:pPr>
                      <w:r w:rsidRPr="00231C3E">
                        <w:rPr>
                          <w:rFonts w:ascii="Times New Roman" w:hAnsi="Times New Roman" w:cs="Times New Roman"/>
                          <w:sz w:val="24"/>
                          <w:szCs w:val="24"/>
                        </w:rPr>
                        <w:t>направление  межведомственных запросов в органы, участвующие в предоставлении муниципальной услуги</w:t>
                      </w:r>
                    </w:p>
                  </w:txbxContent>
                </v:textbox>
              </v:shape>
            </w:pict>
          </mc:Fallback>
        </mc:AlternateContent>
      </w:r>
    </w:p>
    <w:p w:rsidR="0054717D" w:rsidRDefault="0054717D" w:rsidP="0054717D">
      <w:pPr>
        <w:tabs>
          <w:tab w:val="left" w:pos="7752"/>
        </w:tabs>
        <w:autoSpaceDE w:val="0"/>
        <w:jc w:val="center"/>
        <w:rPr>
          <w:sz w:val="28"/>
          <w:szCs w:val="28"/>
        </w:rPr>
      </w:pPr>
      <w:r>
        <w:rPr>
          <w:noProof/>
        </w:rPr>
        <mc:AlternateContent>
          <mc:Choice Requires="wps">
            <w:drawing>
              <wp:anchor distT="0" distB="0" distL="114300" distR="114300" simplePos="0" relativeHeight="251660288" behindDoc="0" locked="0" layoutInCell="1" allowOverlap="1" wp14:anchorId="62716C97" wp14:editId="345FD079">
                <wp:simplePos x="0" y="0"/>
                <wp:positionH relativeFrom="column">
                  <wp:posOffset>3048000</wp:posOffset>
                </wp:positionH>
                <wp:positionV relativeFrom="paragraph">
                  <wp:posOffset>187960</wp:posOffset>
                </wp:positionV>
                <wp:extent cx="0" cy="307340"/>
                <wp:effectExtent l="57150" t="6985" r="57150" b="19050"/>
                <wp:wrapNone/>
                <wp:docPr id="1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34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pt,14.8pt" to="240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" strokeweight=".26mm">
                <v:stroke endarrow="block" joinstyle="miter"/>
              </v:line>
            </w:pict>
          </mc:Fallback>
        </mc:AlternateContent>
      </w:r>
    </w:p>
    <w:p w:rsidR="0054717D" w:rsidRDefault="0054717D" w:rsidP="0054717D">
      <w:pPr>
        <w:tabs>
          <w:tab w:val="left" w:pos="7752"/>
        </w:tabs>
        <w:autoSpaceDE w:val="0"/>
        <w:jc w:val="center"/>
        <w:rPr>
          <w:sz w:val="28"/>
          <w:szCs w:val="28"/>
        </w:rPr>
      </w:pPr>
      <w:r>
        <w:rPr>
          <w:noProof/>
        </w:rPr>
        <mc:AlternateContent>
          <mc:Choice Requires="wps">
            <w:drawing>
              <wp:anchor distT="0" distB="0" distL="114935" distR="114935" simplePos="0" relativeHeight="251662336" behindDoc="0" locked="0" layoutInCell="1" allowOverlap="1" wp14:anchorId="5ACD6FD9" wp14:editId="1648B306">
                <wp:simplePos x="0" y="0"/>
                <wp:positionH relativeFrom="column">
                  <wp:posOffset>-381000</wp:posOffset>
                </wp:positionH>
                <wp:positionV relativeFrom="paragraph">
                  <wp:posOffset>294005</wp:posOffset>
                </wp:positionV>
                <wp:extent cx="342265" cy="327025"/>
                <wp:effectExtent l="9525" t="8255" r="10160" b="762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27025"/>
                        </a:xfrm>
                        <a:prstGeom prst="rect">
                          <a:avLst/>
                        </a:prstGeom>
                        <a:solidFill>
                          <a:srgbClr val="FFFFFF"/>
                        </a:solidFill>
                        <a:ln w="6350">
                          <a:solidFill>
                            <a:srgbClr val="000000"/>
                          </a:solidFill>
                          <a:miter lim="800000"/>
                          <a:headEnd/>
                          <a:tailEnd/>
                        </a:ln>
                      </wps:spPr>
                      <wps:txbx>
                        <w:txbxContent>
                          <w:p w:rsidR="0054717D" w:rsidRPr="002B5CF3" w:rsidRDefault="0054717D" w:rsidP="0054717D">
                            <w:pPr>
                              <w:jc w:val="center"/>
                              <w:rPr>
                                <w:rFonts w:ascii="Times New Roman" w:hAnsi="Times New Roman" w:cs="Times New Roman"/>
                                <w:bCs/>
                              </w:rPr>
                            </w:pPr>
                            <w:r w:rsidRPr="002B5CF3">
                              <w:rPr>
                                <w:rFonts w:ascii="Times New Roman" w:hAnsi="Times New Roman" w:cs="Times New Roman"/>
                                <w:bCs/>
                              </w:rPr>
                              <w:t>да</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30pt;margin-top:23.15pt;width:26.95pt;height:25.7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" strokeweight=".5pt">
                <v:textbox inset="7.45pt,3.85pt,7.45pt,3.85pt">
                  <w:txbxContent>
                    <w:p w:rsidR="0054717D" w:rsidRPr="002B5CF3" w:rsidRDefault="0054717D" w:rsidP="0054717D">
                      <w:pPr>
                        <w:jc w:val="center"/>
                        <w:rPr>
                          <w:rFonts w:ascii="Times New Roman" w:hAnsi="Times New Roman" w:cs="Times New Roman"/>
                          <w:bCs/>
                        </w:rPr>
                      </w:pPr>
                      <w:r w:rsidRPr="002B5CF3">
                        <w:rPr>
                          <w:rFonts w:ascii="Times New Roman" w:hAnsi="Times New Roman" w:cs="Times New Roman"/>
                          <w:bCs/>
                        </w:rPr>
                        <w:t>да</w:t>
                      </w:r>
                    </w:p>
                  </w:txbxContent>
                </v:textbox>
              </v:shape>
            </w:pict>
          </mc:Fallback>
        </mc:AlternateContent>
      </w:r>
      <w:r>
        <w:rPr>
          <w:noProof/>
        </w:rPr>
        <mc:AlternateContent>
          <mc:Choice Requires="wps">
            <w:drawing>
              <wp:anchor distT="0" distB="0" distL="114935" distR="114935" simplePos="0" relativeHeight="251665408" behindDoc="0" locked="0" layoutInCell="1" allowOverlap="1" wp14:anchorId="7E08A2D3" wp14:editId="2C5B7AF4">
                <wp:simplePos x="0" y="0"/>
                <wp:positionH relativeFrom="column">
                  <wp:posOffset>5846445</wp:posOffset>
                </wp:positionH>
                <wp:positionV relativeFrom="paragraph">
                  <wp:posOffset>272415</wp:posOffset>
                </wp:positionV>
                <wp:extent cx="458470" cy="276860"/>
                <wp:effectExtent l="7620" t="5715" r="10160" b="1270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 cy="276860"/>
                        </a:xfrm>
                        <a:prstGeom prst="rect">
                          <a:avLst/>
                        </a:prstGeom>
                        <a:solidFill>
                          <a:srgbClr val="FFFFFF"/>
                        </a:solidFill>
                        <a:ln w="6350">
                          <a:solidFill>
                            <a:srgbClr val="000000"/>
                          </a:solidFill>
                          <a:miter lim="800000"/>
                          <a:headEnd/>
                          <a:tailEnd/>
                        </a:ln>
                      </wps:spPr>
                      <wps:txbx>
                        <w:txbxContent>
                          <w:p w:rsidR="0054717D" w:rsidRPr="00231C3E" w:rsidRDefault="0054717D" w:rsidP="0054717D">
                            <w:pPr>
                              <w:jc w:val="center"/>
                              <w:rPr>
                                <w:rFonts w:ascii="Times New Roman" w:hAnsi="Times New Roman" w:cs="Times New Roman"/>
                              </w:rPr>
                            </w:pPr>
                            <w:r w:rsidRPr="00231C3E">
                              <w:rPr>
                                <w:rFonts w:ascii="Times New Roman" w:hAnsi="Times New Roman" w:cs="Times New Roman"/>
                              </w:rPr>
                              <w:t>нет</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460.35pt;margin-top:21.45pt;width:36.1pt;height:21.8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" strokeweight=".5pt">
                <v:textbox inset="7.45pt,3.85pt,7.45pt,3.85pt">
                  <w:txbxContent>
                    <w:p w:rsidR="0054717D" w:rsidRPr="00231C3E" w:rsidRDefault="0054717D" w:rsidP="0054717D">
                      <w:pPr>
                        <w:jc w:val="center"/>
                        <w:rPr>
                          <w:rFonts w:ascii="Times New Roman" w:hAnsi="Times New Roman" w:cs="Times New Roman"/>
                        </w:rPr>
                      </w:pPr>
                      <w:r w:rsidRPr="00231C3E">
                        <w:rPr>
                          <w:rFonts w:ascii="Times New Roman" w:hAnsi="Times New Roman" w:cs="Times New Roman"/>
                        </w:rPr>
                        <w:t>нет</w:t>
                      </w:r>
                    </w:p>
                  </w:txbxContent>
                </v:textbox>
              </v:shape>
            </w:pict>
          </mc:Fallback>
        </mc:AlternateContent>
      </w:r>
      <w:r>
        <w:rPr>
          <w:noProof/>
        </w:rPr>
        <mc:AlternateContent>
          <mc:Choice Requires="wps">
            <w:drawing>
              <wp:anchor distT="0" distB="0" distL="114935" distR="114935" simplePos="0" relativeHeight="251661312" behindDoc="0" locked="0" layoutInCell="1" allowOverlap="1" wp14:anchorId="4C88B7AF" wp14:editId="33FB94A2">
                <wp:simplePos x="0" y="0"/>
                <wp:positionH relativeFrom="column">
                  <wp:posOffset>647700</wp:posOffset>
                </wp:positionH>
                <wp:positionV relativeFrom="paragraph">
                  <wp:posOffset>118745</wp:posOffset>
                </wp:positionV>
                <wp:extent cx="5001895" cy="502285"/>
                <wp:effectExtent l="9525" t="13970" r="8255" b="762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1895" cy="502285"/>
                        </a:xfrm>
                        <a:prstGeom prst="rect">
                          <a:avLst/>
                        </a:prstGeom>
                        <a:solidFill>
                          <a:srgbClr val="FFFFFF"/>
                        </a:solidFill>
                        <a:ln w="6350">
                          <a:solidFill>
                            <a:srgbClr val="000000"/>
                          </a:solidFill>
                          <a:miter lim="800000"/>
                          <a:headEnd/>
                          <a:tailEnd/>
                        </a:ln>
                      </wps:spPr>
                      <wps:txbx>
                        <w:txbxContent>
                          <w:p w:rsidR="0054717D" w:rsidRPr="00231C3E" w:rsidRDefault="0054717D" w:rsidP="0054717D">
                            <w:pPr>
                              <w:jc w:val="center"/>
                            </w:pPr>
                            <w:r w:rsidRPr="00231C3E">
                              <w:rPr>
                                <w:rFonts w:ascii="Times New Roman" w:hAnsi="Times New Roman" w:cs="Times New Roman"/>
                                <w:sz w:val="24"/>
                                <w:szCs w:val="24"/>
                              </w:rPr>
                              <w:t>принятие решения о предоставлении (отказе в предоставлении) муниципальной  услуги и</w:t>
                            </w:r>
                            <w:r>
                              <w:rPr>
                                <w:rFonts w:ascii="Times New Roman" w:hAnsi="Times New Roman" w:cs="Times New Roman"/>
                                <w:sz w:val="24"/>
                                <w:szCs w:val="24"/>
                              </w:rPr>
                              <w:t xml:space="preserve"> </w:t>
                            </w:r>
                            <w:r w:rsidRPr="00231C3E">
                              <w:rPr>
                                <w:rFonts w:ascii="Times New Roman" w:hAnsi="Times New Roman" w:cs="Times New Roman"/>
                                <w:sz w:val="24"/>
                                <w:szCs w:val="24"/>
                              </w:rPr>
                              <w:t>оформление результатов</w:t>
                            </w:r>
                            <w:r>
                              <w:rPr>
                                <w:rFonts w:ascii="Times New Roman" w:hAnsi="Times New Roman" w:cs="Times New Roman"/>
                                <w:sz w:val="24"/>
                                <w:szCs w:val="24"/>
                              </w:rPr>
                              <w:t xml:space="preserve"> </w:t>
                            </w:r>
                            <w:r w:rsidRPr="00231C3E">
                              <w:rPr>
                                <w:rFonts w:ascii="Times New Roman" w:hAnsi="Times New Roman" w:cs="Times New Roman"/>
                                <w:sz w:val="24"/>
                                <w:szCs w:val="24"/>
                              </w:rPr>
                              <w:t xml:space="preserve">муниципальной услуги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51pt;margin-top:9.35pt;width:393.85pt;height:39.5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" strokeweight=".5pt">
                <v:textbox inset="7.45pt,3.85pt,7.45pt,3.85pt">
                  <w:txbxContent>
                    <w:p w:rsidR="0054717D" w:rsidRPr="00231C3E" w:rsidRDefault="0054717D" w:rsidP="0054717D">
                      <w:pPr>
                        <w:jc w:val="center"/>
                      </w:pPr>
                      <w:r w:rsidRPr="00231C3E">
                        <w:rPr>
                          <w:rFonts w:ascii="Times New Roman" w:hAnsi="Times New Roman" w:cs="Times New Roman"/>
                          <w:sz w:val="24"/>
                          <w:szCs w:val="24"/>
                        </w:rPr>
                        <w:t>принятие решения о предоставлении (отказе в предоставлении) муниципальной  услуги и</w:t>
                      </w:r>
                      <w:r>
                        <w:rPr>
                          <w:rFonts w:ascii="Times New Roman" w:hAnsi="Times New Roman" w:cs="Times New Roman"/>
                          <w:sz w:val="24"/>
                          <w:szCs w:val="24"/>
                        </w:rPr>
                        <w:t xml:space="preserve"> </w:t>
                      </w:r>
                      <w:r w:rsidRPr="00231C3E">
                        <w:rPr>
                          <w:rFonts w:ascii="Times New Roman" w:hAnsi="Times New Roman" w:cs="Times New Roman"/>
                          <w:sz w:val="24"/>
                          <w:szCs w:val="24"/>
                        </w:rPr>
                        <w:t>оформление результатов</w:t>
                      </w:r>
                      <w:r>
                        <w:rPr>
                          <w:rFonts w:ascii="Times New Roman" w:hAnsi="Times New Roman" w:cs="Times New Roman"/>
                          <w:sz w:val="24"/>
                          <w:szCs w:val="24"/>
                        </w:rPr>
                        <w:t xml:space="preserve"> </w:t>
                      </w:r>
                      <w:r w:rsidRPr="00231C3E">
                        <w:rPr>
                          <w:rFonts w:ascii="Times New Roman" w:hAnsi="Times New Roman" w:cs="Times New Roman"/>
                          <w:sz w:val="24"/>
                          <w:szCs w:val="24"/>
                        </w:rPr>
                        <w:t xml:space="preserve">муниципальной услуги </w:t>
                      </w:r>
                    </w:p>
                  </w:txbxContent>
                </v:textbox>
              </v:shape>
            </w:pict>
          </mc:Fallback>
        </mc:AlternateContent>
      </w:r>
    </w:p>
    <w:p w:rsidR="0054717D" w:rsidRDefault="0054717D" w:rsidP="0054717D">
      <w:pPr>
        <w:tabs>
          <w:tab w:val="left" w:pos="7752"/>
        </w:tabs>
        <w:autoSpaceDE w:val="0"/>
        <w:jc w:val="center"/>
        <w:rPr>
          <w:sz w:val="28"/>
          <w:szCs w:val="28"/>
        </w:rPr>
      </w:pPr>
      <w:r>
        <w:rPr>
          <w:noProof/>
        </w:rPr>
        <mc:AlternateContent>
          <mc:Choice Requires="wps">
            <w:drawing>
              <wp:anchor distT="0" distB="0" distL="114300" distR="114300" simplePos="0" relativeHeight="251674624" behindDoc="0" locked="0" layoutInCell="1" allowOverlap="1" wp14:anchorId="5581DF72" wp14:editId="7265F506">
                <wp:simplePos x="0" y="0"/>
                <wp:positionH relativeFrom="column">
                  <wp:posOffset>-38735</wp:posOffset>
                </wp:positionH>
                <wp:positionV relativeFrom="paragraph">
                  <wp:posOffset>55245</wp:posOffset>
                </wp:positionV>
                <wp:extent cx="648335" cy="0"/>
                <wp:effectExtent l="8890" t="7620" r="9525" b="11430"/>
                <wp:wrapNone/>
                <wp:docPr id="10"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5" o:spid="_x0000_s1026" type="#_x0000_t32" style="position:absolute;margin-left:-3.05pt;margin-top:4.35pt;width:51.0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drmHQIAADw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"/>
            </w:pict>
          </mc:Fallback>
        </mc:AlternateContent>
      </w:r>
      <w:r>
        <w:rPr>
          <w:noProof/>
        </w:rPr>
        <mc:AlternateContent>
          <mc:Choice Requires="wps">
            <w:drawing>
              <wp:anchor distT="0" distB="0" distL="114300" distR="114300" simplePos="0" relativeHeight="251672576" behindDoc="0" locked="0" layoutInCell="1" allowOverlap="1" wp14:anchorId="4C75D480" wp14:editId="5F660CF0">
                <wp:simplePos x="0" y="0"/>
                <wp:positionH relativeFrom="column">
                  <wp:posOffset>6001385</wp:posOffset>
                </wp:positionH>
                <wp:positionV relativeFrom="paragraph">
                  <wp:posOffset>172720</wp:posOffset>
                </wp:positionV>
                <wp:extent cx="173990" cy="381000"/>
                <wp:effectExtent l="10160" t="10795" r="53975" b="36830"/>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990"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472.55pt;margin-top:13.6pt;width:13.7pt;height:3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">
                <v:stroke endarrow="block"/>
              </v:shape>
            </w:pict>
          </mc:Fallback>
        </mc:AlternateContent>
      </w:r>
      <w:r>
        <w:rPr>
          <w:noProof/>
        </w:rPr>
        <mc:AlternateContent>
          <mc:Choice Requires="wps">
            <w:drawing>
              <wp:anchor distT="0" distB="0" distL="114300" distR="114300" simplePos="0" relativeHeight="251673600" behindDoc="0" locked="0" layoutInCell="1" allowOverlap="1" wp14:anchorId="690B363E" wp14:editId="6E2CC74E">
                <wp:simplePos x="0" y="0"/>
                <wp:positionH relativeFrom="column">
                  <wp:posOffset>5154930</wp:posOffset>
                </wp:positionH>
                <wp:positionV relativeFrom="paragraph">
                  <wp:posOffset>172720</wp:posOffset>
                </wp:positionV>
                <wp:extent cx="846455" cy="381000"/>
                <wp:effectExtent l="40005" t="10795" r="8890" b="55880"/>
                <wp:wrapNone/>
                <wp:docPr id="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645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405.9pt;margin-top:13.6pt;width:66.65pt;height:30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">
                <v:stroke endarrow="block"/>
              </v:shape>
            </w:pict>
          </mc:Fallback>
        </mc:AlternateContent>
      </w:r>
      <w:r>
        <w:rPr>
          <w:noProof/>
        </w:rPr>
        <mc:AlternateContent>
          <mc:Choice Requires="wps">
            <w:drawing>
              <wp:anchor distT="0" distB="0" distL="114300" distR="114300" simplePos="0" relativeHeight="251663360" behindDoc="0" locked="0" layoutInCell="1" allowOverlap="1" wp14:anchorId="46E6F2EC" wp14:editId="25021DAE">
                <wp:simplePos x="0" y="0"/>
                <wp:positionH relativeFrom="column">
                  <wp:posOffset>-227965</wp:posOffset>
                </wp:positionH>
                <wp:positionV relativeFrom="paragraph">
                  <wp:posOffset>290830</wp:posOffset>
                </wp:positionV>
                <wp:extent cx="635" cy="457835"/>
                <wp:effectExtent l="57785" t="5080" r="55880" b="2286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5pt,22.9pt" to="-17.9pt,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" strokeweight=".26mm">
                <v:stroke endarrow="block" joinstyle="miter"/>
              </v:line>
            </w:pict>
          </mc:Fallback>
        </mc:AlternateContent>
      </w:r>
      <w:r>
        <w:rPr>
          <w:noProof/>
        </w:rPr>
        <mc:AlternateContent>
          <mc:Choice Requires="wps">
            <w:drawing>
              <wp:anchor distT="0" distB="0" distL="114300" distR="114300" simplePos="0" relativeHeight="251664384" behindDoc="0" locked="0" layoutInCell="1" allowOverlap="1" wp14:anchorId="5D395CCC" wp14:editId="7CA9EDF9">
                <wp:simplePos x="0" y="0"/>
                <wp:positionH relativeFrom="column">
                  <wp:posOffset>5649595</wp:posOffset>
                </wp:positionH>
                <wp:positionV relativeFrom="paragraph">
                  <wp:posOffset>55245</wp:posOffset>
                </wp:positionV>
                <wp:extent cx="228600" cy="635"/>
                <wp:effectExtent l="10795" t="7620" r="8255" b="10795"/>
                <wp:wrapNone/>
                <wp:docPr id="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85pt,4.35pt" to="462.8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" strokeweight=".26mm">
                <v:stroke joinstyle="miter"/>
              </v:line>
            </w:pict>
          </mc:Fallback>
        </mc:AlternateContent>
      </w:r>
    </w:p>
    <w:p w:rsidR="0054717D" w:rsidRDefault="0054717D" w:rsidP="0054717D">
      <w:pPr>
        <w:tabs>
          <w:tab w:val="left" w:pos="7752"/>
        </w:tabs>
        <w:autoSpaceDE w:val="0"/>
        <w:jc w:val="center"/>
        <w:rPr>
          <w:sz w:val="28"/>
          <w:szCs w:val="28"/>
        </w:rPr>
      </w:pPr>
      <w:r>
        <w:rPr>
          <w:noProof/>
        </w:rPr>
        <mc:AlternateContent>
          <mc:Choice Requires="wps">
            <w:drawing>
              <wp:anchor distT="0" distB="0" distL="114935" distR="114935" simplePos="0" relativeHeight="251667456" behindDoc="0" locked="0" layoutInCell="1" allowOverlap="1" wp14:anchorId="1E1B70EE" wp14:editId="1DC81D86">
                <wp:simplePos x="0" y="0"/>
                <wp:positionH relativeFrom="column">
                  <wp:posOffset>-533400</wp:posOffset>
                </wp:positionH>
                <wp:positionV relativeFrom="paragraph">
                  <wp:posOffset>365760</wp:posOffset>
                </wp:positionV>
                <wp:extent cx="4371975" cy="1263650"/>
                <wp:effectExtent l="0" t="0" r="28575" b="1270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263650"/>
                        </a:xfrm>
                        <a:prstGeom prst="rect">
                          <a:avLst/>
                        </a:prstGeom>
                        <a:solidFill>
                          <a:srgbClr val="FFFFFF"/>
                        </a:solidFill>
                        <a:ln w="6350">
                          <a:solidFill>
                            <a:srgbClr val="000000"/>
                          </a:solidFill>
                          <a:miter lim="800000"/>
                          <a:headEnd/>
                          <a:tailEnd/>
                        </a:ln>
                      </wps:spPr>
                      <wps:txbx>
                        <w:txbxContent>
                          <w:p w:rsidR="0054717D" w:rsidRPr="00BE07D1" w:rsidRDefault="0054717D" w:rsidP="0054717D">
                            <w:pPr>
                              <w:spacing w:after="0" w:line="240" w:lineRule="auto"/>
                              <w:jc w:val="both"/>
                              <w:rPr>
                                <w:rFonts w:ascii="Times New Roman" w:hAnsi="Times New Roman" w:cs="Times New Roman"/>
                              </w:rPr>
                            </w:pPr>
                            <w:r w:rsidRPr="00BE07D1">
                              <w:rPr>
                                <w:rFonts w:ascii="Times New Roman" w:hAnsi="Times New Roman" w:cs="Times New Roman"/>
                              </w:rPr>
                              <w:t>Подготовка необходимых документов для обеспечения принятия решения о предоставлении земельного участка:</w:t>
                            </w:r>
                          </w:p>
                          <w:p w:rsidR="0054717D" w:rsidRPr="00BE07D1" w:rsidRDefault="0054717D" w:rsidP="0054717D">
                            <w:pPr>
                              <w:spacing w:after="0" w:line="240" w:lineRule="auto"/>
                              <w:ind w:firstLine="567"/>
                              <w:jc w:val="both"/>
                              <w:rPr>
                                <w:rFonts w:ascii="Times New Roman" w:hAnsi="Times New Roman" w:cs="Times New Roman"/>
                              </w:rPr>
                            </w:pPr>
                            <w:r w:rsidRPr="00BE07D1">
                              <w:rPr>
                                <w:rFonts w:ascii="Times New Roman" w:hAnsi="Times New Roman" w:cs="Times New Roman"/>
                              </w:rPr>
                              <w:t>рассмотрение заявления и прилагаемого пакета документов;</w:t>
                            </w:r>
                          </w:p>
                          <w:p w:rsidR="0054717D" w:rsidRPr="00BE07D1" w:rsidRDefault="0054717D" w:rsidP="0054717D">
                            <w:pPr>
                              <w:spacing w:after="0" w:line="240" w:lineRule="auto"/>
                              <w:ind w:firstLine="567"/>
                              <w:jc w:val="both"/>
                              <w:rPr>
                                <w:rFonts w:ascii="Times New Roman" w:hAnsi="Times New Roman" w:cs="Times New Roman"/>
                              </w:rPr>
                            </w:pPr>
                            <w:r w:rsidRPr="00BE07D1">
                              <w:rPr>
                                <w:rFonts w:ascii="Times New Roman" w:hAnsi="Times New Roman" w:cs="Times New Roman"/>
                              </w:rPr>
                              <w:t>подготовка, согласование, подписание проекта постановления о предоставлении земельного участка;</w:t>
                            </w:r>
                          </w:p>
                          <w:p w:rsidR="0054717D" w:rsidRPr="00BE07D1" w:rsidRDefault="0054717D" w:rsidP="0054717D">
                            <w:pPr>
                              <w:spacing w:after="0" w:line="240" w:lineRule="auto"/>
                              <w:ind w:firstLine="567"/>
                              <w:jc w:val="both"/>
                              <w:rPr>
                                <w:rFonts w:ascii="Times New Roman" w:hAnsi="Times New Roman" w:cs="Times New Roman"/>
                              </w:rPr>
                            </w:pPr>
                            <w:r w:rsidRPr="00BE07D1">
                              <w:rPr>
                                <w:rFonts w:ascii="Times New Roman" w:hAnsi="Times New Roman" w:cs="Times New Roman"/>
                              </w:rPr>
                              <w:t xml:space="preserve">подготовка и подписание </w:t>
                            </w:r>
                            <w:r>
                              <w:rPr>
                                <w:rFonts w:ascii="Times New Roman" w:hAnsi="Times New Roman" w:cs="Times New Roman"/>
                              </w:rPr>
                              <w:t xml:space="preserve">постановления и </w:t>
                            </w:r>
                            <w:r w:rsidRPr="00BE07D1">
                              <w:rPr>
                                <w:rFonts w:ascii="Times New Roman" w:hAnsi="Times New Roman" w:cs="Times New Roman"/>
                              </w:rPr>
                              <w:t xml:space="preserve">договора </w:t>
                            </w:r>
                            <w:r>
                              <w:rPr>
                                <w:rFonts w:ascii="Times New Roman" w:hAnsi="Times New Roman" w:cs="Times New Roman"/>
                              </w:rPr>
                              <w:t xml:space="preserve">безвозмездного пользования </w:t>
                            </w:r>
                            <w:r w:rsidRPr="00BE07D1">
                              <w:rPr>
                                <w:rFonts w:ascii="Times New Roman" w:hAnsi="Times New Roman" w:cs="Times New Roman"/>
                              </w:rPr>
                              <w:t>земельного участка</w:t>
                            </w:r>
                          </w:p>
                          <w:p w:rsidR="0054717D" w:rsidRPr="00BE07D1" w:rsidRDefault="0054717D" w:rsidP="0054717D">
                            <w:pPr>
                              <w:spacing w:after="0"/>
                              <w:jc w:val="both"/>
                              <w:rPr>
                                <w:rFonts w:ascii="Times New Roman" w:hAnsi="Times New Roman" w:cs="Times New Roman"/>
                                <w:sz w:val="18"/>
                                <w:szCs w:val="18"/>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1" type="#_x0000_t202" style="position:absolute;left:0;text-align:left;margin-left:-42pt;margin-top:28.8pt;width:344.25pt;height:99.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" strokeweight=".5pt">
                <v:textbox inset="7.45pt,3.85pt,7.45pt,3.85pt">
                  <w:txbxContent>
                    <w:p w:rsidR="0054717D" w:rsidRPr="00BE07D1" w:rsidRDefault="0054717D" w:rsidP="0054717D">
                      <w:pPr>
                        <w:spacing w:after="0" w:line="240" w:lineRule="auto"/>
                        <w:jc w:val="both"/>
                        <w:rPr>
                          <w:rFonts w:ascii="Times New Roman" w:hAnsi="Times New Roman" w:cs="Times New Roman"/>
                        </w:rPr>
                      </w:pPr>
                      <w:r w:rsidRPr="00BE07D1">
                        <w:rPr>
                          <w:rFonts w:ascii="Times New Roman" w:hAnsi="Times New Roman" w:cs="Times New Roman"/>
                        </w:rPr>
                        <w:t>Подготовка необходимых документов для обеспечения принятия решения о предоставлении земельного участка:</w:t>
                      </w:r>
                    </w:p>
                    <w:p w:rsidR="0054717D" w:rsidRPr="00BE07D1" w:rsidRDefault="0054717D" w:rsidP="0054717D">
                      <w:pPr>
                        <w:spacing w:after="0" w:line="240" w:lineRule="auto"/>
                        <w:ind w:firstLine="567"/>
                        <w:jc w:val="both"/>
                        <w:rPr>
                          <w:rFonts w:ascii="Times New Roman" w:hAnsi="Times New Roman" w:cs="Times New Roman"/>
                        </w:rPr>
                      </w:pPr>
                      <w:r w:rsidRPr="00BE07D1">
                        <w:rPr>
                          <w:rFonts w:ascii="Times New Roman" w:hAnsi="Times New Roman" w:cs="Times New Roman"/>
                        </w:rPr>
                        <w:t>рассмотрение заявления и прилагаемого пакета документов;</w:t>
                      </w:r>
                    </w:p>
                    <w:p w:rsidR="0054717D" w:rsidRPr="00BE07D1" w:rsidRDefault="0054717D" w:rsidP="0054717D">
                      <w:pPr>
                        <w:spacing w:after="0" w:line="240" w:lineRule="auto"/>
                        <w:ind w:firstLine="567"/>
                        <w:jc w:val="both"/>
                        <w:rPr>
                          <w:rFonts w:ascii="Times New Roman" w:hAnsi="Times New Roman" w:cs="Times New Roman"/>
                        </w:rPr>
                      </w:pPr>
                      <w:r w:rsidRPr="00BE07D1">
                        <w:rPr>
                          <w:rFonts w:ascii="Times New Roman" w:hAnsi="Times New Roman" w:cs="Times New Roman"/>
                        </w:rPr>
                        <w:t>подготовка, согласование, подписание проекта постановления о предоставлении земельного участка;</w:t>
                      </w:r>
                    </w:p>
                    <w:p w:rsidR="0054717D" w:rsidRPr="00BE07D1" w:rsidRDefault="0054717D" w:rsidP="0054717D">
                      <w:pPr>
                        <w:spacing w:after="0" w:line="240" w:lineRule="auto"/>
                        <w:ind w:firstLine="567"/>
                        <w:jc w:val="both"/>
                        <w:rPr>
                          <w:rFonts w:ascii="Times New Roman" w:hAnsi="Times New Roman" w:cs="Times New Roman"/>
                        </w:rPr>
                      </w:pPr>
                      <w:r w:rsidRPr="00BE07D1">
                        <w:rPr>
                          <w:rFonts w:ascii="Times New Roman" w:hAnsi="Times New Roman" w:cs="Times New Roman"/>
                        </w:rPr>
                        <w:t xml:space="preserve">подготовка и подписание </w:t>
                      </w:r>
                      <w:r>
                        <w:rPr>
                          <w:rFonts w:ascii="Times New Roman" w:hAnsi="Times New Roman" w:cs="Times New Roman"/>
                        </w:rPr>
                        <w:t xml:space="preserve">постановления и </w:t>
                      </w:r>
                      <w:r w:rsidRPr="00BE07D1">
                        <w:rPr>
                          <w:rFonts w:ascii="Times New Roman" w:hAnsi="Times New Roman" w:cs="Times New Roman"/>
                        </w:rPr>
                        <w:t xml:space="preserve">договора </w:t>
                      </w:r>
                      <w:r>
                        <w:rPr>
                          <w:rFonts w:ascii="Times New Roman" w:hAnsi="Times New Roman" w:cs="Times New Roman"/>
                        </w:rPr>
                        <w:t xml:space="preserve">безвозмездного пользования </w:t>
                      </w:r>
                      <w:r w:rsidRPr="00BE07D1">
                        <w:rPr>
                          <w:rFonts w:ascii="Times New Roman" w:hAnsi="Times New Roman" w:cs="Times New Roman"/>
                        </w:rPr>
                        <w:t>земельного участка</w:t>
                      </w:r>
                    </w:p>
                    <w:p w:rsidR="0054717D" w:rsidRPr="00BE07D1" w:rsidRDefault="0054717D" w:rsidP="0054717D">
                      <w:pPr>
                        <w:spacing w:after="0"/>
                        <w:jc w:val="both"/>
                        <w:rPr>
                          <w:rFonts w:ascii="Times New Roman" w:hAnsi="Times New Roman" w:cs="Times New Roman"/>
                          <w:sz w:val="18"/>
                          <w:szCs w:val="18"/>
                        </w:rPr>
                      </w:pPr>
                    </w:p>
                  </w:txbxContent>
                </v:textbox>
              </v:shape>
            </w:pict>
          </mc:Fallback>
        </mc:AlternateContent>
      </w:r>
      <w:r>
        <w:rPr>
          <w:noProof/>
        </w:rPr>
        <mc:AlternateContent>
          <mc:Choice Requires="wps">
            <w:drawing>
              <wp:anchor distT="0" distB="0" distL="114935" distR="114935" simplePos="0" relativeHeight="251668480" behindDoc="0" locked="0" layoutInCell="1" allowOverlap="1" wp14:anchorId="212166F6" wp14:editId="1977B792">
                <wp:simplePos x="0" y="0"/>
                <wp:positionH relativeFrom="column">
                  <wp:posOffset>5494655</wp:posOffset>
                </wp:positionH>
                <wp:positionV relativeFrom="paragraph">
                  <wp:posOffset>177165</wp:posOffset>
                </wp:positionV>
                <wp:extent cx="1195705" cy="1087755"/>
                <wp:effectExtent l="8255" t="5715" r="5715" b="1143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1087755"/>
                        </a:xfrm>
                        <a:prstGeom prst="rect">
                          <a:avLst/>
                        </a:prstGeom>
                        <a:solidFill>
                          <a:srgbClr val="FFFFFF"/>
                        </a:solidFill>
                        <a:ln w="6350">
                          <a:solidFill>
                            <a:srgbClr val="000000"/>
                          </a:solidFill>
                          <a:miter lim="800000"/>
                          <a:headEnd/>
                          <a:tailEnd/>
                        </a:ln>
                      </wps:spPr>
                      <wps:txbx>
                        <w:txbxContent>
                          <w:p w:rsidR="0054717D" w:rsidRPr="00231C3E" w:rsidRDefault="0054717D" w:rsidP="0054717D">
                            <w:pPr>
                              <w:spacing w:after="0" w:line="240" w:lineRule="auto"/>
                              <w:jc w:val="center"/>
                              <w:rPr>
                                <w:rFonts w:ascii="Times New Roman" w:hAnsi="Times New Roman" w:cs="Times New Roman"/>
                              </w:rPr>
                            </w:pPr>
                            <w:r w:rsidRPr="00231C3E">
                              <w:rPr>
                                <w:rFonts w:ascii="Times New Roman" w:hAnsi="Times New Roman" w:cs="Times New Roman"/>
                              </w:rPr>
                              <w:t>Подготовка и направление письменного отказа в связи с несоответствием документов</w:t>
                            </w:r>
                          </w:p>
                          <w:p w:rsidR="0054717D" w:rsidRDefault="0054717D" w:rsidP="0054717D"/>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2" type="#_x0000_t202" style="position:absolute;left:0;text-align:left;margin-left:432.65pt;margin-top:13.95pt;width:94.15pt;height:85.6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" strokeweight=".5pt">
                <v:textbox inset="7.45pt,3.85pt,7.45pt,3.85pt">
                  <w:txbxContent>
                    <w:p w:rsidR="0054717D" w:rsidRPr="00231C3E" w:rsidRDefault="0054717D" w:rsidP="0054717D">
                      <w:pPr>
                        <w:spacing w:after="0" w:line="240" w:lineRule="auto"/>
                        <w:jc w:val="center"/>
                        <w:rPr>
                          <w:rFonts w:ascii="Times New Roman" w:hAnsi="Times New Roman" w:cs="Times New Roman"/>
                        </w:rPr>
                      </w:pPr>
                      <w:r w:rsidRPr="00231C3E">
                        <w:rPr>
                          <w:rFonts w:ascii="Times New Roman" w:hAnsi="Times New Roman" w:cs="Times New Roman"/>
                        </w:rPr>
                        <w:t>Подготовка и направление письменного отказа в связи с несоответствием документов</w:t>
                      </w:r>
                    </w:p>
                    <w:p w:rsidR="0054717D" w:rsidRDefault="0054717D" w:rsidP="0054717D"/>
                  </w:txbxContent>
                </v:textbox>
              </v:shape>
            </w:pict>
          </mc:Fallback>
        </mc:AlternateContent>
      </w:r>
      <w:r>
        <w:rPr>
          <w:noProof/>
        </w:rPr>
        <mc:AlternateContent>
          <mc:Choice Requires="wps">
            <w:drawing>
              <wp:anchor distT="0" distB="0" distL="114935" distR="114935" simplePos="0" relativeHeight="251666432" behindDoc="0" locked="0" layoutInCell="1" allowOverlap="1" wp14:anchorId="20CA2B77" wp14:editId="06F23C64">
                <wp:simplePos x="0" y="0"/>
                <wp:positionH relativeFrom="column">
                  <wp:posOffset>4058920</wp:posOffset>
                </wp:positionH>
                <wp:positionV relativeFrom="paragraph">
                  <wp:posOffset>177165</wp:posOffset>
                </wp:positionV>
                <wp:extent cx="1299845" cy="1087755"/>
                <wp:effectExtent l="10795" t="5715" r="13335" b="1143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845" cy="1087755"/>
                        </a:xfrm>
                        <a:prstGeom prst="rect">
                          <a:avLst/>
                        </a:prstGeom>
                        <a:solidFill>
                          <a:srgbClr val="FFFFFF"/>
                        </a:solidFill>
                        <a:ln w="6350">
                          <a:solidFill>
                            <a:srgbClr val="000000"/>
                          </a:solidFill>
                          <a:miter lim="800000"/>
                          <a:headEnd/>
                          <a:tailEnd/>
                        </a:ln>
                      </wps:spPr>
                      <wps:txbx>
                        <w:txbxContent>
                          <w:p w:rsidR="0054717D" w:rsidRPr="00231C3E" w:rsidRDefault="0054717D" w:rsidP="0054717D">
                            <w:pPr>
                              <w:spacing w:after="0" w:line="240" w:lineRule="auto"/>
                              <w:jc w:val="center"/>
                              <w:rPr>
                                <w:rFonts w:ascii="Times New Roman" w:hAnsi="Times New Roman" w:cs="Times New Roman"/>
                              </w:rPr>
                            </w:pPr>
                            <w:r w:rsidRPr="00231C3E">
                              <w:rPr>
                                <w:rFonts w:ascii="Times New Roman" w:hAnsi="Times New Roman" w:cs="Times New Roman"/>
                              </w:rPr>
                              <w:t>Подготовка и направление уведомления о приостановлении, при неполном пакете</w:t>
                            </w:r>
                          </w:p>
                          <w:p w:rsidR="0054717D" w:rsidRDefault="0054717D" w:rsidP="0054717D"/>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3" type="#_x0000_t202" style="position:absolute;left:0;text-align:left;margin-left:319.6pt;margin-top:13.95pt;width:102.35pt;height:85.6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" strokeweight=".5pt">
                <v:textbox inset="7.45pt,3.85pt,7.45pt,3.85pt">
                  <w:txbxContent>
                    <w:p w:rsidR="0054717D" w:rsidRPr="00231C3E" w:rsidRDefault="0054717D" w:rsidP="0054717D">
                      <w:pPr>
                        <w:spacing w:after="0" w:line="240" w:lineRule="auto"/>
                        <w:jc w:val="center"/>
                        <w:rPr>
                          <w:rFonts w:ascii="Times New Roman" w:hAnsi="Times New Roman" w:cs="Times New Roman"/>
                        </w:rPr>
                      </w:pPr>
                      <w:r w:rsidRPr="00231C3E">
                        <w:rPr>
                          <w:rFonts w:ascii="Times New Roman" w:hAnsi="Times New Roman" w:cs="Times New Roman"/>
                        </w:rPr>
                        <w:t>Подготовка и направление уведомления о приостановлении, при неполном пакете</w:t>
                      </w:r>
                    </w:p>
                    <w:p w:rsidR="0054717D" w:rsidRDefault="0054717D" w:rsidP="0054717D"/>
                  </w:txbxContent>
                </v:textbox>
              </v:shape>
            </w:pict>
          </mc:Fallback>
        </mc:AlternateContent>
      </w:r>
    </w:p>
    <w:p w:rsidR="0054717D" w:rsidRDefault="0054717D" w:rsidP="0054717D">
      <w:pPr>
        <w:tabs>
          <w:tab w:val="left" w:pos="7752"/>
        </w:tabs>
        <w:autoSpaceDE w:val="0"/>
        <w:jc w:val="center"/>
        <w:rPr>
          <w:sz w:val="28"/>
          <w:szCs w:val="28"/>
        </w:rPr>
      </w:pPr>
    </w:p>
    <w:p w:rsidR="0054717D" w:rsidRDefault="0054717D" w:rsidP="0054717D">
      <w:pPr>
        <w:tabs>
          <w:tab w:val="left" w:pos="7752"/>
        </w:tabs>
        <w:autoSpaceDE w:val="0"/>
        <w:jc w:val="center"/>
        <w:rPr>
          <w:sz w:val="28"/>
          <w:szCs w:val="28"/>
        </w:rPr>
      </w:pPr>
    </w:p>
    <w:p w:rsidR="0054717D" w:rsidRDefault="0054717D" w:rsidP="0054717D">
      <w:pPr>
        <w:tabs>
          <w:tab w:val="left" w:pos="7752"/>
        </w:tabs>
        <w:autoSpaceDE w:val="0"/>
        <w:jc w:val="center"/>
        <w:rPr>
          <w:sz w:val="28"/>
          <w:szCs w:val="28"/>
        </w:rPr>
      </w:pPr>
    </w:p>
    <w:p w:rsidR="0054717D" w:rsidRDefault="0054717D" w:rsidP="0054717D">
      <w:pPr>
        <w:tabs>
          <w:tab w:val="left" w:pos="7752"/>
        </w:tabs>
        <w:autoSpaceDE w:val="0"/>
        <w:jc w:val="center"/>
        <w:rPr>
          <w:sz w:val="28"/>
          <w:szCs w:val="28"/>
        </w:rPr>
      </w:pPr>
      <w:r>
        <w:rPr>
          <w:noProof/>
          <w:sz w:val="28"/>
          <w:szCs w:val="28"/>
        </w:rPr>
        <mc:AlternateContent>
          <mc:Choice Requires="wps">
            <w:drawing>
              <wp:anchor distT="0" distB="0" distL="114300" distR="114300" simplePos="0" relativeHeight="251675648" behindDoc="0" locked="0" layoutInCell="1" allowOverlap="1" wp14:anchorId="160378BC" wp14:editId="1E3B84D0">
                <wp:simplePos x="0" y="0"/>
                <wp:positionH relativeFrom="column">
                  <wp:posOffset>1512570</wp:posOffset>
                </wp:positionH>
                <wp:positionV relativeFrom="paragraph">
                  <wp:posOffset>119380</wp:posOffset>
                </wp:positionV>
                <wp:extent cx="7620" cy="273685"/>
                <wp:effectExtent l="76200" t="0" r="68580" b="50165"/>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119.1pt;margin-top:9.4pt;width:.6pt;height:21.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">
                <v:stroke endarrow="block"/>
              </v:shape>
            </w:pict>
          </mc:Fallback>
        </mc:AlternateContent>
      </w:r>
    </w:p>
    <w:p w:rsidR="0054717D" w:rsidRDefault="0054717D" w:rsidP="0054717D">
      <w:pPr>
        <w:tabs>
          <w:tab w:val="left" w:pos="7752"/>
        </w:tabs>
        <w:autoSpaceDE w:val="0"/>
        <w:jc w:val="center"/>
        <w:rPr>
          <w:sz w:val="28"/>
          <w:szCs w:val="28"/>
        </w:rPr>
      </w:pPr>
      <w:r>
        <w:rPr>
          <w:b/>
          <w:bCs/>
          <w:noProof/>
          <w:sz w:val="28"/>
          <w:szCs w:val="28"/>
        </w:rPr>
        <mc:AlternateContent>
          <mc:Choice Requires="wps">
            <w:drawing>
              <wp:anchor distT="0" distB="0" distL="114935" distR="114935" simplePos="0" relativeHeight="251671552" behindDoc="0" locked="0" layoutInCell="1" allowOverlap="1" wp14:anchorId="6C62E219" wp14:editId="2888BE50">
                <wp:simplePos x="0" y="0"/>
                <wp:positionH relativeFrom="column">
                  <wp:posOffset>-584343</wp:posOffset>
                </wp:positionH>
                <wp:positionV relativeFrom="paragraph">
                  <wp:posOffset>106780</wp:posOffset>
                </wp:positionV>
                <wp:extent cx="4420870" cy="297950"/>
                <wp:effectExtent l="0" t="0" r="17780" b="26035"/>
                <wp:wrapNone/>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0870" cy="297950"/>
                        </a:xfrm>
                        <a:prstGeom prst="rect">
                          <a:avLst/>
                        </a:prstGeom>
                        <a:solidFill>
                          <a:srgbClr val="FFFFFF"/>
                        </a:solidFill>
                        <a:ln w="6350">
                          <a:solidFill>
                            <a:srgbClr val="000000"/>
                          </a:solidFill>
                          <a:miter lim="800000"/>
                          <a:headEnd/>
                          <a:tailEnd/>
                        </a:ln>
                      </wps:spPr>
                      <wps:txbx>
                        <w:txbxContent>
                          <w:p w:rsidR="0054717D" w:rsidRPr="001F2F5C" w:rsidRDefault="0054717D" w:rsidP="0054717D">
                            <w:pPr>
                              <w:jc w:val="center"/>
                              <w:rPr>
                                <w:rFonts w:ascii="Times New Roman" w:hAnsi="Times New Roman" w:cs="Times New Roman"/>
                                <w:sz w:val="24"/>
                                <w:szCs w:val="24"/>
                              </w:rPr>
                            </w:pPr>
                            <w:r w:rsidRPr="001F2F5C">
                              <w:rPr>
                                <w:rFonts w:ascii="Times New Roman" w:hAnsi="Times New Roman" w:cs="Times New Roman"/>
                                <w:sz w:val="24"/>
                                <w:szCs w:val="24"/>
                              </w:rPr>
                              <w:t>Выдача результатов муниципальной услуги</w:t>
                            </w:r>
                          </w:p>
                          <w:p w:rsidR="0054717D" w:rsidRDefault="0054717D" w:rsidP="0054717D"/>
                          <w:p w:rsidR="0054717D" w:rsidRDefault="0054717D" w:rsidP="0054717D"/>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4" type="#_x0000_t202" style="position:absolute;left:0;text-align:left;margin-left:-46pt;margin-top:8.4pt;width:348.1pt;height:23.4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" strokeweight=".5pt">
                <v:textbox inset="7.45pt,3.85pt,7.45pt,3.85pt">
                  <w:txbxContent>
                    <w:p w:rsidR="0054717D" w:rsidRPr="001F2F5C" w:rsidRDefault="0054717D" w:rsidP="0054717D">
                      <w:pPr>
                        <w:jc w:val="center"/>
                        <w:rPr>
                          <w:rFonts w:ascii="Times New Roman" w:hAnsi="Times New Roman" w:cs="Times New Roman"/>
                          <w:sz w:val="24"/>
                          <w:szCs w:val="24"/>
                        </w:rPr>
                      </w:pPr>
                      <w:r w:rsidRPr="001F2F5C">
                        <w:rPr>
                          <w:rFonts w:ascii="Times New Roman" w:hAnsi="Times New Roman" w:cs="Times New Roman"/>
                          <w:sz w:val="24"/>
                          <w:szCs w:val="24"/>
                        </w:rPr>
                        <w:t>Выдача результатов муниципальной услуги</w:t>
                      </w:r>
                    </w:p>
                    <w:p w:rsidR="0054717D" w:rsidRDefault="0054717D" w:rsidP="0054717D"/>
                    <w:p w:rsidR="0054717D" w:rsidRDefault="0054717D" w:rsidP="0054717D"/>
                  </w:txbxContent>
                </v:textbox>
              </v:shape>
            </w:pict>
          </mc:Fallback>
        </mc:AlternateContent>
      </w:r>
    </w:p>
    <w:p w:rsidR="0054717D" w:rsidRDefault="0054717D" w:rsidP="0054717D">
      <w:pPr>
        <w:pStyle w:val="a8"/>
        <w:rPr>
          <w:sz w:val="28"/>
          <w:szCs w:val="28"/>
        </w:rPr>
      </w:pPr>
    </w:p>
    <w:p w:rsidR="0054717D" w:rsidRDefault="0054717D" w:rsidP="0054717D">
      <w:pPr>
        <w:pStyle w:val="a8"/>
        <w:rPr>
          <w:sz w:val="28"/>
          <w:szCs w:val="28"/>
        </w:rPr>
      </w:pPr>
    </w:p>
    <w:p w:rsidR="0054717D" w:rsidRDefault="0054717D" w:rsidP="0054717D">
      <w:pPr>
        <w:pStyle w:val="a8"/>
        <w:rPr>
          <w:b/>
          <w:bCs/>
          <w:sz w:val="28"/>
          <w:szCs w:val="28"/>
        </w:rPr>
      </w:pPr>
    </w:p>
    <w:p w:rsidR="0054717D" w:rsidRDefault="0054717D" w:rsidP="0054717D">
      <w:pPr>
        <w:pStyle w:val="a8"/>
        <w:tabs>
          <w:tab w:val="clear" w:pos="4677"/>
          <w:tab w:val="center" w:pos="4395"/>
        </w:tabs>
        <w:ind w:left="4253"/>
        <w:rPr>
          <w:rFonts w:ascii="Times New Roman" w:hAnsi="Times New Roman" w:cs="Times New Roman"/>
        </w:rPr>
      </w:pPr>
    </w:p>
    <w:p w:rsidR="0054717D" w:rsidRDefault="0054717D" w:rsidP="0054717D">
      <w:pPr>
        <w:pStyle w:val="a8"/>
        <w:tabs>
          <w:tab w:val="clear" w:pos="4677"/>
          <w:tab w:val="center" w:pos="4395"/>
        </w:tabs>
        <w:ind w:left="4253"/>
        <w:jc w:val="right"/>
        <w:rPr>
          <w:rFonts w:ascii="Times New Roman" w:hAnsi="Times New Roman" w:cs="Times New Roman"/>
          <w:b/>
          <w:bCs/>
          <w:sz w:val="28"/>
          <w:szCs w:val="28"/>
        </w:rPr>
      </w:pPr>
    </w:p>
    <w:p w:rsidR="0054717D" w:rsidRDefault="0054717D" w:rsidP="0054717D">
      <w:pPr>
        <w:pStyle w:val="a8"/>
        <w:tabs>
          <w:tab w:val="clear" w:pos="4677"/>
          <w:tab w:val="center" w:pos="4395"/>
        </w:tabs>
        <w:ind w:left="4253"/>
        <w:jc w:val="right"/>
        <w:rPr>
          <w:rFonts w:ascii="Times New Roman" w:hAnsi="Times New Roman" w:cs="Times New Roman"/>
          <w:b/>
          <w:bCs/>
          <w:sz w:val="28"/>
          <w:szCs w:val="28"/>
        </w:rPr>
      </w:pPr>
    </w:p>
    <w:p w:rsidR="0054717D" w:rsidRDefault="0054717D" w:rsidP="0054717D">
      <w:pPr>
        <w:pStyle w:val="a8"/>
        <w:tabs>
          <w:tab w:val="clear" w:pos="4677"/>
          <w:tab w:val="center" w:pos="4395"/>
        </w:tabs>
        <w:ind w:left="4253"/>
        <w:jc w:val="right"/>
        <w:rPr>
          <w:rFonts w:ascii="Times New Roman" w:hAnsi="Times New Roman" w:cs="Times New Roman"/>
          <w:b/>
          <w:bCs/>
          <w:sz w:val="28"/>
          <w:szCs w:val="28"/>
        </w:rPr>
      </w:pPr>
    </w:p>
    <w:p w:rsidR="0054717D" w:rsidRDefault="0054717D" w:rsidP="0054717D">
      <w:pPr>
        <w:pStyle w:val="a8"/>
        <w:tabs>
          <w:tab w:val="clear" w:pos="4677"/>
          <w:tab w:val="center" w:pos="4395"/>
        </w:tabs>
        <w:ind w:left="4253"/>
        <w:jc w:val="right"/>
        <w:rPr>
          <w:rFonts w:ascii="Times New Roman" w:hAnsi="Times New Roman" w:cs="Times New Roman"/>
          <w:b/>
          <w:bCs/>
          <w:sz w:val="28"/>
          <w:szCs w:val="28"/>
        </w:rPr>
      </w:pPr>
    </w:p>
    <w:p w:rsidR="0054717D" w:rsidRDefault="0054717D" w:rsidP="0054717D">
      <w:pPr>
        <w:pStyle w:val="a8"/>
        <w:tabs>
          <w:tab w:val="clear" w:pos="4677"/>
          <w:tab w:val="center" w:pos="4395"/>
        </w:tabs>
        <w:ind w:left="4253"/>
        <w:jc w:val="right"/>
        <w:rPr>
          <w:rFonts w:ascii="Times New Roman" w:hAnsi="Times New Roman" w:cs="Times New Roman"/>
          <w:b/>
          <w:bCs/>
          <w:sz w:val="28"/>
          <w:szCs w:val="28"/>
        </w:rPr>
      </w:pPr>
    </w:p>
    <w:p w:rsidR="0054717D" w:rsidRDefault="0054717D" w:rsidP="0054717D">
      <w:pPr>
        <w:pStyle w:val="a8"/>
        <w:tabs>
          <w:tab w:val="clear" w:pos="4677"/>
          <w:tab w:val="center" w:pos="4395"/>
        </w:tabs>
        <w:ind w:left="4253"/>
        <w:jc w:val="right"/>
        <w:rPr>
          <w:rFonts w:ascii="Times New Roman" w:hAnsi="Times New Roman" w:cs="Times New Roman"/>
          <w:b/>
          <w:bCs/>
          <w:sz w:val="28"/>
          <w:szCs w:val="28"/>
        </w:rPr>
      </w:pPr>
    </w:p>
    <w:p w:rsidR="0054717D" w:rsidRDefault="0054717D" w:rsidP="0054717D">
      <w:pPr>
        <w:pStyle w:val="a8"/>
        <w:tabs>
          <w:tab w:val="clear" w:pos="4677"/>
          <w:tab w:val="center" w:pos="4395"/>
        </w:tabs>
        <w:ind w:left="4253"/>
        <w:jc w:val="right"/>
        <w:rPr>
          <w:rFonts w:ascii="Times New Roman" w:hAnsi="Times New Roman" w:cs="Times New Roman"/>
          <w:b/>
          <w:bCs/>
          <w:sz w:val="28"/>
          <w:szCs w:val="28"/>
        </w:rPr>
      </w:pPr>
    </w:p>
    <w:p w:rsidR="0054717D" w:rsidRPr="00902057" w:rsidRDefault="0054717D" w:rsidP="0054717D">
      <w:pPr>
        <w:pStyle w:val="a8"/>
        <w:tabs>
          <w:tab w:val="clear" w:pos="4677"/>
          <w:tab w:val="center" w:pos="4395"/>
        </w:tabs>
        <w:ind w:left="4253"/>
        <w:jc w:val="right"/>
        <w:rPr>
          <w:rFonts w:ascii="Times New Roman" w:hAnsi="Times New Roman" w:cs="Times New Roman"/>
          <w:b/>
          <w:bCs/>
          <w:sz w:val="28"/>
          <w:szCs w:val="28"/>
        </w:rPr>
      </w:pPr>
      <w:r w:rsidRPr="00902057">
        <w:rPr>
          <w:rFonts w:ascii="Times New Roman" w:hAnsi="Times New Roman" w:cs="Times New Roman"/>
          <w:b/>
          <w:bCs/>
          <w:sz w:val="28"/>
          <w:szCs w:val="28"/>
        </w:rPr>
        <w:lastRenderedPageBreak/>
        <w:t>Приложение №2</w:t>
      </w:r>
    </w:p>
    <w:p w:rsidR="0054717D" w:rsidRPr="00E54C62" w:rsidRDefault="0054717D" w:rsidP="0054717D">
      <w:pPr>
        <w:suppressAutoHyphens/>
        <w:spacing w:after="0" w:line="240" w:lineRule="auto"/>
        <w:jc w:val="right"/>
        <w:rPr>
          <w:rFonts w:ascii="Times New Roman" w:hAnsi="Times New Roman" w:cs="Times New Roman"/>
          <w:sz w:val="24"/>
          <w:szCs w:val="24"/>
          <w:lang w:eastAsia="ar-SA"/>
        </w:rPr>
      </w:pPr>
      <w:r w:rsidRPr="00E54C62">
        <w:rPr>
          <w:rFonts w:ascii="Times New Roman" w:hAnsi="Times New Roman" w:cs="Times New Roman"/>
          <w:sz w:val="24"/>
          <w:szCs w:val="24"/>
          <w:lang w:eastAsia="ar-SA"/>
        </w:rPr>
        <w:t>к Административному регламенту</w:t>
      </w:r>
    </w:p>
    <w:p w:rsidR="0054717D" w:rsidRPr="00E54C62" w:rsidRDefault="0054717D" w:rsidP="0054717D">
      <w:pPr>
        <w:suppressAutoHyphens/>
        <w:spacing w:after="0" w:line="240" w:lineRule="auto"/>
        <w:jc w:val="right"/>
        <w:rPr>
          <w:rFonts w:ascii="Times New Roman" w:hAnsi="Times New Roman" w:cs="Times New Roman"/>
          <w:sz w:val="24"/>
          <w:szCs w:val="24"/>
          <w:lang w:eastAsia="ar-SA"/>
        </w:rPr>
      </w:pPr>
      <w:r w:rsidRPr="00E54C62">
        <w:rPr>
          <w:rFonts w:ascii="Times New Roman" w:hAnsi="Times New Roman" w:cs="Times New Roman"/>
          <w:sz w:val="24"/>
          <w:szCs w:val="24"/>
          <w:lang w:eastAsia="ar-SA"/>
        </w:rPr>
        <w:t>предоставления муниципальной услуги</w:t>
      </w:r>
    </w:p>
    <w:p w:rsidR="0054717D" w:rsidRDefault="0054717D" w:rsidP="0054717D">
      <w:pPr>
        <w:widowControl w:val="0"/>
        <w:autoSpaceDE w:val="0"/>
        <w:autoSpaceDN w:val="0"/>
        <w:adjustRightInd w:val="0"/>
        <w:spacing w:after="0" w:line="240" w:lineRule="auto"/>
        <w:ind w:firstLine="720"/>
        <w:jc w:val="right"/>
        <w:outlineLvl w:val="1"/>
        <w:rPr>
          <w:rFonts w:ascii="Times New Roman" w:hAnsi="Times New Roman" w:cs="Times New Roman"/>
          <w:bCs/>
          <w:color w:val="000000"/>
          <w:sz w:val="24"/>
          <w:szCs w:val="24"/>
        </w:rPr>
      </w:pPr>
      <w:r w:rsidRPr="009817AB">
        <w:rPr>
          <w:rFonts w:ascii="Times New Roman" w:hAnsi="Times New Roman" w:cs="Times New Roman"/>
          <w:sz w:val="24"/>
          <w:szCs w:val="24"/>
        </w:rPr>
        <w:t>«</w:t>
      </w:r>
      <w:r w:rsidRPr="009817AB">
        <w:rPr>
          <w:rFonts w:ascii="Times New Roman" w:hAnsi="Times New Roman" w:cs="Times New Roman"/>
          <w:bCs/>
          <w:color w:val="000000"/>
          <w:sz w:val="24"/>
          <w:szCs w:val="24"/>
        </w:rPr>
        <w:t xml:space="preserve">Предоставление земельных участков, </w:t>
      </w:r>
    </w:p>
    <w:p w:rsidR="0054717D" w:rsidRDefault="0054717D" w:rsidP="0054717D">
      <w:pPr>
        <w:widowControl w:val="0"/>
        <w:autoSpaceDE w:val="0"/>
        <w:autoSpaceDN w:val="0"/>
        <w:adjustRightInd w:val="0"/>
        <w:spacing w:after="0" w:line="240" w:lineRule="auto"/>
        <w:ind w:firstLine="720"/>
        <w:jc w:val="right"/>
        <w:outlineLvl w:val="1"/>
        <w:rPr>
          <w:rFonts w:ascii="Times New Roman" w:hAnsi="Times New Roman" w:cs="Times New Roman"/>
          <w:bCs/>
          <w:color w:val="000000"/>
          <w:sz w:val="24"/>
          <w:szCs w:val="24"/>
        </w:rPr>
      </w:pPr>
      <w:r w:rsidRPr="009817AB">
        <w:rPr>
          <w:rFonts w:ascii="Times New Roman" w:hAnsi="Times New Roman" w:cs="Times New Roman"/>
          <w:bCs/>
          <w:color w:val="000000"/>
          <w:sz w:val="24"/>
          <w:szCs w:val="24"/>
        </w:rPr>
        <w:t>находящихся в  муниципальной</w:t>
      </w:r>
    </w:p>
    <w:p w:rsidR="0054717D" w:rsidRDefault="0054717D" w:rsidP="0054717D">
      <w:pPr>
        <w:widowControl w:val="0"/>
        <w:autoSpaceDE w:val="0"/>
        <w:autoSpaceDN w:val="0"/>
        <w:adjustRightInd w:val="0"/>
        <w:spacing w:after="0" w:line="240" w:lineRule="auto"/>
        <w:ind w:firstLine="720"/>
        <w:jc w:val="right"/>
        <w:outlineLvl w:val="1"/>
        <w:rPr>
          <w:rFonts w:ascii="Times New Roman" w:hAnsi="Times New Roman" w:cs="Times New Roman"/>
          <w:bCs/>
          <w:color w:val="000000"/>
          <w:sz w:val="24"/>
          <w:szCs w:val="24"/>
        </w:rPr>
      </w:pPr>
      <w:r w:rsidRPr="009817AB">
        <w:rPr>
          <w:rFonts w:ascii="Times New Roman" w:hAnsi="Times New Roman" w:cs="Times New Roman"/>
          <w:bCs/>
          <w:color w:val="000000"/>
          <w:sz w:val="24"/>
          <w:szCs w:val="24"/>
        </w:rPr>
        <w:t xml:space="preserve"> собственности, на территории </w:t>
      </w:r>
    </w:p>
    <w:p w:rsidR="0054717D" w:rsidRPr="009817AB" w:rsidRDefault="0054717D" w:rsidP="0054717D">
      <w:pPr>
        <w:widowControl w:val="0"/>
        <w:autoSpaceDE w:val="0"/>
        <w:autoSpaceDN w:val="0"/>
        <w:adjustRightInd w:val="0"/>
        <w:spacing w:after="0" w:line="240" w:lineRule="auto"/>
        <w:ind w:firstLine="720"/>
        <w:jc w:val="right"/>
        <w:outlineLvl w:val="1"/>
        <w:rPr>
          <w:rFonts w:ascii="Times New Roman" w:hAnsi="Times New Roman" w:cs="Times New Roman"/>
          <w:bCs/>
          <w:color w:val="000000"/>
          <w:sz w:val="24"/>
          <w:szCs w:val="24"/>
        </w:rPr>
      </w:pPr>
      <w:r w:rsidRPr="009817AB">
        <w:rPr>
          <w:rFonts w:ascii="Times New Roman" w:hAnsi="Times New Roman" w:cs="Times New Roman"/>
          <w:bCs/>
          <w:color w:val="000000"/>
          <w:sz w:val="24"/>
          <w:szCs w:val="24"/>
        </w:rPr>
        <w:t>сельского поселения</w:t>
      </w:r>
      <w:r>
        <w:rPr>
          <w:rFonts w:ascii="Times New Roman" w:hAnsi="Times New Roman" w:cs="Times New Roman"/>
          <w:bCs/>
          <w:color w:val="000000"/>
          <w:sz w:val="24"/>
          <w:szCs w:val="24"/>
        </w:rPr>
        <w:t xml:space="preserve"> в</w:t>
      </w:r>
    </w:p>
    <w:p w:rsidR="0054717D" w:rsidRDefault="0054717D" w:rsidP="0054717D">
      <w:pPr>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безвозмездное </w:t>
      </w:r>
      <w:r w:rsidRPr="009817AB">
        <w:rPr>
          <w:rFonts w:ascii="Times New Roman" w:hAnsi="Times New Roman" w:cs="Times New Roman"/>
          <w:bCs/>
          <w:color w:val="000000"/>
          <w:sz w:val="24"/>
          <w:szCs w:val="24"/>
        </w:rPr>
        <w:t>пользование</w:t>
      </w:r>
      <w:r>
        <w:rPr>
          <w:rFonts w:ascii="Times New Roman" w:hAnsi="Times New Roman" w:cs="Times New Roman"/>
          <w:bCs/>
          <w:color w:val="000000"/>
          <w:sz w:val="24"/>
          <w:szCs w:val="24"/>
        </w:rPr>
        <w:t>»</w:t>
      </w:r>
    </w:p>
    <w:p w:rsidR="0054717D" w:rsidRDefault="0054717D" w:rsidP="0054717D">
      <w:pPr>
        <w:jc w:val="center"/>
        <w:rPr>
          <w:rFonts w:ascii="Times New Roman" w:hAnsi="Times New Roman" w:cs="Times New Roman"/>
          <w:bCs/>
          <w:color w:val="000000"/>
          <w:sz w:val="24"/>
          <w:szCs w:val="24"/>
        </w:rPr>
      </w:pPr>
    </w:p>
    <w:p w:rsidR="0054717D" w:rsidRPr="00231C3E" w:rsidRDefault="0054717D" w:rsidP="0054717D">
      <w:pPr>
        <w:jc w:val="center"/>
        <w:rPr>
          <w:rFonts w:ascii="Times New Roman" w:hAnsi="Times New Roman" w:cs="Times New Roman"/>
          <w:sz w:val="28"/>
          <w:szCs w:val="28"/>
        </w:rPr>
      </w:pPr>
      <w:r w:rsidRPr="00231C3E">
        <w:rPr>
          <w:rFonts w:ascii="Times New Roman" w:hAnsi="Times New Roman" w:cs="Times New Roman"/>
          <w:sz w:val="28"/>
          <w:szCs w:val="28"/>
        </w:rPr>
        <w:t xml:space="preserve">ОБРАЗЕЦ ЗАЯВЛЕНИЯ </w:t>
      </w: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r w:rsidRPr="00231C3E">
        <w:rPr>
          <w:rFonts w:ascii="Courier New" w:hAnsi="Courier New" w:cs="Courier New"/>
          <w:sz w:val="20"/>
          <w:szCs w:val="20"/>
        </w:rPr>
        <w:t xml:space="preserve">                                ___________________________________________</w:t>
      </w: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r w:rsidRPr="00231C3E">
        <w:rPr>
          <w:rFonts w:ascii="Courier New" w:hAnsi="Courier New" w:cs="Courier New"/>
          <w:sz w:val="20"/>
          <w:szCs w:val="20"/>
        </w:rPr>
        <w:t xml:space="preserve">                                        (наименование исполнительного</w:t>
      </w: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r w:rsidRPr="00231C3E">
        <w:rPr>
          <w:rFonts w:ascii="Courier New" w:hAnsi="Courier New" w:cs="Courier New"/>
          <w:sz w:val="20"/>
          <w:szCs w:val="20"/>
        </w:rPr>
        <w:t xml:space="preserve">                                        органа государственной власти</w:t>
      </w: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r w:rsidRPr="00231C3E">
        <w:rPr>
          <w:rFonts w:ascii="Courier New" w:hAnsi="Courier New" w:cs="Courier New"/>
          <w:sz w:val="20"/>
          <w:szCs w:val="20"/>
        </w:rPr>
        <w:t xml:space="preserve">                                    (или: органа местного самоуправления))</w:t>
      </w: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r w:rsidRPr="00231C3E">
        <w:rPr>
          <w:rFonts w:ascii="Courier New" w:hAnsi="Courier New" w:cs="Courier New"/>
          <w:sz w:val="20"/>
          <w:szCs w:val="20"/>
        </w:rPr>
        <w:t xml:space="preserve">                                адрес: ____________________________________</w:t>
      </w:r>
    </w:p>
    <w:p w:rsidR="0054717D" w:rsidRPr="00231C3E" w:rsidRDefault="0054717D" w:rsidP="0054717D">
      <w:pPr>
        <w:autoSpaceDE w:val="0"/>
        <w:autoSpaceDN w:val="0"/>
        <w:adjustRightInd w:val="0"/>
        <w:spacing w:after="0" w:line="240" w:lineRule="auto"/>
        <w:outlineLvl w:val="0"/>
        <w:rPr>
          <w:rFonts w:ascii="Courier New" w:hAnsi="Courier New" w:cs="Courier New"/>
          <w:sz w:val="20"/>
          <w:szCs w:val="20"/>
        </w:rPr>
      </w:pP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r w:rsidRPr="00231C3E">
        <w:rPr>
          <w:rFonts w:ascii="Courier New" w:hAnsi="Courier New" w:cs="Courier New"/>
          <w:sz w:val="20"/>
          <w:szCs w:val="20"/>
        </w:rPr>
        <w:t xml:space="preserve">                                от ________________________________________</w:t>
      </w: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r w:rsidRPr="00231C3E">
        <w:rPr>
          <w:rFonts w:ascii="Courier New" w:hAnsi="Courier New" w:cs="Courier New"/>
          <w:sz w:val="20"/>
          <w:szCs w:val="20"/>
        </w:rPr>
        <w:t xml:space="preserve">                                           (наименование или Ф.И.О.)</w:t>
      </w: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r w:rsidRPr="00231C3E">
        <w:rPr>
          <w:rFonts w:ascii="Courier New" w:hAnsi="Courier New" w:cs="Courier New"/>
          <w:sz w:val="20"/>
          <w:szCs w:val="20"/>
        </w:rPr>
        <w:t xml:space="preserve">                                адрес: ___________________________________,</w:t>
      </w: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r w:rsidRPr="00231C3E">
        <w:rPr>
          <w:rFonts w:ascii="Courier New" w:hAnsi="Courier New" w:cs="Courier New"/>
          <w:sz w:val="20"/>
          <w:szCs w:val="20"/>
        </w:rPr>
        <w:t xml:space="preserve">                                телефон: _______________, факс: __________,</w:t>
      </w: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r w:rsidRPr="00231C3E">
        <w:rPr>
          <w:rFonts w:ascii="Courier New" w:hAnsi="Courier New" w:cs="Courier New"/>
          <w:sz w:val="20"/>
          <w:szCs w:val="20"/>
        </w:rPr>
        <w:t xml:space="preserve">                                адрес электронной почты: __________________</w:t>
      </w: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p>
    <w:p w:rsidR="0054717D" w:rsidRPr="00231C3E" w:rsidRDefault="0054717D" w:rsidP="0054717D">
      <w:pPr>
        <w:autoSpaceDE w:val="0"/>
        <w:autoSpaceDN w:val="0"/>
        <w:adjustRightInd w:val="0"/>
        <w:spacing w:after="0" w:line="240" w:lineRule="auto"/>
        <w:rPr>
          <w:rFonts w:ascii="Courier New" w:hAnsi="Courier New" w:cs="Courier New"/>
          <w:sz w:val="20"/>
          <w:szCs w:val="20"/>
        </w:rPr>
      </w:pPr>
    </w:p>
    <w:p w:rsidR="0054717D" w:rsidRPr="00D04608" w:rsidRDefault="0054717D" w:rsidP="0054717D">
      <w:pPr>
        <w:spacing w:after="0" w:line="240" w:lineRule="auto"/>
        <w:jc w:val="center"/>
        <w:rPr>
          <w:rFonts w:ascii="Times New Roman" w:hAnsi="Times New Roman"/>
        </w:rPr>
      </w:pPr>
      <w:r w:rsidRPr="00D04608">
        <w:rPr>
          <w:rFonts w:ascii="Times New Roman" w:hAnsi="Times New Roman"/>
        </w:rPr>
        <w:t>ЗАЯВЛЕНИЕ</w:t>
      </w:r>
    </w:p>
    <w:p w:rsidR="0054717D" w:rsidRPr="00D04608" w:rsidRDefault="0054717D" w:rsidP="0054717D">
      <w:pPr>
        <w:spacing w:after="0" w:line="240" w:lineRule="auto"/>
        <w:jc w:val="center"/>
        <w:rPr>
          <w:rFonts w:ascii="Times New Roman" w:hAnsi="Times New Roman"/>
        </w:rPr>
      </w:pPr>
    </w:p>
    <w:p w:rsidR="0054717D" w:rsidRPr="00D04608" w:rsidRDefault="0054717D" w:rsidP="0054717D">
      <w:pPr>
        <w:spacing w:after="0" w:line="240" w:lineRule="auto"/>
        <w:ind w:firstLine="567"/>
        <w:jc w:val="both"/>
        <w:rPr>
          <w:rFonts w:ascii="Times New Roman" w:hAnsi="Times New Roman"/>
        </w:rPr>
      </w:pPr>
      <w:r w:rsidRPr="00D04608">
        <w:rPr>
          <w:rFonts w:ascii="Times New Roman" w:hAnsi="Times New Roman"/>
        </w:rPr>
        <w:t>Прошу предоставить земельный участок</w:t>
      </w:r>
      <w:r>
        <w:rPr>
          <w:rFonts w:ascii="Times New Roman" w:hAnsi="Times New Roman"/>
        </w:rPr>
        <w:t xml:space="preserve"> в безвозмездное пользование </w:t>
      </w:r>
      <w:r w:rsidRPr="00D04608">
        <w:rPr>
          <w:rFonts w:ascii="Times New Roman" w:hAnsi="Times New Roman"/>
        </w:rPr>
        <w:t xml:space="preserve">из земель </w:t>
      </w:r>
      <w:r>
        <w:rPr>
          <w:rFonts w:ascii="Times New Roman" w:hAnsi="Times New Roman"/>
        </w:rPr>
        <w:t>_______________________</w:t>
      </w:r>
      <w:r w:rsidRPr="00D04608">
        <w:rPr>
          <w:rFonts w:ascii="Times New Roman" w:hAnsi="Times New Roman"/>
        </w:rPr>
        <w:t>, площадью ______ га,</w:t>
      </w:r>
      <w:r>
        <w:rPr>
          <w:rFonts w:ascii="Times New Roman" w:hAnsi="Times New Roman"/>
        </w:rPr>
        <w:t xml:space="preserve"> </w:t>
      </w:r>
      <w:r w:rsidRPr="00D04608">
        <w:rPr>
          <w:rFonts w:ascii="Times New Roman" w:hAnsi="Times New Roman"/>
        </w:rPr>
        <w:t>для ___________</w:t>
      </w:r>
      <w:r>
        <w:rPr>
          <w:rFonts w:ascii="Times New Roman" w:hAnsi="Times New Roman"/>
        </w:rPr>
        <w:t>___________________</w:t>
      </w:r>
      <w:r w:rsidRPr="00D04608">
        <w:rPr>
          <w:rFonts w:ascii="Times New Roman" w:hAnsi="Times New Roman"/>
        </w:rPr>
        <w:t>______</w:t>
      </w:r>
      <w:r>
        <w:rPr>
          <w:rFonts w:ascii="Times New Roman" w:hAnsi="Times New Roman"/>
        </w:rPr>
        <w:t xml:space="preserve">             </w:t>
      </w:r>
      <w:r w:rsidRPr="00D04608">
        <w:rPr>
          <w:rFonts w:ascii="Times New Roman" w:hAnsi="Times New Roman"/>
        </w:rPr>
        <w:t>с кадастровым номером __</w:t>
      </w:r>
      <w:r>
        <w:rPr>
          <w:rFonts w:ascii="Times New Roman" w:hAnsi="Times New Roman"/>
        </w:rPr>
        <w:t>_________</w:t>
      </w:r>
      <w:r w:rsidRPr="00D04608">
        <w:rPr>
          <w:rFonts w:ascii="Times New Roman" w:hAnsi="Times New Roman"/>
        </w:rPr>
        <w:t>_____ предназначенный для ______</w:t>
      </w:r>
      <w:r>
        <w:rPr>
          <w:rFonts w:ascii="Times New Roman" w:hAnsi="Times New Roman"/>
        </w:rPr>
        <w:t>________</w:t>
      </w:r>
      <w:r w:rsidRPr="00D04608">
        <w:rPr>
          <w:rFonts w:ascii="Times New Roman" w:hAnsi="Times New Roman"/>
        </w:rPr>
        <w:t>___ , расположенный по адресу:_____________________.</w:t>
      </w:r>
    </w:p>
    <w:p w:rsidR="0054717D" w:rsidRDefault="0054717D" w:rsidP="0054717D">
      <w:pPr>
        <w:pStyle w:val="ConsPlusNonformat"/>
        <w:jc w:val="both"/>
        <w:rPr>
          <w:rFonts w:ascii="Times New Roman" w:hAnsi="Times New Roman" w:cs="Times New Roman"/>
          <w:spacing w:val="-8"/>
          <w:sz w:val="24"/>
          <w:szCs w:val="24"/>
        </w:rPr>
      </w:pPr>
      <w:r>
        <w:rPr>
          <w:rFonts w:ascii="Times New Roman" w:hAnsi="Times New Roman" w:cs="Times New Roman"/>
          <w:spacing w:val="-8"/>
          <w:sz w:val="24"/>
          <w:szCs w:val="24"/>
        </w:rPr>
        <w:t xml:space="preserve"> </w:t>
      </w:r>
    </w:p>
    <w:p w:rsidR="0054717D" w:rsidRDefault="0054717D" w:rsidP="0054717D">
      <w:pPr>
        <w:pStyle w:val="ConsPlusNonformat"/>
        <w:jc w:val="both"/>
        <w:rPr>
          <w:rFonts w:ascii="Times New Roman" w:hAnsi="Times New Roman" w:cs="Times New Roman"/>
          <w:spacing w:val="-8"/>
          <w:sz w:val="24"/>
          <w:szCs w:val="24"/>
        </w:rPr>
      </w:pPr>
      <w:r>
        <w:rPr>
          <w:rFonts w:ascii="Times New Roman" w:hAnsi="Times New Roman" w:cs="Times New Roman"/>
          <w:spacing w:val="-8"/>
          <w:sz w:val="24"/>
          <w:szCs w:val="24"/>
        </w:rPr>
        <w:t xml:space="preserve">   Приложения: (указывается список прилагаемых к заявлению документов):</w:t>
      </w:r>
    </w:p>
    <w:p w:rsidR="0054717D" w:rsidRDefault="0054717D" w:rsidP="0054717D">
      <w:pPr>
        <w:pStyle w:val="ConsPlusNonformat"/>
        <w:jc w:val="both"/>
        <w:rPr>
          <w:rFonts w:ascii="Times New Roman" w:hAnsi="Times New Roman" w:cs="Times New Roman"/>
          <w:spacing w:val="-8"/>
          <w:sz w:val="24"/>
          <w:szCs w:val="24"/>
        </w:rPr>
      </w:pPr>
      <w:r>
        <w:rPr>
          <w:rFonts w:ascii="Times New Roman" w:hAnsi="Times New Roman" w:cs="Times New Roman"/>
          <w:spacing w:val="-8"/>
          <w:sz w:val="24"/>
          <w:szCs w:val="24"/>
        </w:rPr>
        <w:t xml:space="preserve">___________________________________________________________________________________ </w:t>
      </w:r>
    </w:p>
    <w:p w:rsidR="0054717D" w:rsidRDefault="0054717D" w:rsidP="0054717D">
      <w:pPr>
        <w:pStyle w:val="ConsPlusNonformat"/>
        <w:jc w:val="both"/>
        <w:rPr>
          <w:rFonts w:ascii="Times New Roman" w:hAnsi="Times New Roman" w:cs="Times New Roman"/>
          <w:spacing w:val="-8"/>
          <w:sz w:val="24"/>
          <w:szCs w:val="24"/>
        </w:rPr>
      </w:pPr>
      <w:r>
        <w:rPr>
          <w:rFonts w:ascii="Times New Roman" w:hAnsi="Times New Roman" w:cs="Times New Roman"/>
          <w:spacing w:val="-8"/>
          <w:sz w:val="24"/>
          <w:szCs w:val="24"/>
        </w:rPr>
        <w:t>___________________________________________________________________________________</w:t>
      </w:r>
    </w:p>
    <w:p w:rsidR="0054717D" w:rsidRPr="00D04608" w:rsidRDefault="0054717D" w:rsidP="0054717D">
      <w:pPr>
        <w:spacing w:after="0" w:line="240" w:lineRule="auto"/>
        <w:ind w:firstLine="567"/>
        <w:jc w:val="center"/>
        <w:rPr>
          <w:rFonts w:ascii="Times New Roman" w:hAnsi="Times New Roman"/>
        </w:rPr>
      </w:pPr>
    </w:p>
    <w:p w:rsidR="0054717D" w:rsidRPr="00D04608" w:rsidRDefault="0054717D" w:rsidP="0054717D">
      <w:pPr>
        <w:spacing w:after="0" w:line="240" w:lineRule="auto"/>
        <w:jc w:val="center"/>
        <w:rPr>
          <w:rFonts w:ascii="Times New Roman" w:hAnsi="Times New Roman"/>
        </w:rPr>
      </w:pPr>
    </w:p>
    <w:p w:rsidR="0054717D" w:rsidRPr="00D04608" w:rsidRDefault="0054717D" w:rsidP="0054717D">
      <w:pPr>
        <w:spacing w:after="0" w:line="240" w:lineRule="auto"/>
        <w:jc w:val="both"/>
        <w:rPr>
          <w:rFonts w:ascii="Times New Roman" w:hAnsi="Times New Roman"/>
        </w:rPr>
      </w:pPr>
    </w:p>
    <w:p w:rsidR="0054717D" w:rsidRPr="00D04608" w:rsidRDefault="0054717D" w:rsidP="0054717D">
      <w:pPr>
        <w:spacing w:after="0" w:line="240" w:lineRule="auto"/>
        <w:jc w:val="both"/>
        <w:rPr>
          <w:rFonts w:ascii="Times New Roman" w:hAnsi="Times New Roman"/>
        </w:rPr>
      </w:pPr>
      <w:r w:rsidRPr="00D04608">
        <w:rPr>
          <w:rFonts w:ascii="Times New Roman" w:hAnsi="Times New Roman"/>
        </w:rPr>
        <w:t>/____________ / ____________________________________________________</w:t>
      </w:r>
    </w:p>
    <w:p w:rsidR="0054717D" w:rsidRPr="00D04608" w:rsidRDefault="0054717D" w:rsidP="0054717D">
      <w:pPr>
        <w:spacing w:after="0" w:line="240" w:lineRule="auto"/>
        <w:rPr>
          <w:rFonts w:ascii="Times New Roman" w:hAnsi="Times New Roman"/>
        </w:rPr>
      </w:pPr>
      <w:r>
        <w:rPr>
          <w:rFonts w:ascii="Times New Roman" w:hAnsi="Times New Roman"/>
        </w:rPr>
        <w:t xml:space="preserve">     </w:t>
      </w:r>
      <w:r w:rsidRPr="00D04608">
        <w:rPr>
          <w:rFonts w:ascii="Times New Roman" w:hAnsi="Times New Roman"/>
        </w:rPr>
        <w:t xml:space="preserve">(подпись)      </w:t>
      </w:r>
      <w:r>
        <w:rPr>
          <w:rFonts w:ascii="Times New Roman" w:hAnsi="Times New Roman"/>
        </w:rPr>
        <w:t xml:space="preserve"> </w:t>
      </w:r>
      <w:r w:rsidRPr="00D04608">
        <w:rPr>
          <w:rFonts w:ascii="Times New Roman" w:hAnsi="Times New Roman"/>
        </w:rPr>
        <w:t xml:space="preserve">  (Ф.И.О., должность </w:t>
      </w:r>
      <w:r>
        <w:rPr>
          <w:rFonts w:ascii="Times New Roman" w:hAnsi="Times New Roman"/>
        </w:rPr>
        <w:t>представителя юридического лица)</w:t>
      </w:r>
    </w:p>
    <w:p w:rsidR="0054717D" w:rsidRPr="00D04608" w:rsidRDefault="0054717D" w:rsidP="0054717D">
      <w:pPr>
        <w:spacing w:after="0" w:line="240" w:lineRule="auto"/>
        <w:jc w:val="center"/>
        <w:rPr>
          <w:rFonts w:ascii="Times New Roman" w:hAnsi="Times New Roman"/>
        </w:rPr>
      </w:pPr>
    </w:p>
    <w:p w:rsidR="0054717D" w:rsidRPr="00D04608" w:rsidRDefault="0054717D" w:rsidP="0054717D">
      <w:pPr>
        <w:spacing w:after="0" w:line="240" w:lineRule="auto"/>
        <w:jc w:val="both"/>
        <w:rPr>
          <w:rFonts w:ascii="Times New Roman" w:hAnsi="Times New Roman"/>
        </w:rPr>
      </w:pPr>
      <w:r w:rsidRPr="00D04608">
        <w:rPr>
          <w:rFonts w:ascii="Times New Roman" w:hAnsi="Times New Roman"/>
        </w:rPr>
        <w:t>М.П.                       /____/ ________________ 20__ года.</w:t>
      </w:r>
    </w:p>
    <w:p w:rsidR="0054717D" w:rsidRPr="00D04608" w:rsidRDefault="0054717D" w:rsidP="0054717D">
      <w:pPr>
        <w:spacing w:after="0" w:line="240" w:lineRule="auto"/>
        <w:jc w:val="both"/>
        <w:rPr>
          <w:rFonts w:ascii="Times New Roman" w:hAnsi="Times New Roman"/>
        </w:rPr>
      </w:pPr>
    </w:p>
    <w:p w:rsidR="0054717D" w:rsidRPr="00352531" w:rsidRDefault="0054717D" w:rsidP="0054717D">
      <w:pPr>
        <w:spacing w:after="0" w:line="240" w:lineRule="auto"/>
        <w:jc w:val="both"/>
        <w:rPr>
          <w:rFonts w:ascii="Times New Roman" w:hAnsi="Times New Roman"/>
          <w:sz w:val="28"/>
          <w:szCs w:val="28"/>
        </w:rPr>
      </w:pPr>
    </w:p>
    <w:p w:rsidR="0054717D" w:rsidRPr="00231C3E" w:rsidRDefault="0054717D" w:rsidP="0054717D">
      <w:pPr>
        <w:tabs>
          <w:tab w:val="left" w:pos="7752"/>
        </w:tabs>
        <w:autoSpaceDE w:val="0"/>
        <w:jc w:val="center"/>
        <w:rPr>
          <w:sz w:val="28"/>
          <w:szCs w:val="28"/>
        </w:rPr>
      </w:pPr>
    </w:p>
    <w:p w:rsidR="0054717D" w:rsidRPr="00231C3E" w:rsidRDefault="0054717D" w:rsidP="0054717D">
      <w:pPr>
        <w:spacing w:after="0" w:line="240" w:lineRule="auto"/>
        <w:ind w:firstLine="675"/>
        <w:rPr>
          <w:rFonts w:ascii="Times New Roman" w:hAnsi="Times New Roman" w:cs="Times New Roman"/>
          <w:sz w:val="28"/>
          <w:szCs w:val="28"/>
        </w:rPr>
      </w:pPr>
    </w:p>
    <w:p w:rsidR="0054717D" w:rsidRPr="00481C52" w:rsidRDefault="0054717D" w:rsidP="0054717D">
      <w:pPr>
        <w:pStyle w:val="ConsPlusNonformat"/>
        <w:jc w:val="both"/>
        <w:rPr>
          <w:rFonts w:ascii="Times New Roman" w:hAnsi="Times New Roman" w:cs="Times New Roman"/>
          <w:sz w:val="28"/>
          <w:szCs w:val="28"/>
        </w:rPr>
      </w:pPr>
      <w:r>
        <w:rPr>
          <w:rFonts w:ascii="Times New Roman" w:hAnsi="Times New Roman" w:cs="Times New Roman"/>
          <w:spacing w:val="-8"/>
          <w:sz w:val="24"/>
          <w:szCs w:val="24"/>
        </w:rPr>
        <w:t xml:space="preserve">    </w:t>
      </w:r>
    </w:p>
    <w:p w:rsidR="00A95F1C" w:rsidRDefault="001B4BA2"/>
    <w:sectPr w:rsidR="00A95F1C" w:rsidSect="00C54702">
      <w:headerReference w:type="default" r:id="rId10"/>
      <w:footerReference w:type="default" r:id="rId11"/>
      <w:pgSz w:w="11906" w:h="16838"/>
      <w:pgMar w:top="719" w:right="851" w:bottom="284" w:left="1260"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BA2" w:rsidRDefault="001B4BA2">
      <w:pPr>
        <w:spacing w:after="0" w:line="240" w:lineRule="auto"/>
      </w:pPr>
      <w:r>
        <w:separator/>
      </w:r>
    </w:p>
  </w:endnote>
  <w:endnote w:type="continuationSeparator" w:id="0">
    <w:p w:rsidR="001B4BA2" w:rsidRDefault="001B4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029" w:rsidRDefault="001B4BA2" w:rsidP="00896700">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BA2" w:rsidRDefault="001B4BA2">
      <w:pPr>
        <w:spacing w:after="0" w:line="240" w:lineRule="auto"/>
      </w:pPr>
      <w:r>
        <w:separator/>
      </w:r>
    </w:p>
  </w:footnote>
  <w:footnote w:type="continuationSeparator" w:id="0">
    <w:p w:rsidR="001B4BA2" w:rsidRDefault="001B4B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376431"/>
      <w:docPartObj>
        <w:docPartGallery w:val="Page Numbers (Top of Page)"/>
        <w:docPartUnique/>
      </w:docPartObj>
    </w:sdtPr>
    <w:sdtEndPr/>
    <w:sdtContent>
      <w:p w:rsidR="00492029" w:rsidRDefault="0054717D">
        <w:pPr>
          <w:pStyle w:val="a8"/>
          <w:jc w:val="center"/>
        </w:pPr>
        <w:r>
          <w:fldChar w:fldCharType="begin"/>
        </w:r>
        <w:r>
          <w:instrText>PAGE   \* MERGEFORMAT</w:instrText>
        </w:r>
        <w:r>
          <w:fldChar w:fldCharType="separate"/>
        </w:r>
        <w:r w:rsidR="00C85482">
          <w:rPr>
            <w:noProof/>
          </w:rPr>
          <w:t>26</w:t>
        </w:r>
        <w:r>
          <w:fldChar w:fldCharType="end"/>
        </w:r>
      </w:p>
    </w:sdtContent>
  </w:sdt>
  <w:p w:rsidR="00492029" w:rsidRDefault="001B4BA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1">
    <w:nsid w:val="00000003"/>
    <w:multiLevelType w:val="singleLevel"/>
    <w:tmpl w:val="00000003"/>
    <w:name w:val="WW8Num3"/>
    <w:lvl w:ilvl="0">
      <w:start w:val="1"/>
      <w:numFmt w:val="none"/>
      <w:suff w:val="nothing"/>
      <w:lvlText w:val="·"/>
      <w:lvlJc w:val="left"/>
      <w:pPr>
        <w:tabs>
          <w:tab w:val="num" w:pos="491"/>
        </w:tabs>
        <w:ind w:left="1211" w:hanging="360"/>
      </w:pPr>
      <w:rPr>
        <w:rFonts w:ascii="Times New Roman" w:hAnsi="Times New Roman" w:cs="Times New Roman"/>
      </w:rPr>
    </w:lvl>
  </w:abstractNum>
  <w:abstractNum w:abstractNumId="2">
    <w:nsid w:val="0224607E"/>
    <w:multiLevelType w:val="hybridMultilevel"/>
    <w:tmpl w:val="F77AA0C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02854C24"/>
    <w:multiLevelType w:val="hybridMultilevel"/>
    <w:tmpl w:val="A0DCA81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4433D7B"/>
    <w:multiLevelType w:val="hybridMultilevel"/>
    <w:tmpl w:val="8068BBF2"/>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D6D3E30"/>
    <w:multiLevelType w:val="hybridMultilevel"/>
    <w:tmpl w:val="F9FCF384"/>
    <w:lvl w:ilvl="0" w:tplc="9774CA12">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36D6D5F"/>
    <w:multiLevelType w:val="multilevel"/>
    <w:tmpl w:val="4952524A"/>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7">
    <w:nsid w:val="1A2112D4"/>
    <w:multiLevelType w:val="hybridMultilevel"/>
    <w:tmpl w:val="F9CA59D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2AD90CEC"/>
    <w:multiLevelType w:val="hybridMultilevel"/>
    <w:tmpl w:val="B7B0698E"/>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9">
    <w:nsid w:val="2DED236A"/>
    <w:multiLevelType w:val="multilevel"/>
    <w:tmpl w:val="C0C49024"/>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10">
    <w:nsid w:val="2FE653D7"/>
    <w:multiLevelType w:val="multilevel"/>
    <w:tmpl w:val="61D4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6F87F4A"/>
    <w:multiLevelType w:val="hybridMultilevel"/>
    <w:tmpl w:val="0A0CE9BA"/>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2">
    <w:nsid w:val="3EBD2AAF"/>
    <w:multiLevelType w:val="hybridMultilevel"/>
    <w:tmpl w:val="6B3412C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nsid w:val="45064345"/>
    <w:multiLevelType w:val="multilevel"/>
    <w:tmpl w:val="4F0029C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4E4D17AA"/>
    <w:multiLevelType w:val="multilevel"/>
    <w:tmpl w:val="2DDA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7E5BE2"/>
    <w:multiLevelType w:val="hybridMultilevel"/>
    <w:tmpl w:val="6FC41E82"/>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6">
    <w:nsid w:val="5460257C"/>
    <w:multiLevelType w:val="hybridMultilevel"/>
    <w:tmpl w:val="6EB0F5A2"/>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7">
    <w:nsid w:val="644B5755"/>
    <w:multiLevelType w:val="multilevel"/>
    <w:tmpl w:val="D3724764"/>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648D40D8"/>
    <w:multiLevelType w:val="hybridMultilevel"/>
    <w:tmpl w:val="D6DAE974"/>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9">
    <w:nsid w:val="6797653A"/>
    <w:multiLevelType w:val="hybridMultilevel"/>
    <w:tmpl w:val="F1002906"/>
    <w:lvl w:ilvl="0" w:tplc="1DA6ED40">
      <w:start w:val="1"/>
      <w:numFmt w:val="bullet"/>
      <w:lvlText w:val="-"/>
      <w:lvlJc w:val="left"/>
      <w:pPr>
        <w:ind w:left="1649" w:hanging="940"/>
      </w:pPr>
      <w:rPr>
        <w:rFonts w:ascii="Times New Roman" w:eastAsia="Calibri" w:hAnsi="Times New Roman" w:cs="Times New Roman" w:hint="default"/>
        <w:sz w:val="28"/>
        <w:szCs w:val="28"/>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0">
    <w:nsid w:val="6DB50566"/>
    <w:multiLevelType w:val="hybridMultilevel"/>
    <w:tmpl w:val="B23C47E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75272F51"/>
    <w:multiLevelType w:val="hybridMultilevel"/>
    <w:tmpl w:val="CBD09C3C"/>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76FE3882"/>
    <w:multiLevelType w:val="hybridMultilevel"/>
    <w:tmpl w:val="380474E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7B327466"/>
    <w:multiLevelType w:val="hybridMultilevel"/>
    <w:tmpl w:val="97DEB20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4">
    <w:nsid w:val="7D2E1526"/>
    <w:multiLevelType w:val="hybridMultilevel"/>
    <w:tmpl w:val="13DEA41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num w:numId="1">
    <w:abstractNumId w:val="2"/>
  </w:num>
  <w:num w:numId="2">
    <w:abstractNumId w:val="4"/>
  </w:num>
  <w:num w:numId="3">
    <w:abstractNumId w:val="7"/>
  </w:num>
  <w:num w:numId="4">
    <w:abstractNumId w:val="12"/>
  </w:num>
  <w:num w:numId="5">
    <w:abstractNumId w:val="20"/>
  </w:num>
  <w:num w:numId="6">
    <w:abstractNumId w:val="16"/>
  </w:num>
  <w:num w:numId="7">
    <w:abstractNumId w:val="23"/>
  </w:num>
  <w:num w:numId="8">
    <w:abstractNumId w:val="22"/>
  </w:num>
  <w:num w:numId="9">
    <w:abstractNumId w:val="24"/>
  </w:num>
  <w:num w:numId="10">
    <w:abstractNumId w:val="8"/>
  </w:num>
  <w:num w:numId="11">
    <w:abstractNumId w:val="18"/>
  </w:num>
  <w:num w:numId="12">
    <w:abstractNumId w:val="15"/>
  </w:num>
  <w:num w:numId="13">
    <w:abstractNumId w:val="21"/>
  </w:num>
  <w:num w:numId="14">
    <w:abstractNumId w:val="11"/>
  </w:num>
  <w:num w:numId="15">
    <w:abstractNumId w:val="17"/>
  </w:num>
  <w:num w:numId="16">
    <w:abstractNumId w:val="13"/>
  </w:num>
  <w:num w:numId="17">
    <w:abstractNumId w:val="3"/>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6"/>
  </w:num>
  <w:num w:numId="21">
    <w:abstractNumId w:val="9"/>
  </w:num>
  <w:num w:numId="22">
    <w:abstractNumId w:val="0"/>
  </w:num>
  <w:num w:numId="23">
    <w:abstractNumId w:val="1"/>
  </w:num>
  <w:num w:numId="24">
    <w:abstractNumId w:val="19"/>
  </w:num>
  <w:num w:numId="25">
    <w:abstractNumId w:val="1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24D"/>
    <w:rsid w:val="0019524D"/>
    <w:rsid w:val="001B4BA2"/>
    <w:rsid w:val="00290157"/>
    <w:rsid w:val="0033590B"/>
    <w:rsid w:val="0054717D"/>
    <w:rsid w:val="00C05DE4"/>
    <w:rsid w:val="00C421C6"/>
    <w:rsid w:val="00C85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17D"/>
    <w:rPr>
      <w:rFonts w:ascii="Calibri" w:eastAsia="Times New Roman" w:hAnsi="Calibri" w:cs="Calibri"/>
      <w:lang w:eastAsia="ru-RU"/>
    </w:rPr>
  </w:style>
  <w:style w:type="paragraph" w:styleId="1">
    <w:name w:val="heading 1"/>
    <w:basedOn w:val="a"/>
    <w:next w:val="a"/>
    <w:link w:val="10"/>
    <w:uiPriority w:val="99"/>
    <w:qFormat/>
    <w:rsid w:val="0054717D"/>
    <w:pPr>
      <w:widowControl w:val="0"/>
      <w:autoSpaceDE w:val="0"/>
      <w:autoSpaceDN w:val="0"/>
      <w:adjustRightInd w:val="0"/>
      <w:spacing w:before="108" w:after="108" w:line="240" w:lineRule="auto"/>
      <w:jc w:val="center"/>
      <w:outlineLvl w:val="0"/>
    </w:pPr>
    <w:rPr>
      <w:rFonts w:ascii="Arial" w:hAnsi="Arial" w:cs="Arial"/>
      <w:b/>
      <w:bCs/>
      <w:color w:val="000080"/>
      <w:sz w:val="24"/>
      <w:szCs w:val="24"/>
    </w:rPr>
  </w:style>
  <w:style w:type="paragraph" w:styleId="2">
    <w:name w:val="heading 2"/>
    <w:basedOn w:val="a"/>
    <w:next w:val="a"/>
    <w:link w:val="20"/>
    <w:uiPriority w:val="99"/>
    <w:qFormat/>
    <w:rsid w:val="0054717D"/>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4717D"/>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54717D"/>
    <w:rPr>
      <w:rFonts w:ascii="Arial" w:eastAsia="Times New Roman" w:hAnsi="Arial" w:cs="Arial"/>
      <w:b/>
      <w:bCs/>
      <w:i/>
      <w:iCs/>
      <w:sz w:val="28"/>
      <w:szCs w:val="28"/>
      <w:lang w:eastAsia="ru-RU"/>
    </w:rPr>
  </w:style>
  <w:style w:type="character" w:styleId="a3">
    <w:name w:val="FollowedHyperlink"/>
    <w:uiPriority w:val="99"/>
    <w:rsid w:val="0054717D"/>
    <w:rPr>
      <w:color w:val="800080"/>
      <w:u w:val="single"/>
    </w:rPr>
  </w:style>
  <w:style w:type="character" w:styleId="a4">
    <w:name w:val="Hyperlink"/>
    <w:rsid w:val="0054717D"/>
    <w:rPr>
      <w:color w:val="0000FF"/>
      <w:u w:val="single"/>
    </w:rPr>
  </w:style>
  <w:style w:type="paragraph" w:styleId="a5">
    <w:name w:val="footer"/>
    <w:basedOn w:val="a"/>
    <w:link w:val="a6"/>
    <w:uiPriority w:val="99"/>
    <w:rsid w:val="0054717D"/>
    <w:pPr>
      <w:tabs>
        <w:tab w:val="center" w:pos="4677"/>
        <w:tab w:val="right" w:pos="9355"/>
      </w:tabs>
      <w:spacing w:after="0" w:line="240" w:lineRule="auto"/>
    </w:pPr>
    <w:rPr>
      <w:sz w:val="24"/>
      <w:szCs w:val="24"/>
    </w:rPr>
  </w:style>
  <w:style w:type="character" w:customStyle="1" w:styleId="a6">
    <w:name w:val="Нижний колонтитул Знак"/>
    <w:basedOn w:val="a0"/>
    <w:link w:val="a5"/>
    <w:uiPriority w:val="99"/>
    <w:rsid w:val="0054717D"/>
    <w:rPr>
      <w:rFonts w:ascii="Calibri" w:eastAsia="Times New Roman" w:hAnsi="Calibri" w:cs="Calibri"/>
      <w:sz w:val="24"/>
      <w:szCs w:val="24"/>
      <w:lang w:eastAsia="ru-RU"/>
    </w:rPr>
  </w:style>
  <w:style w:type="character" w:styleId="a7">
    <w:name w:val="page number"/>
    <w:basedOn w:val="a0"/>
    <w:uiPriority w:val="99"/>
    <w:rsid w:val="0054717D"/>
  </w:style>
  <w:style w:type="paragraph" w:customStyle="1" w:styleId="ConsPlusNormal">
    <w:name w:val="ConsPlusNormal"/>
    <w:link w:val="ConsPlusNormal0"/>
    <w:uiPriority w:val="99"/>
    <w:rsid w:val="0054717D"/>
    <w:pPr>
      <w:widowControl w:val="0"/>
      <w:autoSpaceDE w:val="0"/>
      <w:autoSpaceDN w:val="0"/>
      <w:adjustRightInd w:val="0"/>
      <w:spacing w:after="0" w:line="240" w:lineRule="auto"/>
      <w:ind w:firstLine="720"/>
    </w:pPr>
    <w:rPr>
      <w:rFonts w:ascii="Arial" w:eastAsia="Times New Roman" w:hAnsi="Arial" w:cs="Times New Roman"/>
      <w:lang w:eastAsia="ru-RU"/>
    </w:rPr>
  </w:style>
  <w:style w:type="paragraph" w:styleId="a8">
    <w:name w:val="header"/>
    <w:basedOn w:val="a"/>
    <w:link w:val="a9"/>
    <w:uiPriority w:val="99"/>
    <w:rsid w:val="0054717D"/>
    <w:pPr>
      <w:tabs>
        <w:tab w:val="center" w:pos="4677"/>
        <w:tab w:val="right" w:pos="9355"/>
      </w:tabs>
      <w:spacing w:after="0" w:line="240" w:lineRule="auto"/>
    </w:pPr>
    <w:rPr>
      <w:sz w:val="24"/>
      <w:szCs w:val="24"/>
    </w:rPr>
  </w:style>
  <w:style w:type="character" w:customStyle="1" w:styleId="a9">
    <w:name w:val="Верхний колонтитул Знак"/>
    <w:basedOn w:val="a0"/>
    <w:link w:val="a8"/>
    <w:uiPriority w:val="99"/>
    <w:rsid w:val="0054717D"/>
    <w:rPr>
      <w:rFonts w:ascii="Calibri" w:eastAsia="Times New Roman" w:hAnsi="Calibri" w:cs="Calibri"/>
      <w:sz w:val="24"/>
      <w:szCs w:val="24"/>
      <w:lang w:eastAsia="ru-RU"/>
    </w:rPr>
  </w:style>
  <w:style w:type="paragraph" w:customStyle="1" w:styleId="ConsPlusTitle">
    <w:name w:val="ConsPlusTitle"/>
    <w:uiPriority w:val="99"/>
    <w:rsid w:val="0054717D"/>
    <w:pPr>
      <w:widowControl w:val="0"/>
      <w:autoSpaceDE w:val="0"/>
      <w:autoSpaceDN w:val="0"/>
      <w:adjustRightInd w:val="0"/>
      <w:spacing w:after="0" w:line="240" w:lineRule="auto"/>
    </w:pPr>
    <w:rPr>
      <w:rFonts w:ascii="Arial" w:eastAsia="Times New Roman" w:hAnsi="Arial" w:cs="Arial"/>
      <w:b/>
      <w:bCs/>
      <w:sz w:val="28"/>
      <w:szCs w:val="28"/>
      <w:lang w:eastAsia="ru-RU"/>
    </w:rPr>
  </w:style>
  <w:style w:type="paragraph" w:customStyle="1" w:styleId="aa">
    <w:name w:val="Таблицы (моноширинный)"/>
    <w:basedOn w:val="a"/>
    <w:next w:val="a"/>
    <w:uiPriority w:val="99"/>
    <w:rsid w:val="0054717D"/>
    <w:pPr>
      <w:widowControl w:val="0"/>
      <w:autoSpaceDE w:val="0"/>
      <w:autoSpaceDN w:val="0"/>
      <w:adjustRightInd w:val="0"/>
      <w:spacing w:after="0" w:line="240" w:lineRule="auto"/>
      <w:jc w:val="both"/>
    </w:pPr>
    <w:rPr>
      <w:rFonts w:ascii="Courier New" w:hAnsi="Courier New" w:cs="Courier New"/>
      <w:sz w:val="20"/>
      <w:szCs w:val="20"/>
    </w:rPr>
  </w:style>
  <w:style w:type="paragraph" w:styleId="ab">
    <w:name w:val="Balloon Text"/>
    <w:basedOn w:val="a"/>
    <w:link w:val="ac"/>
    <w:uiPriority w:val="99"/>
    <w:semiHidden/>
    <w:rsid w:val="0054717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4717D"/>
    <w:rPr>
      <w:rFonts w:ascii="Tahoma" w:eastAsia="Times New Roman" w:hAnsi="Tahoma" w:cs="Tahoma"/>
      <w:sz w:val="16"/>
      <w:szCs w:val="16"/>
      <w:lang w:eastAsia="ru-RU"/>
    </w:rPr>
  </w:style>
  <w:style w:type="character" w:customStyle="1" w:styleId="ad">
    <w:name w:val="Символ сноски"/>
    <w:uiPriority w:val="99"/>
    <w:rsid w:val="0054717D"/>
    <w:rPr>
      <w:vertAlign w:val="superscript"/>
    </w:rPr>
  </w:style>
  <w:style w:type="paragraph" w:styleId="ae">
    <w:name w:val="footnote text"/>
    <w:basedOn w:val="a"/>
    <w:link w:val="af"/>
    <w:uiPriority w:val="99"/>
    <w:semiHidden/>
    <w:rsid w:val="0054717D"/>
    <w:pPr>
      <w:widowControl w:val="0"/>
      <w:suppressLineNumbers/>
      <w:suppressAutoHyphens/>
      <w:spacing w:after="0" w:line="240" w:lineRule="auto"/>
      <w:ind w:left="283" w:hanging="283"/>
    </w:pPr>
    <w:rPr>
      <w:kern w:val="1"/>
      <w:sz w:val="20"/>
      <w:szCs w:val="20"/>
    </w:rPr>
  </w:style>
  <w:style w:type="character" w:customStyle="1" w:styleId="af">
    <w:name w:val="Текст сноски Знак"/>
    <w:basedOn w:val="a0"/>
    <w:link w:val="ae"/>
    <w:uiPriority w:val="99"/>
    <w:semiHidden/>
    <w:rsid w:val="0054717D"/>
    <w:rPr>
      <w:rFonts w:ascii="Calibri" w:eastAsia="Times New Roman" w:hAnsi="Calibri" w:cs="Calibri"/>
      <w:kern w:val="1"/>
      <w:sz w:val="20"/>
      <w:szCs w:val="20"/>
      <w:lang w:eastAsia="ru-RU"/>
    </w:rPr>
  </w:style>
  <w:style w:type="paragraph" w:styleId="af0">
    <w:name w:val="Normal (Web)"/>
    <w:basedOn w:val="a"/>
    <w:uiPriority w:val="99"/>
    <w:rsid w:val="0054717D"/>
    <w:pPr>
      <w:spacing w:after="0" w:line="240" w:lineRule="auto"/>
      <w:textAlignment w:val="top"/>
    </w:pPr>
    <w:rPr>
      <w:sz w:val="24"/>
      <w:szCs w:val="24"/>
    </w:rPr>
  </w:style>
  <w:style w:type="paragraph" w:customStyle="1" w:styleId="msolistparagraph0">
    <w:name w:val="msolistparagraph"/>
    <w:basedOn w:val="a"/>
    <w:uiPriority w:val="99"/>
    <w:rsid w:val="0054717D"/>
    <w:pPr>
      <w:suppressAutoHyphens/>
      <w:spacing w:before="280" w:after="280" w:line="240" w:lineRule="auto"/>
    </w:pPr>
    <w:rPr>
      <w:sz w:val="24"/>
      <w:szCs w:val="24"/>
      <w:lang w:eastAsia="ar-SA"/>
    </w:rPr>
  </w:style>
  <w:style w:type="paragraph" w:styleId="af1">
    <w:name w:val="List Paragraph"/>
    <w:basedOn w:val="a"/>
    <w:uiPriority w:val="34"/>
    <w:qFormat/>
    <w:rsid w:val="0054717D"/>
    <w:pPr>
      <w:ind w:left="720"/>
    </w:pPr>
  </w:style>
  <w:style w:type="character" w:customStyle="1" w:styleId="ConsPlusNormal0">
    <w:name w:val="ConsPlusNormal Знак"/>
    <w:link w:val="ConsPlusNormal"/>
    <w:uiPriority w:val="99"/>
    <w:locked/>
    <w:rsid w:val="0054717D"/>
    <w:rPr>
      <w:rFonts w:ascii="Arial" w:eastAsia="Times New Roman" w:hAnsi="Arial" w:cs="Times New Roman"/>
      <w:lang w:eastAsia="ru-RU"/>
    </w:rPr>
  </w:style>
  <w:style w:type="table" w:styleId="af2">
    <w:name w:val="Table Grid"/>
    <w:basedOn w:val="a1"/>
    <w:uiPriority w:val="99"/>
    <w:rsid w:val="0054717D"/>
    <w:pPr>
      <w:spacing w:after="0" w:line="240" w:lineRule="auto"/>
    </w:pPr>
    <w:rPr>
      <w:rFonts w:ascii="Calibri" w:eastAsia="Times New Roman"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uiPriority w:val="99"/>
    <w:qFormat/>
    <w:rsid w:val="0054717D"/>
    <w:rPr>
      <w:b/>
      <w:bCs/>
    </w:rPr>
  </w:style>
  <w:style w:type="paragraph" w:customStyle="1" w:styleId="ListParagraph1">
    <w:name w:val="List Paragraph1"/>
    <w:basedOn w:val="a"/>
    <w:uiPriority w:val="99"/>
    <w:rsid w:val="0054717D"/>
    <w:pPr>
      <w:ind w:left="720"/>
    </w:pPr>
  </w:style>
  <w:style w:type="paragraph" w:customStyle="1" w:styleId="p6">
    <w:name w:val="p6"/>
    <w:basedOn w:val="a"/>
    <w:uiPriority w:val="99"/>
    <w:rsid w:val="0054717D"/>
    <w:pPr>
      <w:spacing w:before="100" w:beforeAutospacing="1" w:after="100" w:afterAutospacing="1" w:line="240" w:lineRule="auto"/>
    </w:pPr>
    <w:rPr>
      <w:sz w:val="24"/>
      <w:szCs w:val="24"/>
    </w:rPr>
  </w:style>
  <w:style w:type="paragraph" w:customStyle="1" w:styleId="p5">
    <w:name w:val="p5"/>
    <w:basedOn w:val="a"/>
    <w:uiPriority w:val="99"/>
    <w:rsid w:val="0054717D"/>
    <w:pPr>
      <w:spacing w:before="100" w:beforeAutospacing="1" w:after="100" w:afterAutospacing="1" w:line="240" w:lineRule="auto"/>
    </w:pPr>
    <w:rPr>
      <w:sz w:val="24"/>
      <w:szCs w:val="24"/>
    </w:rPr>
  </w:style>
  <w:style w:type="paragraph" w:customStyle="1" w:styleId="p7">
    <w:name w:val="p7"/>
    <w:basedOn w:val="a"/>
    <w:uiPriority w:val="99"/>
    <w:rsid w:val="0054717D"/>
    <w:pPr>
      <w:spacing w:before="100" w:beforeAutospacing="1" w:after="100" w:afterAutospacing="1" w:line="240" w:lineRule="auto"/>
    </w:pPr>
    <w:rPr>
      <w:sz w:val="24"/>
      <w:szCs w:val="24"/>
    </w:rPr>
  </w:style>
  <w:style w:type="character" w:customStyle="1" w:styleId="s1">
    <w:name w:val="s1"/>
    <w:basedOn w:val="a0"/>
    <w:uiPriority w:val="99"/>
    <w:rsid w:val="0054717D"/>
  </w:style>
  <w:style w:type="character" w:customStyle="1" w:styleId="apple-converted-space">
    <w:name w:val="apple-converted-space"/>
    <w:basedOn w:val="a0"/>
    <w:uiPriority w:val="99"/>
    <w:rsid w:val="0054717D"/>
  </w:style>
  <w:style w:type="paragraph" w:customStyle="1" w:styleId="p13">
    <w:name w:val="p13"/>
    <w:basedOn w:val="a"/>
    <w:uiPriority w:val="99"/>
    <w:rsid w:val="0054717D"/>
    <w:pPr>
      <w:spacing w:before="100" w:beforeAutospacing="1" w:after="100" w:afterAutospacing="1" w:line="240" w:lineRule="auto"/>
    </w:pPr>
    <w:rPr>
      <w:sz w:val="24"/>
      <w:szCs w:val="24"/>
    </w:rPr>
  </w:style>
  <w:style w:type="character" w:customStyle="1" w:styleId="s8">
    <w:name w:val="s8"/>
    <w:basedOn w:val="a0"/>
    <w:uiPriority w:val="99"/>
    <w:rsid w:val="0054717D"/>
  </w:style>
  <w:style w:type="paragraph" w:customStyle="1" w:styleId="p17">
    <w:name w:val="p17"/>
    <w:basedOn w:val="a"/>
    <w:uiPriority w:val="99"/>
    <w:rsid w:val="0054717D"/>
    <w:pPr>
      <w:spacing w:before="100" w:beforeAutospacing="1" w:after="100" w:afterAutospacing="1" w:line="240" w:lineRule="auto"/>
    </w:pPr>
    <w:rPr>
      <w:sz w:val="24"/>
      <w:szCs w:val="24"/>
    </w:rPr>
  </w:style>
  <w:style w:type="character" w:customStyle="1" w:styleId="s12">
    <w:name w:val="s12"/>
    <w:basedOn w:val="a0"/>
    <w:uiPriority w:val="99"/>
    <w:rsid w:val="0054717D"/>
  </w:style>
  <w:style w:type="paragraph" w:customStyle="1" w:styleId="af4">
    <w:name w:val="Базовый"/>
    <w:uiPriority w:val="99"/>
    <w:rsid w:val="0054717D"/>
    <w:pPr>
      <w:tabs>
        <w:tab w:val="left" w:pos="709"/>
      </w:tabs>
      <w:suppressAutoHyphens/>
      <w:spacing w:line="276" w:lineRule="atLeast"/>
    </w:pPr>
    <w:rPr>
      <w:rFonts w:ascii="Calibri" w:eastAsia="Times New Roman" w:hAnsi="Calibri" w:cs="Calibri"/>
      <w:color w:val="00000A"/>
      <w:lang w:eastAsia="ru-RU"/>
    </w:rPr>
  </w:style>
  <w:style w:type="character" w:customStyle="1" w:styleId="-">
    <w:name w:val="Интернет-ссылка"/>
    <w:uiPriority w:val="99"/>
    <w:rsid w:val="0054717D"/>
    <w:rPr>
      <w:color w:val="0000FF"/>
      <w:u w:val="single"/>
      <w:lang w:val="ru-RU" w:eastAsia="ru-RU"/>
    </w:rPr>
  </w:style>
  <w:style w:type="paragraph" w:customStyle="1" w:styleId="ConsPlusDocList">
    <w:name w:val="ConsPlusDocList"/>
    <w:uiPriority w:val="99"/>
    <w:rsid w:val="0054717D"/>
    <w:pPr>
      <w:widowControl w:val="0"/>
      <w:tabs>
        <w:tab w:val="left" w:pos="709"/>
      </w:tabs>
      <w:suppressAutoHyphens/>
    </w:pPr>
    <w:rPr>
      <w:rFonts w:ascii="Arial" w:eastAsia="SimSun" w:hAnsi="Arial" w:cs="Arial"/>
      <w:sz w:val="20"/>
      <w:szCs w:val="20"/>
      <w:lang w:eastAsia="zh-CN"/>
    </w:rPr>
  </w:style>
  <w:style w:type="character" w:customStyle="1" w:styleId="s2">
    <w:name w:val="s2"/>
    <w:basedOn w:val="a0"/>
    <w:uiPriority w:val="99"/>
    <w:rsid w:val="0054717D"/>
  </w:style>
  <w:style w:type="paragraph" w:styleId="af5">
    <w:name w:val="No Spacing"/>
    <w:uiPriority w:val="1"/>
    <w:qFormat/>
    <w:rsid w:val="0054717D"/>
    <w:pPr>
      <w:spacing w:after="0" w:line="240" w:lineRule="auto"/>
    </w:pPr>
    <w:rPr>
      <w:rFonts w:ascii="Calibri" w:eastAsia="Times New Roman" w:hAnsi="Calibri" w:cs="Calibri"/>
      <w:lang w:eastAsia="ru-RU"/>
    </w:rPr>
  </w:style>
  <w:style w:type="paragraph" w:customStyle="1" w:styleId="ConsPlusNonformat">
    <w:name w:val="ConsPlusNonformat"/>
    <w:uiPriority w:val="99"/>
    <w:rsid w:val="005471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17D"/>
    <w:rPr>
      <w:rFonts w:ascii="Calibri" w:eastAsia="Times New Roman" w:hAnsi="Calibri" w:cs="Calibri"/>
      <w:lang w:eastAsia="ru-RU"/>
    </w:rPr>
  </w:style>
  <w:style w:type="paragraph" w:styleId="1">
    <w:name w:val="heading 1"/>
    <w:basedOn w:val="a"/>
    <w:next w:val="a"/>
    <w:link w:val="10"/>
    <w:uiPriority w:val="99"/>
    <w:qFormat/>
    <w:rsid w:val="0054717D"/>
    <w:pPr>
      <w:widowControl w:val="0"/>
      <w:autoSpaceDE w:val="0"/>
      <w:autoSpaceDN w:val="0"/>
      <w:adjustRightInd w:val="0"/>
      <w:spacing w:before="108" w:after="108" w:line="240" w:lineRule="auto"/>
      <w:jc w:val="center"/>
      <w:outlineLvl w:val="0"/>
    </w:pPr>
    <w:rPr>
      <w:rFonts w:ascii="Arial" w:hAnsi="Arial" w:cs="Arial"/>
      <w:b/>
      <w:bCs/>
      <w:color w:val="000080"/>
      <w:sz w:val="24"/>
      <w:szCs w:val="24"/>
    </w:rPr>
  </w:style>
  <w:style w:type="paragraph" w:styleId="2">
    <w:name w:val="heading 2"/>
    <w:basedOn w:val="a"/>
    <w:next w:val="a"/>
    <w:link w:val="20"/>
    <w:uiPriority w:val="99"/>
    <w:qFormat/>
    <w:rsid w:val="0054717D"/>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4717D"/>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54717D"/>
    <w:rPr>
      <w:rFonts w:ascii="Arial" w:eastAsia="Times New Roman" w:hAnsi="Arial" w:cs="Arial"/>
      <w:b/>
      <w:bCs/>
      <w:i/>
      <w:iCs/>
      <w:sz w:val="28"/>
      <w:szCs w:val="28"/>
      <w:lang w:eastAsia="ru-RU"/>
    </w:rPr>
  </w:style>
  <w:style w:type="character" w:styleId="a3">
    <w:name w:val="FollowedHyperlink"/>
    <w:uiPriority w:val="99"/>
    <w:rsid w:val="0054717D"/>
    <w:rPr>
      <w:color w:val="800080"/>
      <w:u w:val="single"/>
    </w:rPr>
  </w:style>
  <w:style w:type="character" w:styleId="a4">
    <w:name w:val="Hyperlink"/>
    <w:rsid w:val="0054717D"/>
    <w:rPr>
      <w:color w:val="0000FF"/>
      <w:u w:val="single"/>
    </w:rPr>
  </w:style>
  <w:style w:type="paragraph" w:styleId="a5">
    <w:name w:val="footer"/>
    <w:basedOn w:val="a"/>
    <w:link w:val="a6"/>
    <w:uiPriority w:val="99"/>
    <w:rsid w:val="0054717D"/>
    <w:pPr>
      <w:tabs>
        <w:tab w:val="center" w:pos="4677"/>
        <w:tab w:val="right" w:pos="9355"/>
      </w:tabs>
      <w:spacing w:after="0" w:line="240" w:lineRule="auto"/>
    </w:pPr>
    <w:rPr>
      <w:sz w:val="24"/>
      <w:szCs w:val="24"/>
    </w:rPr>
  </w:style>
  <w:style w:type="character" w:customStyle="1" w:styleId="a6">
    <w:name w:val="Нижний колонтитул Знак"/>
    <w:basedOn w:val="a0"/>
    <w:link w:val="a5"/>
    <w:uiPriority w:val="99"/>
    <w:rsid w:val="0054717D"/>
    <w:rPr>
      <w:rFonts w:ascii="Calibri" w:eastAsia="Times New Roman" w:hAnsi="Calibri" w:cs="Calibri"/>
      <w:sz w:val="24"/>
      <w:szCs w:val="24"/>
      <w:lang w:eastAsia="ru-RU"/>
    </w:rPr>
  </w:style>
  <w:style w:type="character" w:styleId="a7">
    <w:name w:val="page number"/>
    <w:basedOn w:val="a0"/>
    <w:uiPriority w:val="99"/>
    <w:rsid w:val="0054717D"/>
  </w:style>
  <w:style w:type="paragraph" w:customStyle="1" w:styleId="ConsPlusNormal">
    <w:name w:val="ConsPlusNormal"/>
    <w:link w:val="ConsPlusNormal0"/>
    <w:uiPriority w:val="99"/>
    <w:rsid w:val="0054717D"/>
    <w:pPr>
      <w:widowControl w:val="0"/>
      <w:autoSpaceDE w:val="0"/>
      <w:autoSpaceDN w:val="0"/>
      <w:adjustRightInd w:val="0"/>
      <w:spacing w:after="0" w:line="240" w:lineRule="auto"/>
      <w:ind w:firstLine="720"/>
    </w:pPr>
    <w:rPr>
      <w:rFonts w:ascii="Arial" w:eastAsia="Times New Roman" w:hAnsi="Arial" w:cs="Times New Roman"/>
      <w:lang w:eastAsia="ru-RU"/>
    </w:rPr>
  </w:style>
  <w:style w:type="paragraph" w:styleId="a8">
    <w:name w:val="header"/>
    <w:basedOn w:val="a"/>
    <w:link w:val="a9"/>
    <w:uiPriority w:val="99"/>
    <w:rsid w:val="0054717D"/>
    <w:pPr>
      <w:tabs>
        <w:tab w:val="center" w:pos="4677"/>
        <w:tab w:val="right" w:pos="9355"/>
      </w:tabs>
      <w:spacing w:after="0" w:line="240" w:lineRule="auto"/>
    </w:pPr>
    <w:rPr>
      <w:sz w:val="24"/>
      <w:szCs w:val="24"/>
    </w:rPr>
  </w:style>
  <w:style w:type="character" w:customStyle="1" w:styleId="a9">
    <w:name w:val="Верхний колонтитул Знак"/>
    <w:basedOn w:val="a0"/>
    <w:link w:val="a8"/>
    <w:uiPriority w:val="99"/>
    <w:rsid w:val="0054717D"/>
    <w:rPr>
      <w:rFonts w:ascii="Calibri" w:eastAsia="Times New Roman" w:hAnsi="Calibri" w:cs="Calibri"/>
      <w:sz w:val="24"/>
      <w:szCs w:val="24"/>
      <w:lang w:eastAsia="ru-RU"/>
    </w:rPr>
  </w:style>
  <w:style w:type="paragraph" w:customStyle="1" w:styleId="ConsPlusTitle">
    <w:name w:val="ConsPlusTitle"/>
    <w:uiPriority w:val="99"/>
    <w:rsid w:val="0054717D"/>
    <w:pPr>
      <w:widowControl w:val="0"/>
      <w:autoSpaceDE w:val="0"/>
      <w:autoSpaceDN w:val="0"/>
      <w:adjustRightInd w:val="0"/>
      <w:spacing w:after="0" w:line="240" w:lineRule="auto"/>
    </w:pPr>
    <w:rPr>
      <w:rFonts w:ascii="Arial" w:eastAsia="Times New Roman" w:hAnsi="Arial" w:cs="Arial"/>
      <w:b/>
      <w:bCs/>
      <w:sz w:val="28"/>
      <w:szCs w:val="28"/>
      <w:lang w:eastAsia="ru-RU"/>
    </w:rPr>
  </w:style>
  <w:style w:type="paragraph" w:customStyle="1" w:styleId="aa">
    <w:name w:val="Таблицы (моноширинный)"/>
    <w:basedOn w:val="a"/>
    <w:next w:val="a"/>
    <w:uiPriority w:val="99"/>
    <w:rsid w:val="0054717D"/>
    <w:pPr>
      <w:widowControl w:val="0"/>
      <w:autoSpaceDE w:val="0"/>
      <w:autoSpaceDN w:val="0"/>
      <w:adjustRightInd w:val="0"/>
      <w:spacing w:after="0" w:line="240" w:lineRule="auto"/>
      <w:jc w:val="both"/>
    </w:pPr>
    <w:rPr>
      <w:rFonts w:ascii="Courier New" w:hAnsi="Courier New" w:cs="Courier New"/>
      <w:sz w:val="20"/>
      <w:szCs w:val="20"/>
    </w:rPr>
  </w:style>
  <w:style w:type="paragraph" w:styleId="ab">
    <w:name w:val="Balloon Text"/>
    <w:basedOn w:val="a"/>
    <w:link w:val="ac"/>
    <w:uiPriority w:val="99"/>
    <w:semiHidden/>
    <w:rsid w:val="0054717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4717D"/>
    <w:rPr>
      <w:rFonts w:ascii="Tahoma" w:eastAsia="Times New Roman" w:hAnsi="Tahoma" w:cs="Tahoma"/>
      <w:sz w:val="16"/>
      <w:szCs w:val="16"/>
      <w:lang w:eastAsia="ru-RU"/>
    </w:rPr>
  </w:style>
  <w:style w:type="character" w:customStyle="1" w:styleId="ad">
    <w:name w:val="Символ сноски"/>
    <w:uiPriority w:val="99"/>
    <w:rsid w:val="0054717D"/>
    <w:rPr>
      <w:vertAlign w:val="superscript"/>
    </w:rPr>
  </w:style>
  <w:style w:type="paragraph" w:styleId="ae">
    <w:name w:val="footnote text"/>
    <w:basedOn w:val="a"/>
    <w:link w:val="af"/>
    <w:uiPriority w:val="99"/>
    <w:semiHidden/>
    <w:rsid w:val="0054717D"/>
    <w:pPr>
      <w:widowControl w:val="0"/>
      <w:suppressLineNumbers/>
      <w:suppressAutoHyphens/>
      <w:spacing w:after="0" w:line="240" w:lineRule="auto"/>
      <w:ind w:left="283" w:hanging="283"/>
    </w:pPr>
    <w:rPr>
      <w:kern w:val="1"/>
      <w:sz w:val="20"/>
      <w:szCs w:val="20"/>
    </w:rPr>
  </w:style>
  <w:style w:type="character" w:customStyle="1" w:styleId="af">
    <w:name w:val="Текст сноски Знак"/>
    <w:basedOn w:val="a0"/>
    <w:link w:val="ae"/>
    <w:uiPriority w:val="99"/>
    <w:semiHidden/>
    <w:rsid w:val="0054717D"/>
    <w:rPr>
      <w:rFonts w:ascii="Calibri" w:eastAsia="Times New Roman" w:hAnsi="Calibri" w:cs="Calibri"/>
      <w:kern w:val="1"/>
      <w:sz w:val="20"/>
      <w:szCs w:val="20"/>
      <w:lang w:eastAsia="ru-RU"/>
    </w:rPr>
  </w:style>
  <w:style w:type="paragraph" w:styleId="af0">
    <w:name w:val="Normal (Web)"/>
    <w:basedOn w:val="a"/>
    <w:uiPriority w:val="99"/>
    <w:rsid w:val="0054717D"/>
    <w:pPr>
      <w:spacing w:after="0" w:line="240" w:lineRule="auto"/>
      <w:textAlignment w:val="top"/>
    </w:pPr>
    <w:rPr>
      <w:sz w:val="24"/>
      <w:szCs w:val="24"/>
    </w:rPr>
  </w:style>
  <w:style w:type="paragraph" w:customStyle="1" w:styleId="msolistparagraph0">
    <w:name w:val="msolistparagraph"/>
    <w:basedOn w:val="a"/>
    <w:uiPriority w:val="99"/>
    <w:rsid w:val="0054717D"/>
    <w:pPr>
      <w:suppressAutoHyphens/>
      <w:spacing w:before="280" w:after="280" w:line="240" w:lineRule="auto"/>
    </w:pPr>
    <w:rPr>
      <w:sz w:val="24"/>
      <w:szCs w:val="24"/>
      <w:lang w:eastAsia="ar-SA"/>
    </w:rPr>
  </w:style>
  <w:style w:type="paragraph" w:styleId="af1">
    <w:name w:val="List Paragraph"/>
    <w:basedOn w:val="a"/>
    <w:uiPriority w:val="34"/>
    <w:qFormat/>
    <w:rsid w:val="0054717D"/>
    <w:pPr>
      <w:ind w:left="720"/>
    </w:pPr>
  </w:style>
  <w:style w:type="character" w:customStyle="1" w:styleId="ConsPlusNormal0">
    <w:name w:val="ConsPlusNormal Знак"/>
    <w:link w:val="ConsPlusNormal"/>
    <w:uiPriority w:val="99"/>
    <w:locked/>
    <w:rsid w:val="0054717D"/>
    <w:rPr>
      <w:rFonts w:ascii="Arial" w:eastAsia="Times New Roman" w:hAnsi="Arial" w:cs="Times New Roman"/>
      <w:lang w:eastAsia="ru-RU"/>
    </w:rPr>
  </w:style>
  <w:style w:type="table" w:styleId="af2">
    <w:name w:val="Table Grid"/>
    <w:basedOn w:val="a1"/>
    <w:uiPriority w:val="99"/>
    <w:rsid w:val="0054717D"/>
    <w:pPr>
      <w:spacing w:after="0" w:line="240" w:lineRule="auto"/>
    </w:pPr>
    <w:rPr>
      <w:rFonts w:ascii="Calibri" w:eastAsia="Times New Roman"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uiPriority w:val="99"/>
    <w:qFormat/>
    <w:rsid w:val="0054717D"/>
    <w:rPr>
      <w:b/>
      <w:bCs/>
    </w:rPr>
  </w:style>
  <w:style w:type="paragraph" w:customStyle="1" w:styleId="ListParagraph1">
    <w:name w:val="List Paragraph1"/>
    <w:basedOn w:val="a"/>
    <w:uiPriority w:val="99"/>
    <w:rsid w:val="0054717D"/>
    <w:pPr>
      <w:ind w:left="720"/>
    </w:pPr>
  </w:style>
  <w:style w:type="paragraph" w:customStyle="1" w:styleId="p6">
    <w:name w:val="p6"/>
    <w:basedOn w:val="a"/>
    <w:uiPriority w:val="99"/>
    <w:rsid w:val="0054717D"/>
    <w:pPr>
      <w:spacing w:before="100" w:beforeAutospacing="1" w:after="100" w:afterAutospacing="1" w:line="240" w:lineRule="auto"/>
    </w:pPr>
    <w:rPr>
      <w:sz w:val="24"/>
      <w:szCs w:val="24"/>
    </w:rPr>
  </w:style>
  <w:style w:type="paragraph" w:customStyle="1" w:styleId="p5">
    <w:name w:val="p5"/>
    <w:basedOn w:val="a"/>
    <w:uiPriority w:val="99"/>
    <w:rsid w:val="0054717D"/>
    <w:pPr>
      <w:spacing w:before="100" w:beforeAutospacing="1" w:after="100" w:afterAutospacing="1" w:line="240" w:lineRule="auto"/>
    </w:pPr>
    <w:rPr>
      <w:sz w:val="24"/>
      <w:szCs w:val="24"/>
    </w:rPr>
  </w:style>
  <w:style w:type="paragraph" w:customStyle="1" w:styleId="p7">
    <w:name w:val="p7"/>
    <w:basedOn w:val="a"/>
    <w:uiPriority w:val="99"/>
    <w:rsid w:val="0054717D"/>
    <w:pPr>
      <w:spacing w:before="100" w:beforeAutospacing="1" w:after="100" w:afterAutospacing="1" w:line="240" w:lineRule="auto"/>
    </w:pPr>
    <w:rPr>
      <w:sz w:val="24"/>
      <w:szCs w:val="24"/>
    </w:rPr>
  </w:style>
  <w:style w:type="character" w:customStyle="1" w:styleId="s1">
    <w:name w:val="s1"/>
    <w:basedOn w:val="a0"/>
    <w:uiPriority w:val="99"/>
    <w:rsid w:val="0054717D"/>
  </w:style>
  <w:style w:type="character" w:customStyle="1" w:styleId="apple-converted-space">
    <w:name w:val="apple-converted-space"/>
    <w:basedOn w:val="a0"/>
    <w:uiPriority w:val="99"/>
    <w:rsid w:val="0054717D"/>
  </w:style>
  <w:style w:type="paragraph" w:customStyle="1" w:styleId="p13">
    <w:name w:val="p13"/>
    <w:basedOn w:val="a"/>
    <w:uiPriority w:val="99"/>
    <w:rsid w:val="0054717D"/>
    <w:pPr>
      <w:spacing w:before="100" w:beforeAutospacing="1" w:after="100" w:afterAutospacing="1" w:line="240" w:lineRule="auto"/>
    </w:pPr>
    <w:rPr>
      <w:sz w:val="24"/>
      <w:szCs w:val="24"/>
    </w:rPr>
  </w:style>
  <w:style w:type="character" w:customStyle="1" w:styleId="s8">
    <w:name w:val="s8"/>
    <w:basedOn w:val="a0"/>
    <w:uiPriority w:val="99"/>
    <w:rsid w:val="0054717D"/>
  </w:style>
  <w:style w:type="paragraph" w:customStyle="1" w:styleId="p17">
    <w:name w:val="p17"/>
    <w:basedOn w:val="a"/>
    <w:uiPriority w:val="99"/>
    <w:rsid w:val="0054717D"/>
    <w:pPr>
      <w:spacing w:before="100" w:beforeAutospacing="1" w:after="100" w:afterAutospacing="1" w:line="240" w:lineRule="auto"/>
    </w:pPr>
    <w:rPr>
      <w:sz w:val="24"/>
      <w:szCs w:val="24"/>
    </w:rPr>
  </w:style>
  <w:style w:type="character" w:customStyle="1" w:styleId="s12">
    <w:name w:val="s12"/>
    <w:basedOn w:val="a0"/>
    <w:uiPriority w:val="99"/>
    <w:rsid w:val="0054717D"/>
  </w:style>
  <w:style w:type="paragraph" w:customStyle="1" w:styleId="af4">
    <w:name w:val="Базовый"/>
    <w:uiPriority w:val="99"/>
    <w:rsid w:val="0054717D"/>
    <w:pPr>
      <w:tabs>
        <w:tab w:val="left" w:pos="709"/>
      </w:tabs>
      <w:suppressAutoHyphens/>
      <w:spacing w:line="276" w:lineRule="atLeast"/>
    </w:pPr>
    <w:rPr>
      <w:rFonts w:ascii="Calibri" w:eastAsia="Times New Roman" w:hAnsi="Calibri" w:cs="Calibri"/>
      <w:color w:val="00000A"/>
      <w:lang w:eastAsia="ru-RU"/>
    </w:rPr>
  </w:style>
  <w:style w:type="character" w:customStyle="1" w:styleId="-">
    <w:name w:val="Интернет-ссылка"/>
    <w:uiPriority w:val="99"/>
    <w:rsid w:val="0054717D"/>
    <w:rPr>
      <w:color w:val="0000FF"/>
      <w:u w:val="single"/>
      <w:lang w:val="ru-RU" w:eastAsia="ru-RU"/>
    </w:rPr>
  </w:style>
  <w:style w:type="paragraph" w:customStyle="1" w:styleId="ConsPlusDocList">
    <w:name w:val="ConsPlusDocList"/>
    <w:uiPriority w:val="99"/>
    <w:rsid w:val="0054717D"/>
    <w:pPr>
      <w:widowControl w:val="0"/>
      <w:tabs>
        <w:tab w:val="left" w:pos="709"/>
      </w:tabs>
      <w:suppressAutoHyphens/>
    </w:pPr>
    <w:rPr>
      <w:rFonts w:ascii="Arial" w:eastAsia="SimSun" w:hAnsi="Arial" w:cs="Arial"/>
      <w:sz w:val="20"/>
      <w:szCs w:val="20"/>
      <w:lang w:eastAsia="zh-CN"/>
    </w:rPr>
  </w:style>
  <w:style w:type="character" w:customStyle="1" w:styleId="s2">
    <w:name w:val="s2"/>
    <w:basedOn w:val="a0"/>
    <w:uiPriority w:val="99"/>
    <w:rsid w:val="0054717D"/>
  </w:style>
  <w:style w:type="paragraph" w:styleId="af5">
    <w:name w:val="No Spacing"/>
    <w:uiPriority w:val="1"/>
    <w:qFormat/>
    <w:rsid w:val="0054717D"/>
    <w:pPr>
      <w:spacing w:after="0" w:line="240" w:lineRule="auto"/>
    </w:pPr>
    <w:rPr>
      <w:rFonts w:ascii="Calibri" w:eastAsia="Times New Roman" w:hAnsi="Calibri" w:cs="Calibri"/>
      <w:lang w:eastAsia="ru-RU"/>
    </w:rPr>
  </w:style>
  <w:style w:type="paragraph" w:customStyle="1" w:styleId="ConsPlusNonformat">
    <w:name w:val="ConsPlusNonformat"/>
    <w:uiPriority w:val="99"/>
    <w:rsid w:val="005471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c-kursk.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fc@rkur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8044</Words>
  <Characters>45853</Characters>
  <Application>Microsoft Office Word</Application>
  <DocSecurity>0</DocSecurity>
  <Lines>382</Lines>
  <Paragraphs>107</Paragraphs>
  <ScaleCrop>false</ScaleCrop>
  <Company/>
  <LinksUpToDate>false</LinksUpToDate>
  <CharactersWithSpaces>53790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наумовка</dc:creator>
  <cp:keywords/>
  <dc:description/>
  <cp:lastModifiedBy>наумовка</cp:lastModifiedBy>
  <cp:revision>4</cp:revision>
  <dcterms:created xsi:type="dcterms:W3CDTF">2015-08-12T07:11:00Z</dcterms:created>
  <dcterms:modified xsi:type="dcterms:W3CDTF">2015-09-03T06:52:00Z</dcterms:modified>
</cp:coreProperties>
</file>